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BBD307" w14:textId="77777777" w:rsidR="0022726B" w:rsidRPr="00F62AB9" w:rsidRDefault="00BB6F64" w:rsidP="00BB6F64">
      <w:pPr>
        <w:jc w:val="center"/>
        <w:rPr>
          <w:rFonts w:cstheme="minorHAnsi"/>
          <w:b/>
          <w:bCs/>
          <w:color w:val="1F3864" w:themeColor="accent1" w:themeShade="80"/>
          <w:sz w:val="28"/>
          <w:szCs w:val="28"/>
        </w:rPr>
      </w:pPr>
      <w:r w:rsidRPr="00F62AB9">
        <w:rPr>
          <w:rFonts w:cstheme="minorHAnsi"/>
          <w:b/>
          <w:bCs/>
          <w:color w:val="1F3864" w:themeColor="accent1" w:themeShade="80"/>
          <w:sz w:val="28"/>
          <w:szCs w:val="28"/>
        </w:rPr>
        <w:t>Bradwell with Patti</w:t>
      </w:r>
      <w:r w:rsidR="009E5190" w:rsidRPr="00F62AB9">
        <w:rPr>
          <w:rFonts w:cstheme="minorHAnsi"/>
          <w:b/>
          <w:bCs/>
          <w:color w:val="1F3864" w:themeColor="accent1" w:themeShade="80"/>
          <w:sz w:val="28"/>
          <w:szCs w:val="28"/>
        </w:rPr>
        <w:t>s</w:t>
      </w:r>
      <w:r w:rsidRPr="00F62AB9">
        <w:rPr>
          <w:rFonts w:cstheme="minorHAnsi"/>
          <w:b/>
          <w:bCs/>
          <w:color w:val="1F3864" w:themeColor="accent1" w:themeShade="80"/>
          <w:sz w:val="28"/>
          <w:szCs w:val="28"/>
        </w:rPr>
        <w:t xml:space="preserve">wick Parish Council </w:t>
      </w:r>
    </w:p>
    <w:p w14:paraId="1C9B59D5" w14:textId="2F6E56B2" w:rsidR="00E942DF" w:rsidRPr="00491C68" w:rsidRDefault="00BB6F64" w:rsidP="006F484E">
      <w:pPr>
        <w:ind w:left="426"/>
        <w:rPr>
          <w:rFonts w:cstheme="minorHAnsi"/>
          <w:b/>
          <w:bCs/>
        </w:rPr>
      </w:pPr>
      <w:r w:rsidRPr="00491C68">
        <w:rPr>
          <w:rFonts w:cstheme="minorHAnsi"/>
          <w:b/>
          <w:bCs/>
        </w:rPr>
        <w:t xml:space="preserve">Minutes of the Parish Council meeting held at </w:t>
      </w:r>
      <w:r w:rsidR="00FA4A6B">
        <w:rPr>
          <w:rFonts w:cstheme="minorHAnsi"/>
          <w:b/>
          <w:bCs/>
        </w:rPr>
        <w:t>7.30</w:t>
      </w:r>
      <w:r w:rsidRPr="00491C68">
        <w:rPr>
          <w:rFonts w:cstheme="minorHAnsi"/>
          <w:b/>
          <w:bCs/>
        </w:rPr>
        <w:t xml:space="preserve">pm on Monday </w:t>
      </w:r>
      <w:r w:rsidR="00F47B69">
        <w:rPr>
          <w:rFonts w:cstheme="minorHAnsi"/>
          <w:b/>
          <w:bCs/>
        </w:rPr>
        <w:t>14 October</w:t>
      </w:r>
      <w:r w:rsidR="00AE1F59">
        <w:rPr>
          <w:rFonts w:cstheme="minorHAnsi"/>
          <w:b/>
          <w:bCs/>
        </w:rPr>
        <w:t xml:space="preserve"> 2024</w:t>
      </w:r>
      <w:r w:rsidR="00F074E0" w:rsidRPr="00491C68">
        <w:rPr>
          <w:rFonts w:cstheme="minorHAnsi"/>
          <w:b/>
          <w:bCs/>
        </w:rPr>
        <w:t xml:space="preserve"> </w:t>
      </w:r>
      <w:r w:rsidRPr="00491C68">
        <w:rPr>
          <w:rFonts w:cstheme="minorHAnsi"/>
          <w:b/>
          <w:bCs/>
        </w:rPr>
        <w:t>at Bradwell Village Hall, Church Road, Bradwell</w:t>
      </w:r>
    </w:p>
    <w:p w14:paraId="0ED21341" w14:textId="77777777" w:rsidR="00F62AB9" w:rsidRPr="00491C68" w:rsidRDefault="00E942DF" w:rsidP="006F484E">
      <w:pPr>
        <w:tabs>
          <w:tab w:val="left" w:pos="1701"/>
        </w:tabs>
        <w:spacing w:after="0"/>
        <w:ind w:left="426"/>
        <w:rPr>
          <w:rFonts w:cstheme="minorHAnsi"/>
        </w:rPr>
      </w:pPr>
      <w:r w:rsidRPr="00491C68">
        <w:rPr>
          <w:rFonts w:cstheme="minorHAnsi"/>
          <w:b/>
          <w:bCs/>
        </w:rPr>
        <w:t>Present:</w:t>
      </w:r>
      <w:r w:rsidRPr="00491C68">
        <w:rPr>
          <w:rFonts w:cstheme="minorHAnsi"/>
        </w:rPr>
        <w:tab/>
      </w:r>
    </w:p>
    <w:p w14:paraId="2C39540B" w14:textId="77777777" w:rsidR="00E942DF" w:rsidRDefault="00E942DF" w:rsidP="006F484E">
      <w:pPr>
        <w:tabs>
          <w:tab w:val="left" w:pos="1701"/>
        </w:tabs>
        <w:spacing w:after="0"/>
        <w:ind w:left="426"/>
        <w:rPr>
          <w:rFonts w:cstheme="minorHAnsi"/>
        </w:rPr>
      </w:pPr>
      <w:r w:rsidRPr="00491C68">
        <w:rPr>
          <w:rFonts w:cstheme="minorHAnsi"/>
        </w:rPr>
        <w:t>Cllr</w:t>
      </w:r>
      <w:r w:rsidR="00F62AB9" w:rsidRPr="00491C68">
        <w:rPr>
          <w:rFonts w:cstheme="minorHAnsi"/>
        </w:rPr>
        <w:t>.</w:t>
      </w:r>
      <w:r w:rsidRPr="00491C68">
        <w:rPr>
          <w:rFonts w:cstheme="minorHAnsi"/>
        </w:rPr>
        <w:t xml:space="preserve"> Tony Dunn (Chair)</w:t>
      </w:r>
    </w:p>
    <w:p w14:paraId="547415A9" w14:textId="17674F97" w:rsidR="00657310" w:rsidRDefault="00657310" w:rsidP="00657310">
      <w:pPr>
        <w:tabs>
          <w:tab w:val="left" w:pos="1701"/>
        </w:tabs>
        <w:spacing w:after="0"/>
        <w:ind w:left="426"/>
        <w:rPr>
          <w:rFonts w:cstheme="minorHAnsi"/>
        </w:rPr>
      </w:pPr>
      <w:r>
        <w:rPr>
          <w:rFonts w:cstheme="minorHAnsi"/>
        </w:rPr>
        <w:t>Cllr. Glenn Lockey (Vice-Chair)</w:t>
      </w:r>
    </w:p>
    <w:p w14:paraId="7DF6ED13" w14:textId="45280A37" w:rsidR="00F50295" w:rsidRDefault="00E942DF" w:rsidP="002A5D97">
      <w:pPr>
        <w:spacing w:after="0"/>
        <w:ind w:left="426"/>
        <w:rPr>
          <w:rFonts w:cstheme="minorHAnsi"/>
        </w:rPr>
      </w:pPr>
      <w:r w:rsidRPr="00491C68">
        <w:rPr>
          <w:rFonts w:cstheme="minorHAnsi"/>
        </w:rPr>
        <w:t>Cllr</w:t>
      </w:r>
      <w:r w:rsidR="00F62AB9" w:rsidRPr="00491C68">
        <w:rPr>
          <w:rFonts w:cstheme="minorHAnsi"/>
        </w:rPr>
        <w:t>.</w:t>
      </w:r>
      <w:r w:rsidRPr="00491C68">
        <w:rPr>
          <w:rFonts w:cstheme="minorHAnsi"/>
        </w:rPr>
        <w:t xml:space="preserve"> Adam Deighton</w:t>
      </w:r>
    </w:p>
    <w:p w14:paraId="3293A524" w14:textId="0A8C7C79" w:rsidR="00F47B69" w:rsidRDefault="00F47B69" w:rsidP="002A5D97">
      <w:pPr>
        <w:spacing w:after="0"/>
        <w:ind w:left="426"/>
        <w:rPr>
          <w:rFonts w:cstheme="minorHAnsi"/>
        </w:rPr>
      </w:pPr>
      <w:r>
        <w:rPr>
          <w:rFonts w:cstheme="minorHAnsi"/>
        </w:rPr>
        <w:t>Cllr. Antony Harding</w:t>
      </w:r>
    </w:p>
    <w:p w14:paraId="47BF233A" w14:textId="48CE2444" w:rsidR="00F47B69" w:rsidRDefault="00F47B69" w:rsidP="002A5D97">
      <w:pPr>
        <w:spacing w:after="0"/>
        <w:ind w:left="426"/>
        <w:rPr>
          <w:rFonts w:cstheme="minorHAnsi"/>
        </w:rPr>
      </w:pPr>
      <w:r>
        <w:rPr>
          <w:rFonts w:cstheme="minorHAnsi"/>
        </w:rPr>
        <w:t>Cllr. Lesley Kinder</w:t>
      </w:r>
    </w:p>
    <w:p w14:paraId="296BEEDB" w14:textId="789BEDD0" w:rsidR="00BC24C2" w:rsidRDefault="00BC24C2" w:rsidP="00F50295">
      <w:pPr>
        <w:tabs>
          <w:tab w:val="left" w:pos="1701"/>
        </w:tabs>
        <w:spacing w:after="0"/>
        <w:ind w:left="426"/>
        <w:rPr>
          <w:rFonts w:cstheme="minorHAnsi"/>
        </w:rPr>
      </w:pPr>
      <w:r>
        <w:rPr>
          <w:rFonts w:cstheme="minorHAnsi"/>
        </w:rPr>
        <w:t xml:space="preserve">Cllr. </w:t>
      </w:r>
      <w:r w:rsidR="0096579E">
        <w:rPr>
          <w:rFonts w:cstheme="minorHAnsi"/>
        </w:rPr>
        <w:t>Michael Turner</w:t>
      </w:r>
    </w:p>
    <w:p w14:paraId="5C33496C" w14:textId="77777777" w:rsidR="00E942DF" w:rsidRPr="00491C68" w:rsidRDefault="00E942DF" w:rsidP="006F484E">
      <w:pPr>
        <w:tabs>
          <w:tab w:val="left" w:pos="1701"/>
        </w:tabs>
        <w:spacing w:after="0"/>
        <w:ind w:left="426"/>
        <w:rPr>
          <w:rFonts w:cstheme="minorHAnsi"/>
        </w:rPr>
      </w:pPr>
    </w:p>
    <w:p w14:paraId="3694AA06" w14:textId="77777777" w:rsidR="00F62AB9" w:rsidRPr="00491C68" w:rsidRDefault="00E942DF" w:rsidP="006F484E">
      <w:pPr>
        <w:tabs>
          <w:tab w:val="left" w:pos="1701"/>
        </w:tabs>
        <w:spacing w:after="0"/>
        <w:ind w:left="426"/>
        <w:rPr>
          <w:rFonts w:cstheme="minorHAnsi"/>
          <w:b/>
          <w:bCs/>
        </w:rPr>
      </w:pPr>
      <w:r w:rsidRPr="00491C68">
        <w:rPr>
          <w:rFonts w:cstheme="minorHAnsi"/>
          <w:b/>
          <w:bCs/>
        </w:rPr>
        <w:t>In attendance:</w:t>
      </w:r>
      <w:r w:rsidRPr="00491C68">
        <w:rPr>
          <w:rFonts w:cstheme="minorHAnsi"/>
          <w:b/>
          <w:bCs/>
        </w:rPr>
        <w:tab/>
      </w:r>
    </w:p>
    <w:p w14:paraId="1F5C1BAC" w14:textId="77777777" w:rsidR="009F1F0B" w:rsidRDefault="00E942DF" w:rsidP="006F484E">
      <w:pPr>
        <w:tabs>
          <w:tab w:val="left" w:pos="1701"/>
        </w:tabs>
        <w:spacing w:after="0"/>
        <w:ind w:left="426"/>
        <w:rPr>
          <w:rFonts w:cstheme="minorHAnsi"/>
        </w:rPr>
      </w:pPr>
      <w:r w:rsidRPr="00D73710">
        <w:rPr>
          <w:rFonts w:cstheme="minorHAnsi"/>
        </w:rPr>
        <w:t>Mrs</w:t>
      </w:r>
      <w:r w:rsidR="0061049A" w:rsidRPr="00D73710">
        <w:rPr>
          <w:rFonts w:cstheme="minorHAnsi"/>
        </w:rPr>
        <w:t>.</w:t>
      </w:r>
      <w:r w:rsidRPr="00D73710">
        <w:rPr>
          <w:rFonts w:cstheme="minorHAnsi"/>
        </w:rPr>
        <w:t xml:space="preserve"> Nicki Watkins, Clerk &amp; RFO</w:t>
      </w:r>
    </w:p>
    <w:p w14:paraId="261B55BB" w14:textId="6DA94214" w:rsidR="00471075" w:rsidRDefault="00471075" w:rsidP="009F75C2">
      <w:pPr>
        <w:tabs>
          <w:tab w:val="left" w:pos="1701"/>
        </w:tabs>
        <w:spacing w:after="0"/>
        <w:ind w:left="426"/>
        <w:rPr>
          <w:rFonts w:cstheme="minorHAnsi"/>
        </w:rPr>
      </w:pPr>
      <w:r w:rsidRPr="00491C68">
        <w:rPr>
          <w:rFonts w:cstheme="minorHAnsi"/>
        </w:rPr>
        <w:t xml:space="preserve">Cllr. </w:t>
      </w:r>
      <w:r>
        <w:rPr>
          <w:rFonts w:cstheme="minorHAnsi"/>
        </w:rPr>
        <w:t>Walsh</w:t>
      </w:r>
      <w:r w:rsidRPr="00491C68">
        <w:rPr>
          <w:rFonts w:cstheme="minorHAnsi"/>
        </w:rPr>
        <w:t>, District Councillor, Coggeshall Ward</w:t>
      </w:r>
    </w:p>
    <w:p w14:paraId="3F292C8E" w14:textId="6801BF78" w:rsidR="009F75C2" w:rsidRDefault="009F75C2" w:rsidP="009F75C2">
      <w:pPr>
        <w:tabs>
          <w:tab w:val="left" w:pos="1701"/>
        </w:tabs>
        <w:spacing w:after="0"/>
        <w:ind w:left="426"/>
        <w:rPr>
          <w:rFonts w:cstheme="minorHAnsi"/>
        </w:rPr>
      </w:pPr>
      <w:r w:rsidRPr="00491C68">
        <w:rPr>
          <w:rFonts w:cstheme="minorHAnsi"/>
        </w:rPr>
        <w:t xml:space="preserve">Cllr. </w:t>
      </w:r>
      <w:r>
        <w:rPr>
          <w:rFonts w:cstheme="minorHAnsi"/>
        </w:rPr>
        <w:t>Abram</w:t>
      </w:r>
      <w:r w:rsidRPr="00491C68">
        <w:rPr>
          <w:rFonts w:cstheme="minorHAnsi"/>
        </w:rPr>
        <w:t>, District Councillor, Coggeshall Ward</w:t>
      </w:r>
    </w:p>
    <w:p w14:paraId="6C552C2B" w14:textId="53658529" w:rsidR="005462E8" w:rsidRDefault="00471075" w:rsidP="006F484E">
      <w:pPr>
        <w:tabs>
          <w:tab w:val="left" w:pos="1701"/>
        </w:tabs>
        <w:spacing w:after="0"/>
        <w:ind w:left="426"/>
        <w:rPr>
          <w:rFonts w:cstheme="minorHAnsi"/>
        </w:rPr>
      </w:pPr>
      <w:r w:rsidRPr="00471075">
        <w:rPr>
          <w:rFonts w:cstheme="minorHAnsi"/>
        </w:rPr>
        <w:t xml:space="preserve">Four </w:t>
      </w:r>
      <w:r w:rsidR="005462E8">
        <w:rPr>
          <w:rFonts w:cstheme="minorHAnsi"/>
        </w:rPr>
        <w:t>members of the public were in attendance</w:t>
      </w:r>
      <w:r w:rsidR="00F47B69">
        <w:rPr>
          <w:rFonts w:cstheme="minorHAnsi"/>
        </w:rPr>
        <w:t xml:space="preserve"> </w:t>
      </w:r>
    </w:p>
    <w:p w14:paraId="495E5622" w14:textId="77777777" w:rsidR="00F47B69" w:rsidRDefault="00F47B69" w:rsidP="006F484E">
      <w:pPr>
        <w:tabs>
          <w:tab w:val="left" w:pos="1701"/>
        </w:tabs>
        <w:spacing w:after="0"/>
        <w:ind w:left="426"/>
        <w:rPr>
          <w:rFonts w:cstheme="minorHAnsi"/>
        </w:rPr>
      </w:pPr>
    </w:p>
    <w:tbl>
      <w:tblPr>
        <w:tblStyle w:val="TableGrid"/>
        <w:tblW w:w="10343" w:type="dxa"/>
        <w:tblLayout w:type="fixed"/>
        <w:tblLook w:val="04A0" w:firstRow="1" w:lastRow="0" w:firstColumn="1" w:lastColumn="0" w:noHBand="0" w:noVBand="1"/>
      </w:tblPr>
      <w:tblGrid>
        <w:gridCol w:w="1118"/>
        <w:gridCol w:w="9225"/>
      </w:tblGrid>
      <w:tr w:rsidR="00F47B69" w:rsidRPr="00327101" w14:paraId="776C5C16" w14:textId="77777777" w:rsidTr="00F47B69">
        <w:tc>
          <w:tcPr>
            <w:tcW w:w="1118" w:type="dxa"/>
          </w:tcPr>
          <w:p w14:paraId="5884616F" w14:textId="77777777" w:rsidR="00F47B69" w:rsidRPr="00327101" w:rsidRDefault="00F47B69" w:rsidP="00FF412E">
            <w:pPr>
              <w:ind w:right="45"/>
              <w:rPr>
                <w:rFonts w:cstheme="minorHAnsi"/>
                <w:b/>
                <w:sz w:val="20"/>
                <w:szCs w:val="20"/>
              </w:rPr>
            </w:pPr>
            <w:r w:rsidRPr="00327101">
              <w:rPr>
                <w:rFonts w:cstheme="minorHAnsi"/>
                <w:b/>
                <w:sz w:val="20"/>
                <w:szCs w:val="20"/>
              </w:rPr>
              <w:t>2</w:t>
            </w:r>
            <w:r>
              <w:rPr>
                <w:rFonts w:cstheme="minorHAnsi"/>
                <w:b/>
                <w:sz w:val="20"/>
                <w:szCs w:val="20"/>
              </w:rPr>
              <w:t>4</w:t>
            </w:r>
            <w:r w:rsidRPr="00327101">
              <w:rPr>
                <w:rFonts w:cstheme="minorHAnsi"/>
                <w:b/>
                <w:sz w:val="20"/>
                <w:szCs w:val="20"/>
              </w:rPr>
              <w:t>-</w:t>
            </w:r>
            <w:r>
              <w:rPr>
                <w:rFonts w:cstheme="minorHAnsi"/>
                <w:b/>
                <w:sz w:val="20"/>
                <w:szCs w:val="20"/>
              </w:rPr>
              <w:t>5</w:t>
            </w:r>
            <w:r w:rsidRPr="00327101">
              <w:rPr>
                <w:rFonts w:cstheme="minorHAnsi"/>
                <w:b/>
                <w:sz w:val="20"/>
                <w:szCs w:val="20"/>
              </w:rPr>
              <w:t>/</w:t>
            </w:r>
            <w:r>
              <w:rPr>
                <w:rFonts w:cstheme="minorHAnsi"/>
                <w:b/>
                <w:sz w:val="20"/>
                <w:szCs w:val="20"/>
              </w:rPr>
              <w:t>146</w:t>
            </w:r>
          </w:p>
        </w:tc>
        <w:tc>
          <w:tcPr>
            <w:tcW w:w="9225" w:type="dxa"/>
          </w:tcPr>
          <w:p w14:paraId="736D2782" w14:textId="77777777" w:rsidR="00F47B69" w:rsidRPr="0007711E" w:rsidRDefault="00F47B69" w:rsidP="0007711E">
            <w:pPr>
              <w:rPr>
                <w:rFonts w:eastAsia="Times New Roman" w:cstheme="minorHAnsi"/>
                <w:b/>
                <w:sz w:val="20"/>
                <w:szCs w:val="20"/>
              </w:rPr>
            </w:pPr>
            <w:r w:rsidRPr="0007711E">
              <w:rPr>
                <w:rFonts w:eastAsia="Times New Roman" w:cstheme="minorHAnsi"/>
                <w:b/>
                <w:sz w:val="20"/>
                <w:szCs w:val="20"/>
              </w:rPr>
              <w:t>WELCOME AND APOLOGIES</w:t>
            </w:r>
          </w:p>
          <w:p w14:paraId="16406C01" w14:textId="1BD7C996" w:rsidR="00F47B69" w:rsidRPr="00AF09C1" w:rsidRDefault="00F47B69" w:rsidP="00AF09C1">
            <w:pPr>
              <w:tabs>
                <w:tab w:val="left" w:pos="1701"/>
              </w:tabs>
              <w:rPr>
                <w:rFonts w:cstheme="minorHAnsi"/>
                <w:sz w:val="20"/>
                <w:szCs w:val="20"/>
              </w:rPr>
            </w:pPr>
            <w:r w:rsidRPr="0007711E">
              <w:rPr>
                <w:rFonts w:cstheme="minorHAnsi"/>
                <w:sz w:val="20"/>
                <w:szCs w:val="20"/>
              </w:rPr>
              <w:t>The Chair declared the meeting open at</w:t>
            </w:r>
            <w:r w:rsidR="00471075" w:rsidRPr="0007711E">
              <w:rPr>
                <w:rFonts w:cstheme="minorHAnsi"/>
                <w:sz w:val="20"/>
                <w:szCs w:val="20"/>
              </w:rPr>
              <w:t xml:space="preserve"> 7.30pm </w:t>
            </w:r>
            <w:r w:rsidRPr="0007711E">
              <w:rPr>
                <w:rFonts w:cstheme="minorHAnsi"/>
                <w:sz w:val="20"/>
                <w:szCs w:val="20"/>
              </w:rPr>
              <w:t>and welcomed those present.</w:t>
            </w:r>
            <w:r w:rsidR="001F4C57" w:rsidRPr="0007711E">
              <w:rPr>
                <w:rFonts w:cstheme="minorHAnsi"/>
                <w:sz w:val="20"/>
                <w:szCs w:val="20"/>
              </w:rPr>
              <w:t xml:space="preserve">  Apologies were received and accepted for Cllr. Evans. </w:t>
            </w:r>
          </w:p>
        </w:tc>
      </w:tr>
      <w:tr w:rsidR="00F47B69" w:rsidRPr="00327101" w14:paraId="3B0D7B78" w14:textId="77777777" w:rsidTr="00F47B69">
        <w:tc>
          <w:tcPr>
            <w:tcW w:w="1118" w:type="dxa"/>
          </w:tcPr>
          <w:p w14:paraId="1315C037" w14:textId="77777777" w:rsidR="00F47B69" w:rsidRPr="00327101" w:rsidRDefault="00F47B69" w:rsidP="00FF412E">
            <w:pPr>
              <w:ind w:right="45"/>
              <w:rPr>
                <w:rFonts w:cstheme="minorHAnsi"/>
                <w:b/>
                <w:sz w:val="20"/>
                <w:szCs w:val="20"/>
              </w:rPr>
            </w:pPr>
            <w:r w:rsidRPr="00327101">
              <w:rPr>
                <w:rFonts w:cstheme="minorHAnsi"/>
                <w:b/>
                <w:sz w:val="20"/>
                <w:szCs w:val="20"/>
              </w:rPr>
              <w:t>2</w:t>
            </w:r>
            <w:r>
              <w:rPr>
                <w:rFonts w:cstheme="minorHAnsi"/>
                <w:b/>
                <w:sz w:val="20"/>
                <w:szCs w:val="20"/>
              </w:rPr>
              <w:t>4</w:t>
            </w:r>
            <w:r w:rsidRPr="00327101">
              <w:rPr>
                <w:rFonts w:cstheme="minorHAnsi"/>
                <w:b/>
                <w:sz w:val="20"/>
                <w:szCs w:val="20"/>
              </w:rPr>
              <w:t>-</w:t>
            </w:r>
            <w:r>
              <w:rPr>
                <w:rFonts w:cstheme="minorHAnsi"/>
                <w:b/>
                <w:sz w:val="20"/>
                <w:szCs w:val="20"/>
              </w:rPr>
              <w:t>5</w:t>
            </w:r>
            <w:r w:rsidRPr="00327101">
              <w:rPr>
                <w:rFonts w:cstheme="minorHAnsi"/>
                <w:b/>
                <w:sz w:val="20"/>
                <w:szCs w:val="20"/>
              </w:rPr>
              <w:t>/</w:t>
            </w:r>
            <w:r>
              <w:rPr>
                <w:rFonts w:cstheme="minorHAnsi"/>
                <w:b/>
                <w:sz w:val="20"/>
                <w:szCs w:val="20"/>
              </w:rPr>
              <w:t>147</w:t>
            </w:r>
          </w:p>
        </w:tc>
        <w:tc>
          <w:tcPr>
            <w:tcW w:w="9225" w:type="dxa"/>
          </w:tcPr>
          <w:p w14:paraId="59A1182C" w14:textId="77777777" w:rsidR="00F47B69" w:rsidRPr="0007711E" w:rsidRDefault="00F47B69" w:rsidP="0007711E">
            <w:pPr>
              <w:ind w:right="45"/>
              <w:rPr>
                <w:rFonts w:cstheme="minorHAnsi"/>
                <w:b/>
                <w:bCs/>
                <w:sz w:val="20"/>
                <w:szCs w:val="20"/>
              </w:rPr>
            </w:pPr>
            <w:r w:rsidRPr="0007711E">
              <w:rPr>
                <w:rFonts w:cstheme="minorHAnsi"/>
                <w:b/>
                <w:bCs/>
                <w:sz w:val="20"/>
                <w:szCs w:val="20"/>
              </w:rPr>
              <w:t>DECLARATION OF INTERESTS</w:t>
            </w:r>
          </w:p>
          <w:p w14:paraId="0D3E7269" w14:textId="56085CC5" w:rsidR="00AF09C1" w:rsidRPr="00AF09C1" w:rsidRDefault="00F47B69" w:rsidP="0007711E">
            <w:pPr>
              <w:ind w:right="45"/>
              <w:rPr>
                <w:rFonts w:cstheme="minorHAnsi"/>
                <w:sz w:val="20"/>
                <w:szCs w:val="20"/>
              </w:rPr>
            </w:pPr>
            <w:r w:rsidRPr="0007711E">
              <w:rPr>
                <w:rFonts w:cstheme="minorHAnsi"/>
                <w:sz w:val="20"/>
                <w:szCs w:val="20"/>
              </w:rPr>
              <w:t>Members of the Council are subject to the LGA Model Councillor Code of Conduct 2020 (The Revised Code), adopted at the Annual Parish Council Meeting on 13 May 2024.  Appendix B requires Councillors to register and disclose pecuniary and non-pecuniary interests.  There were no declarations of interest.</w:t>
            </w:r>
          </w:p>
        </w:tc>
      </w:tr>
      <w:tr w:rsidR="00F47B69" w:rsidRPr="00327101" w14:paraId="1CBAEB9B" w14:textId="77777777" w:rsidTr="00F47B69">
        <w:tc>
          <w:tcPr>
            <w:tcW w:w="1118" w:type="dxa"/>
          </w:tcPr>
          <w:p w14:paraId="0F467E97" w14:textId="77777777" w:rsidR="00F47B69" w:rsidRPr="00327101" w:rsidRDefault="00F47B69" w:rsidP="00FF412E">
            <w:pPr>
              <w:ind w:right="45"/>
              <w:rPr>
                <w:rFonts w:cstheme="minorHAnsi"/>
                <w:b/>
                <w:sz w:val="20"/>
                <w:szCs w:val="20"/>
              </w:rPr>
            </w:pPr>
            <w:r w:rsidRPr="00327101">
              <w:rPr>
                <w:rFonts w:cstheme="minorHAnsi"/>
                <w:b/>
                <w:sz w:val="20"/>
                <w:szCs w:val="20"/>
              </w:rPr>
              <w:t>2</w:t>
            </w:r>
            <w:r>
              <w:rPr>
                <w:rFonts w:cstheme="minorHAnsi"/>
                <w:b/>
                <w:sz w:val="20"/>
                <w:szCs w:val="20"/>
              </w:rPr>
              <w:t>4</w:t>
            </w:r>
            <w:r w:rsidRPr="00327101">
              <w:rPr>
                <w:rFonts w:cstheme="minorHAnsi"/>
                <w:b/>
                <w:sz w:val="20"/>
                <w:szCs w:val="20"/>
              </w:rPr>
              <w:t>-</w:t>
            </w:r>
            <w:r>
              <w:rPr>
                <w:rFonts w:cstheme="minorHAnsi"/>
                <w:b/>
                <w:sz w:val="20"/>
                <w:szCs w:val="20"/>
              </w:rPr>
              <w:t>5</w:t>
            </w:r>
            <w:r w:rsidRPr="00327101">
              <w:rPr>
                <w:rFonts w:cstheme="minorHAnsi"/>
                <w:b/>
                <w:sz w:val="20"/>
                <w:szCs w:val="20"/>
              </w:rPr>
              <w:t>/</w:t>
            </w:r>
            <w:r>
              <w:rPr>
                <w:rFonts w:cstheme="minorHAnsi"/>
                <w:b/>
                <w:sz w:val="20"/>
                <w:szCs w:val="20"/>
              </w:rPr>
              <w:t>148</w:t>
            </w:r>
          </w:p>
        </w:tc>
        <w:tc>
          <w:tcPr>
            <w:tcW w:w="9225" w:type="dxa"/>
          </w:tcPr>
          <w:p w14:paraId="4455378E" w14:textId="77777777" w:rsidR="00F47B69" w:rsidRPr="0065163B" w:rsidRDefault="00F47B69" w:rsidP="0065163B">
            <w:pPr>
              <w:ind w:right="540"/>
              <w:rPr>
                <w:rFonts w:eastAsia="Times New Roman" w:cstheme="minorHAnsi"/>
                <w:sz w:val="20"/>
                <w:szCs w:val="20"/>
              </w:rPr>
            </w:pPr>
            <w:r w:rsidRPr="0065163B">
              <w:rPr>
                <w:rFonts w:cstheme="minorHAnsi"/>
                <w:b/>
                <w:sz w:val="20"/>
                <w:szCs w:val="20"/>
              </w:rPr>
              <w:t>PUBLIC PARTICIPATION SESSION WITH RESPECT TO ITEMS ON THE AGENDA AND OTHER MATTERS THAT ARE OF MUTUAL INTEREST</w:t>
            </w:r>
          </w:p>
          <w:p w14:paraId="5CED1CBF" w14:textId="40B81A75" w:rsidR="00F47B69" w:rsidRPr="0065163B" w:rsidRDefault="006F5A6C" w:rsidP="0065163B">
            <w:pPr>
              <w:ind w:right="45"/>
              <w:rPr>
                <w:rFonts w:cstheme="minorHAnsi"/>
                <w:bCs/>
                <w:sz w:val="20"/>
                <w:szCs w:val="20"/>
              </w:rPr>
            </w:pPr>
            <w:r w:rsidRPr="0065163B">
              <w:rPr>
                <w:rFonts w:cstheme="minorHAnsi"/>
                <w:bCs/>
                <w:sz w:val="20"/>
                <w:szCs w:val="20"/>
              </w:rPr>
              <w:t xml:space="preserve">A member of the public had contacted the Clerk to report her concerns over the state of Hollies Road, </w:t>
            </w:r>
            <w:r w:rsidR="00E36F36" w:rsidRPr="0065163B">
              <w:rPr>
                <w:rFonts w:cstheme="minorHAnsi"/>
                <w:bCs/>
                <w:sz w:val="20"/>
                <w:szCs w:val="20"/>
              </w:rPr>
              <w:t>particularly</w:t>
            </w:r>
            <w:r w:rsidRPr="0065163B">
              <w:rPr>
                <w:rFonts w:cstheme="minorHAnsi"/>
                <w:bCs/>
                <w:sz w:val="20"/>
                <w:szCs w:val="20"/>
              </w:rPr>
              <w:t xml:space="preserve"> the potholes.  Whilst she noted that the area adjoining the A120 had improved</w:t>
            </w:r>
            <w:r w:rsidR="009A0E54" w:rsidRPr="0065163B">
              <w:rPr>
                <w:rFonts w:cstheme="minorHAnsi"/>
                <w:bCs/>
                <w:sz w:val="20"/>
                <w:szCs w:val="20"/>
              </w:rPr>
              <w:t>, the potholes</w:t>
            </w:r>
            <w:r w:rsidR="0065163B" w:rsidRPr="0065163B">
              <w:rPr>
                <w:rFonts w:cstheme="minorHAnsi"/>
                <w:bCs/>
                <w:sz w:val="20"/>
                <w:szCs w:val="20"/>
              </w:rPr>
              <w:t xml:space="preserve"> </w:t>
            </w:r>
            <w:r w:rsidR="00E36F36" w:rsidRPr="0065163B">
              <w:rPr>
                <w:rFonts w:cstheme="minorHAnsi"/>
                <w:bCs/>
                <w:sz w:val="20"/>
                <w:szCs w:val="20"/>
              </w:rPr>
              <w:t>were</w:t>
            </w:r>
            <w:r w:rsidR="0065163B" w:rsidRPr="0065163B">
              <w:rPr>
                <w:rFonts w:cstheme="minorHAnsi"/>
                <w:bCs/>
                <w:sz w:val="20"/>
                <w:szCs w:val="20"/>
              </w:rPr>
              <w:t xml:space="preserve"> </w:t>
            </w:r>
            <w:r w:rsidR="0004271D" w:rsidRPr="0065163B">
              <w:rPr>
                <w:rFonts w:cstheme="minorHAnsi"/>
                <w:bCs/>
                <w:sz w:val="20"/>
                <w:szCs w:val="20"/>
              </w:rPr>
              <w:t>opening</w:t>
            </w:r>
            <w:r w:rsidR="009A0E54" w:rsidRPr="0065163B">
              <w:rPr>
                <w:rFonts w:cstheme="minorHAnsi"/>
                <w:bCs/>
                <w:sz w:val="20"/>
                <w:szCs w:val="20"/>
              </w:rPr>
              <w:t xml:space="preserve"> due to the volume of traffic.  She noted</w:t>
            </w:r>
            <w:r w:rsidR="0065163B" w:rsidRPr="0065163B">
              <w:rPr>
                <w:rFonts w:cstheme="minorHAnsi"/>
                <w:bCs/>
                <w:sz w:val="20"/>
                <w:szCs w:val="20"/>
              </w:rPr>
              <w:t xml:space="preserve"> there was a large one </w:t>
            </w:r>
            <w:r w:rsidR="009A0E54" w:rsidRPr="0065163B">
              <w:rPr>
                <w:rFonts w:cstheme="minorHAnsi"/>
                <w:bCs/>
                <w:sz w:val="20"/>
                <w:szCs w:val="20"/>
              </w:rPr>
              <w:t>near to Cllr. Deighton’s property and two “huge” ones near to</w:t>
            </w:r>
            <w:r w:rsidR="0065163B" w:rsidRPr="0065163B">
              <w:rPr>
                <w:rFonts w:cstheme="minorHAnsi"/>
                <w:bCs/>
                <w:sz w:val="20"/>
                <w:szCs w:val="20"/>
              </w:rPr>
              <w:t xml:space="preserve"> </w:t>
            </w:r>
            <w:r w:rsidR="009A0E54" w:rsidRPr="0065163B">
              <w:rPr>
                <w:rFonts w:cstheme="minorHAnsi"/>
                <w:bCs/>
                <w:sz w:val="20"/>
                <w:szCs w:val="20"/>
              </w:rPr>
              <w:t xml:space="preserve">another resident.  She </w:t>
            </w:r>
            <w:r w:rsidR="0065163B" w:rsidRPr="0065163B">
              <w:rPr>
                <w:rFonts w:cstheme="minorHAnsi"/>
                <w:bCs/>
                <w:sz w:val="20"/>
                <w:szCs w:val="20"/>
              </w:rPr>
              <w:t xml:space="preserve">went on to report that </w:t>
            </w:r>
            <w:r w:rsidR="009A0E54" w:rsidRPr="0065163B">
              <w:rPr>
                <w:rFonts w:cstheme="minorHAnsi"/>
                <w:bCs/>
                <w:sz w:val="20"/>
                <w:szCs w:val="20"/>
              </w:rPr>
              <w:t xml:space="preserve">further up the edge of the road </w:t>
            </w:r>
            <w:r w:rsidR="0065163B" w:rsidRPr="0065163B">
              <w:rPr>
                <w:rFonts w:cstheme="minorHAnsi"/>
                <w:bCs/>
                <w:sz w:val="20"/>
                <w:szCs w:val="20"/>
              </w:rPr>
              <w:t xml:space="preserve">appeared </w:t>
            </w:r>
            <w:r w:rsidR="009A0E54" w:rsidRPr="0065163B">
              <w:rPr>
                <w:rFonts w:cstheme="minorHAnsi"/>
                <w:bCs/>
                <w:sz w:val="20"/>
                <w:szCs w:val="20"/>
              </w:rPr>
              <w:t xml:space="preserve">to be breaking away, </w:t>
            </w:r>
            <w:r w:rsidR="0065163B" w:rsidRPr="0065163B">
              <w:rPr>
                <w:rFonts w:cstheme="minorHAnsi"/>
                <w:bCs/>
                <w:sz w:val="20"/>
                <w:szCs w:val="20"/>
              </w:rPr>
              <w:t xml:space="preserve">again </w:t>
            </w:r>
            <w:r w:rsidR="009A0E54" w:rsidRPr="0065163B">
              <w:rPr>
                <w:rFonts w:cstheme="minorHAnsi"/>
                <w:bCs/>
                <w:sz w:val="20"/>
                <w:szCs w:val="20"/>
              </w:rPr>
              <w:t>most likely due to the many large vehicles that regularly u</w:t>
            </w:r>
            <w:r w:rsidR="0065163B" w:rsidRPr="0065163B">
              <w:rPr>
                <w:rFonts w:cstheme="minorHAnsi"/>
                <w:bCs/>
                <w:sz w:val="20"/>
                <w:szCs w:val="20"/>
              </w:rPr>
              <w:t>s</w:t>
            </w:r>
            <w:r w:rsidR="009A0E54" w:rsidRPr="0065163B">
              <w:rPr>
                <w:rFonts w:cstheme="minorHAnsi"/>
                <w:bCs/>
                <w:sz w:val="20"/>
                <w:szCs w:val="20"/>
              </w:rPr>
              <w:t xml:space="preserve">e the route, even though there </w:t>
            </w:r>
            <w:r w:rsidR="0065163B" w:rsidRPr="0065163B">
              <w:rPr>
                <w:rFonts w:cstheme="minorHAnsi"/>
                <w:bCs/>
                <w:sz w:val="20"/>
                <w:szCs w:val="20"/>
              </w:rPr>
              <w:t>w</w:t>
            </w:r>
            <w:r w:rsidR="009A0E54" w:rsidRPr="0065163B">
              <w:rPr>
                <w:rFonts w:cstheme="minorHAnsi"/>
                <w:bCs/>
                <w:sz w:val="20"/>
                <w:szCs w:val="20"/>
              </w:rPr>
              <w:t>a</w:t>
            </w:r>
            <w:r w:rsidR="0065163B" w:rsidRPr="0065163B">
              <w:rPr>
                <w:rFonts w:cstheme="minorHAnsi"/>
                <w:bCs/>
                <w:sz w:val="20"/>
                <w:szCs w:val="20"/>
              </w:rPr>
              <w:t>s a</w:t>
            </w:r>
            <w:r w:rsidR="009A0E54" w:rsidRPr="0065163B">
              <w:rPr>
                <w:rFonts w:cstheme="minorHAnsi"/>
                <w:bCs/>
                <w:sz w:val="20"/>
                <w:szCs w:val="20"/>
              </w:rPr>
              <w:t xml:space="preserve"> weight restriction</w:t>
            </w:r>
            <w:r w:rsidR="009D2D97">
              <w:rPr>
                <w:rFonts w:cstheme="minorHAnsi"/>
                <w:bCs/>
                <w:sz w:val="20"/>
                <w:szCs w:val="20"/>
              </w:rPr>
              <w:t xml:space="preserve"> in place.  </w:t>
            </w:r>
            <w:r w:rsidR="00BF7058">
              <w:rPr>
                <w:rFonts w:cstheme="minorHAnsi"/>
                <w:bCs/>
                <w:sz w:val="20"/>
                <w:szCs w:val="20"/>
              </w:rPr>
              <w:t>Un</w:t>
            </w:r>
            <w:r w:rsidR="00BF7058" w:rsidRPr="0065163B">
              <w:rPr>
                <w:rFonts w:cstheme="minorHAnsi"/>
                <w:bCs/>
                <w:sz w:val="20"/>
                <w:szCs w:val="20"/>
              </w:rPr>
              <w:t>fortunately,</w:t>
            </w:r>
            <w:r w:rsidR="009A0E54" w:rsidRPr="0065163B">
              <w:rPr>
                <w:rFonts w:cstheme="minorHAnsi"/>
                <w:bCs/>
                <w:sz w:val="20"/>
                <w:szCs w:val="20"/>
              </w:rPr>
              <w:t xml:space="preserve"> she had </w:t>
            </w:r>
            <w:r w:rsidR="009D2D97">
              <w:rPr>
                <w:rFonts w:cstheme="minorHAnsi"/>
                <w:bCs/>
                <w:sz w:val="20"/>
                <w:szCs w:val="20"/>
              </w:rPr>
              <w:t xml:space="preserve">been unable to </w:t>
            </w:r>
            <w:r w:rsidR="009A0E54" w:rsidRPr="0065163B">
              <w:rPr>
                <w:rFonts w:cstheme="minorHAnsi"/>
                <w:bCs/>
                <w:sz w:val="20"/>
                <w:szCs w:val="20"/>
              </w:rPr>
              <w:t xml:space="preserve">obtain their registration plates </w:t>
            </w:r>
            <w:r w:rsidR="00656AB5" w:rsidRPr="0065163B">
              <w:rPr>
                <w:rFonts w:cstheme="minorHAnsi"/>
                <w:bCs/>
                <w:sz w:val="20"/>
                <w:szCs w:val="20"/>
              </w:rPr>
              <w:t>to</w:t>
            </w:r>
            <w:r w:rsidR="009A0E54" w:rsidRPr="0065163B">
              <w:rPr>
                <w:rFonts w:cstheme="minorHAnsi"/>
                <w:bCs/>
                <w:sz w:val="20"/>
                <w:szCs w:val="20"/>
              </w:rPr>
              <w:t xml:space="preserve"> report them.  The Clerk suggested that a representative from </w:t>
            </w:r>
            <w:r w:rsidR="00C67389">
              <w:rPr>
                <w:rFonts w:cstheme="minorHAnsi"/>
                <w:bCs/>
                <w:sz w:val="20"/>
                <w:szCs w:val="20"/>
              </w:rPr>
              <w:t>Essex County</w:t>
            </w:r>
            <w:r w:rsidR="009A0E54" w:rsidRPr="0065163B">
              <w:rPr>
                <w:rFonts w:cstheme="minorHAnsi"/>
                <w:bCs/>
                <w:sz w:val="20"/>
                <w:szCs w:val="20"/>
              </w:rPr>
              <w:t xml:space="preserve"> Highways be invited to the next Parish Council meeting to discuss this and other highways concerns. </w:t>
            </w:r>
          </w:p>
          <w:p w14:paraId="3FC3603C" w14:textId="70D19F4A" w:rsidR="0065163B" w:rsidRPr="0065163B" w:rsidRDefault="0065163B" w:rsidP="0065163B">
            <w:pPr>
              <w:ind w:right="45"/>
              <w:jc w:val="right"/>
              <w:rPr>
                <w:rFonts w:cstheme="minorHAnsi"/>
                <w:b/>
                <w:sz w:val="20"/>
                <w:szCs w:val="20"/>
              </w:rPr>
            </w:pPr>
            <w:r w:rsidRPr="0065163B">
              <w:rPr>
                <w:rFonts w:cstheme="minorHAnsi"/>
                <w:b/>
                <w:sz w:val="20"/>
                <w:szCs w:val="20"/>
              </w:rPr>
              <w:t>ACTION - Clerk</w:t>
            </w:r>
          </w:p>
        </w:tc>
      </w:tr>
      <w:tr w:rsidR="00F47B69" w:rsidRPr="00327101" w14:paraId="5312CFA2" w14:textId="77777777" w:rsidTr="00F47B69">
        <w:tc>
          <w:tcPr>
            <w:tcW w:w="1118" w:type="dxa"/>
          </w:tcPr>
          <w:p w14:paraId="49ED67D5" w14:textId="77777777" w:rsidR="00F47B69" w:rsidRPr="00327101" w:rsidRDefault="00F47B69" w:rsidP="00FF412E">
            <w:pPr>
              <w:ind w:right="45"/>
              <w:rPr>
                <w:rFonts w:cstheme="minorHAnsi"/>
                <w:b/>
                <w:sz w:val="20"/>
                <w:szCs w:val="20"/>
              </w:rPr>
            </w:pPr>
            <w:r w:rsidRPr="00327101">
              <w:rPr>
                <w:rFonts w:cstheme="minorHAnsi"/>
                <w:b/>
                <w:sz w:val="20"/>
                <w:szCs w:val="20"/>
              </w:rPr>
              <w:t>2</w:t>
            </w:r>
            <w:r>
              <w:rPr>
                <w:rFonts w:cstheme="minorHAnsi"/>
                <w:b/>
                <w:sz w:val="20"/>
                <w:szCs w:val="20"/>
              </w:rPr>
              <w:t>4</w:t>
            </w:r>
            <w:r w:rsidRPr="00327101">
              <w:rPr>
                <w:rFonts w:cstheme="minorHAnsi"/>
                <w:b/>
                <w:sz w:val="20"/>
                <w:szCs w:val="20"/>
              </w:rPr>
              <w:t>-</w:t>
            </w:r>
            <w:r>
              <w:rPr>
                <w:rFonts w:cstheme="minorHAnsi"/>
                <w:b/>
                <w:sz w:val="20"/>
                <w:szCs w:val="20"/>
              </w:rPr>
              <w:t>5</w:t>
            </w:r>
            <w:r w:rsidRPr="00327101">
              <w:rPr>
                <w:rFonts w:cstheme="minorHAnsi"/>
                <w:b/>
                <w:sz w:val="20"/>
                <w:szCs w:val="20"/>
              </w:rPr>
              <w:t>/</w:t>
            </w:r>
            <w:r>
              <w:rPr>
                <w:rFonts w:cstheme="minorHAnsi"/>
                <w:b/>
                <w:sz w:val="20"/>
                <w:szCs w:val="20"/>
              </w:rPr>
              <w:t>149</w:t>
            </w:r>
          </w:p>
        </w:tc>
        <w:tc>
          <w:tcPr>
            <w:tcW w:w="9225" w:type="dxa"/>
          </w:tcPr>
          <w:p w14:paraId="4B188E38" w14:textId="77777777" w:rsidR="00F47B69" w:rsidRPr="00327101" w:rsidRDefault="00F47B69" w:rsidP="00FF412E">
            <w:pPr>
              <w:rPr>
                <w:rFonts w:eastAsia="Times New Roman" w:cstheme="minorHAnsi"/>
                <w:sz w:val="20"/>
                <w:szCs w:val="20"/>
              </w:rPr>
            </w:pPr>
            <w:r w:rsidRPr="00327101">
              <w:rPr>
                <w:rFonts w:cstheme="minorHAnsi"/>
                <w:b/>
                <w:sz w:val="20"/>
                <w:szCs w:val="20"/>
              </w:rPr>
              <w:t xml:space="preserve">COUNTY AND DISTRICT COUNCILLORS </w:t>
            </w:r>
          </w:p>
          <w:p w14:paraId="21A0A228" w14:textId="77777777" w:rsidR="007B11B2" w:rsidRPr="007B11B2" w:rsidRDefault="004E66F5" w:rsidP="007B11B2">
            <w:pPr>
              <w:pStyle w:val="ListParagraph"/>
              <w:numPr>
                <w:ilvl w:val="0"/>
                <w:numId w:val="54"/>
              </w:numPr>
              <w:tabs>
                <w:tab w:val="left" w:pos="1701"/>
              </w:tabs>
              <w:spacing w:line="276" w:lineRule="auto"/>
              <w:ind w:left="324"/>
              <w:rPr>
                <w:rFonts w:cstheme="minorHAnsi"/>
                <w:sz w:val="20"/>
                <w:szCs w:val="20"/>
              </w:rPr>
            </w:pPr>
            <w:r w:rsidRPr="007B11B2">
              <w:rPr>
                <w:rFonts w:cstheme="minorHAnsi"/>
                <w:sz w:val="20"/>
                <w:szCs w:val="20"/>
              </w:rPr>
              <w:t xml:space="preserve">Cllr. Playle </w:t>
            </w:r>
            <w:r w:rsidR="00471075" w:rsidRPr="007B11B2">
              <w:rPr>
                <w:rFonts w:cstheme="minorHAnsi"/>
                <w:sz w:val="20"/>
                <w:szCs w:val="20"/>
              </w:rPr>
              <w:t>was unable to attend the meeting</w:t>
            </w:r>
            <w:r w:rsidR="007B11B2" w:rsidRPr="007B11B2">
              <w:rPr>
                <w:rFonts w:cstheme="minorHAnsi"/>
                <w:sz w:val="20"/>
                <w:szCs w:val="20"/>
              </w:rPr>
              <w:t xml:space="preserve">. </w:t>
            </w:r>
          </w:p>
          <w:p w14:paraId="3D956EA5" w14:textId="77777777" w:rsidR="00C80CF6" w:rsidRDefault="004E66F5" w:rsidP="00C80CF6">
            <w:pPr>
              <w:pStyle w:val="ListParagraph"/>
              <w:numPr>
                <w:ilvl w:val="0"/>
                <w:numId w:val="54"/>
              </w:numPr>
              <w:tabs>
                <w:tab w:val="left" w:pos="1701"/>
              </w:tabs>
              <w:spacing w:line="276" w:lineRule="auto"/>
              <w:ind w:left="324"/>
              <w:rPr>
                <w:rFonts w:cstheme="minorHAnsi"/>
                <w:sz w:val="20"/>
                <w:szCs w:val="20"/>
              </w:rPr>
            </w:pPr>
            <w:r w:rsidRPr="007B11B2">
              <w:rPr>
                <w:rFonts w:cstheme="minorHAnsi"/>
                <w:sz w:val="20"/>
                <w:szCs w:val="20"/>
              </w:rPr>
              <w:t>Cllr</w:t>
            </w:r>
            <w:r w:rsidR="00C80CF6">
              <w:rPr>
                <w:rFonts w:cstheme="minorHAnsi"/>
                <w:sz w:val="20"/>
                <w:szCs w:val="20"/>
              </w:rPr>
              <w:t>s</w:t>
            </w:r>
            <w:r w:rsidRPr="007B11B2">
              <w:rPr>
                <w:rFonts w:cstheme="minorHAnsi"/>
                <w:sz w:val="20"/>
                <w:szCs w:val="20"/>
              </w:rPr>
              <w:t>. Walsh</w:t>
            </w:r>
            <w:r w:rsidR="00C80CF6">
              <w:rPr>
                <w:rFonts w:cstheme="minorHAnsi"/>
                <w:sz w:val="20"/>
                <w:szCs w:val="20"/>
              </w:rPr>
              <w:t xml:space="preserve"> and Abram</w:t>
            </w:r>
            <w:r w:rsidRPr="007B11B2">
              <w:rPr>
                <w:rFonts w:cstheme="minorHAnsi"/>
                <w:sz w:val="20"/>
                <w:szCs w:val="20"/>
              </w:rPr>
              <w:t xml:space="preserve"> reported th</w:t>
            </w:r>
            <w:r w:rsidR="00C80CF6">
              <w:rPr>
                <w:rFonts w:cstheme="minorHAnsi"/>
                <w:sz w:val="20"/>
                <w:szCs w:val="20"/>
              </w:rPr>
              <w:t>e following</w:t>
            </w:r>
            <w:r w:rsidRPr="007B11B2">
              <w:rPr>
                <w:rFonts w:cstheme="minorHAnsi"/>
                <w:sz w:val="20"/>
                <w:szCs w:val="20"/>
              </w:rPr>
              <w:t>:</w:t>
            </w:r>
            <w:r w:rsidR="00C80CF6">
              <w:rPr>
                <w:rFonts w:cstheme="minorHAnsi"/>
                <w:sz w:val="20"/>
                <w:szCs w:val="20"/>
              </w:rPr>
              <w:t xml:space="preserve"> </w:t>
            </w:r>
          </w:p>
          <w:p w14:paraId="7DA4EBB9" w14:textId="4CAAB596" w:rsidR="00D808F2" w:rsidRDefault="00C80CF6" w:rsidP="00E40AF8">
            <w:pPr>
              <w:pStyle w:val="ListParagraph"/>
              <w:numPr>
                <w:ilvl w:val="0"/>
                <w:numId w:val="55"/>
              </w:numPr>
              <w:tabs>
                <w:tab w:val="left" w:pos="1701"/>
              </w:tabs>
              <w:spacing w:line="276" w:lineRule="auto"/>
              <w:rPr>
                <w:rFonts w:cstheme="minorHAnsi"/>
                <w:sz w:val="20"/>
                <w:szCs w:val="20"/>
              </w:rPr>
            </w:pPr>
            <w:r w:rsidRPr="00CB16F3">
              <w:rPr>
                <w:rFonts w:cstheme="minorHAnsi"/>
                <w:b/>
                <w:bCs/>
                <w:sz w:val="20"/>
                <w:szCs w:val="20"/>
              </w:rPr>
              <w:t>Local Plan Review</w:t>
            </w:r>
            <w:r>
              <w:rPr>
                <w:rFonts w:cstheme="minorHAnsi"/>
                <w:sz w:val="20"/>
                <w:szCs w:val="20"/>
              </w:rPr>
              <w:t xml:space="preserve"> – the timetable ha</w:t>
            </w:r>
            <w:r w:rsidR="00AF09C1">
              <w:rPr>
                <w:rFonts w:cstheme="minorHAnsi"/>
                <w:sz w:val="20"/>
                <w:szCs w:val="20"/>
              </w:rPr>
              <w:t>d</w:t>
            </w:r>
            <w:r>
              <w:rPr>
                <w:rFonts w:cstheme="minorHAnsi"/>
                <w:sz w:val="20"/>
                <w:szCs w:val="20"/>
              </w:rPr>
              <w:t xml:space="preserve"> been rev</w:t>
            </w:r>
            <w:r w:rsidR="00AF09C1">
              <w:rPr>
                <w:rFonts w:cstheme="minorHAnsi"/>
                <w:sz w:val="20"/>
                <w:szCs w:val="20"/>
              </w:rPr>
              <w:t>iewed</w:t>
            </w:r>
            <w:r>
              <w:rPr>
                <w:rFonts w:cstheme="minorHAnsi"/>
                <w:sz w:val="20"/>
                <w:szCs w:val="20"/>
              </w:rPr>
              <w:t xml:space="preserve"> and Councils now ha</w:t>
            </w:r>
            <w:r w:rsidR="00AF09C1">
              <w:rPr>
                <w:rFonts w:cstheme="minorHAnsi"/>
                <w:sz w:val="20"/>
                <w:szCs w:val="20"/>
              </w:rPr>
              <w:t>d</w:t>
            </w:r>
            <w:r>
              <w:rPr>
                <w:rFonts w:cstheme="minorHAnsi"/>
                <w:sz w:val="20"/>
                <w:szCs w:val="20"/>
              </w:rPr>
              <w:t xml:space="preserve"> until the end of 2026 to revise the </w:t>
            </w:r>
            <w:r w:rsidR="00C90B82">
              <w:rPr>
                <w:rFonts w:cstheme="minorHAnsi"/>
                <w:sz w:val="20"/>
                <w:szCs w:val="20"/>
              </w:rPr>
              <w:t xml:space="preserve">Braintree District Plan to 2041.  </w:t>
            </w:r>
            <w:r w:rsidR="00A72C71">
              <w:rPr>
                <w:rFonts w:cstheme="minorHAnsi"/>
                <w:sz w:val="20"/>
                <w:szCs w:val="20"/>
              </w:rPr>
              <w:t xml:space="preserve">It </w:t>
            </w:r>
            <w:r w:rsidR="00C90B82">
              <w:rPr>
                <w:rFonts w:cstheme="minorHAnsi"/>
                <w:sz w:val="20"/>
                <w:szCs w:val="20"/>
              </w:rPr>
              <w:t>wa</w:t>
            </w:r>
            <w:r w:rsidR="00CB16F3">
              <w:rPr>
                <w:rFonts w:cstheme="minorHAnsi"/>
                <w:sz w:val="20"/>
                <w:szCs w:val="20"/>
              </w:rPr>
              <w:t>s now expected</w:t>
            </w:r>
            <w:r w:rsidR="00A72C71">
              <w:rPr>
                <w:rFonts w:cstheme="minorHAnsi"/>
                <w:sz w:val="20"/>
                <w:szCs w:val="20"/>
              </w:rPr>
              <w:t xml:space="preserve"> there w</w:t>
            </w:r>
            <w:r w:rsidR="00C90B82">
              <w:rPr>
                <w:rFonts w:cstheme="minorHAnsi"/>
                <w:sz w:val="20"/>
                <w:szCs w:val="20"/>
              </w:rPr>
              <w:t>ould</w:t>
            </w:r>
            <w:r w:rsidR="00A72C71">
              <w:rPr>
                <w:rFonts w:cstheme="minorHAnsi"/>
                <w:sz w:val="20"/>
                <w:szCs w:val="20"/>
              </w:rPr>
              <w:t xml:space="preserve"> </w:t>
            </w:r>
            <w:r w:rsidR="00443EDF">
              <w:rPr>
                <w:rFonts w:cstheme="minorHAnsi"/>
                <w:sz w:val="20"/>
                <w:szCs w:val="20"/>
              </w:rPr>
              <w:t xml:space="preserve">be </w:t>
            </w:r>
            <w:r w:rsidR="00CB16F3">
              <w:rPr>
                <w:rFonts w:cstheme="minorHAnsi"/>
                <w:sz w:val="20"/>
                <w:szCs w:val="20"/>
              </w:rPr>
              <w:t xml:space="preserve">an </w:t>
            </w:r>
            <w:r w:rsidR="00A72C71">
              <w:rPr>
                <w:rFonts w:cstheme="minorHAnsi"/>
                <w:sz w:val="20"/>
                <w:szCs w:val="20"/>
              </w:rPr>
              <w:t xml:space="preserve">increase in </w:t>
            </w:r>
            <w:r w:rsidR="00C90B82">
              <w:rPr>
                <w:rFonts w:cstheme="minorHAnsi"/>
                <w:sz w:val="20"/>
                <w:szCs w:val="20"/>
              </w:rPr>
              <w:t xml:space="preserve">the requirements for </w:t>
            </w:r>
            <w:r w:rsidR="00A72C71">
              <w:rPr>
                <w:rFonts w:cstheme="minorHAnsi"/>
                <w:sz w:val="20"/>
                <w:szCs w:val="20"/>
              </w:rPr>
              <w:t>new hous</w:t>
            </w:r>
            <w:r w:rsidR="00C90B82">
              <w:rPr>
                <w:rFonts w:cstheme="minorHAnsi"/>
                <w:sz w:val="20"/>
                <w:szCs w:val="20"/>
              </w:rPr>
              <w:t xml:space="preserve">ing </w:t>
            </w:r>
            <w:r w:rsidR="00CB16F3">
              <w:rPr>
                <w:rFonts w:cstheme="minorHAnsi"/>
                <w:sz w:val="20"/>
                <w:szCs w:val="20"/>
              </w:rPr>
              <w:t xml:space="preserve">of around </w:t>
            </w:r>
            <w:r w:rsidR="00A72C71">
              <w:rPr>
                <w:rFonts w:cstheme="minorHAnsi"/>
                <w:sz w:val="20"/>
                <w:szCs w:val="20"/>
              </w:rPr>
              <w:t>1,000 new homes per annum</w:t>
            </w:r>
            <w:r w:rsidR="00CB16F3">
              <w:rPr>
                <w:rFonts w:cstheme="minorHAnsi"/>
                <w:sz w:val="20"/>
                <w:szCs w:val="20"/>
              </w:rPr>
              <w:t xml:space="preserve">.  </w:t>
            </w:r>
            <w:r w:rsidR="000E3E77">
              <w:rPr>
                <w:rFonts w:cstheme="minorHAnsi"/>
                <w:sz w:val="20"/>
                <w:szCs w:val="20"/>
              </w:rPr>
              <w:t>However,</w:t>
            </w:r>
            <w:r w:rsidR="00E40AF8">
              <w:rPr>
                <w:rFonts w:cstheme="minorHAnsi"/>
                <w:sz w:val="20"/>
                <w:szCs w:val="20"/>
              </w:rPr>
              <w:t xml:space="preserve"> this w</w:t>
            </w:r>
            <w:r w:rsidR="000E3E77">
              <w:rPr>
                <w:rFonts w:cstheme="minorHAnsi"/>
                <w:sz w:val="20"/>
                <w:szCs w:val="20"/>
              </w:rPr>
              <w:t xml:space="preserve">ould be </w:t>
            </w:r>
            <w:r w:rsidR="00E40AF8">
              <w:rPr>
                <w:rFonts w:cstheme="minorHAnsi"/>
                <w:sz w:val="20"/>
                <w:szCs w:val="20"/>
              </w:rPr>
              <w:t>spread across the district</w:t>
            </w:r>
            <w:r w:rsidR="00A72C71">
              <w:rPr>
                <w:rFonts w:cstheme="minorHAnsi"/>
                <w:sz w:val="20"/>
                <w:szCs w:val="20"/>
              </w:rPr>
              <w:t xml:space="preserve">.  The key stages </w:t>
            </w:r>
            <w:r w:rsidR="00C90B82">
              <w:rPr>
                <w:rFonts w:cstheme="minorHAnsi"/>
                <w:sz w:val="20"/>
                <w:szCs w:val="20"/>
              </w:rPr>
              <w:t xml:space="preserve">would </w:t>
            </w:r>
            <w:r w:rsidR="00A72C71">
              <w:rPr>
                <w:rFonts w:cstheme="minorHAnsi"/>
                <w:sz w:val="20"/>
                <w:szCs w:val="20"/>
              </w:rPr>
              <w:t>enable a br</w:t>
            </w:r>
            <w:r w:rsidRPr="00C80CF6">
              <w:rPr>
                <w:rFonts w:cstheme="minorHAnsi"/>
                <w:sz w:val="20"/>
                <w:szCs w:val="20"/>
              </w:rPr>
              <w:t xml:space="preserve">oader consideration of </w:t>
            </w:r>
            <w:r w:rsidR="00A72C71">
              <w:rPr>
                <w:rFonts w:cstheme="minorHAnsi"/>
                <w:sz w:val="20"/>
                <w:szCs w:val="20"/>
              </w:rPr>
              <w:t>“</w:t>
            </w:r>
            <w:r w:rsidRPr="00C80CF6">
              <w:rPr>
                <w:rFonts w:cstheme="minorHAnsi"/>
                <w:sz w:val="20"/>
                <w:szCs w:val="20"/>
              </w:rPr>
              <w:t>Scoping and Issues</w:t>
            </w:r>
            <w:r w:rsidR="00A72C71">
              <w:rPr>
                <w:rFonts w:cstheme="minorHAnsi"/>
                <w:sz w:val="20"/>
                <w:szCs w:val="20"/>
              </w:rPr>
              <w:t>”</w:t>
            </w:r>
            <w:r w:rsidRPr="00C80CF6">
              <w:rPr>
                <w:rFonts w:cstheme="minorHAnsi"/>
                <w:sz w:val="20"/>
                <w:szCs w:val="20"/>
              </w:rPr>
              <w:t xml:space="preserve"> i</w:t>
            </w:r>
            <w:r w:rsidR="00A72C71">
              <w:rPr>
                <w:rFonts w:cstheme="minorHAnsi"/>
                <w:sz w:val="20"/>
                <w:szCs w:val="20"/>
              </w:rPr>
              <w:t>.</w:t>
            </w:r>
            <w:r w:rsidRPr="00C80CF6">
              <w:rPr>
                <w:rFonts w:cstheme="minorHAnsi"/>
                <w:sz w:val="20"/>
                <w:szCs w:val="20"/>
              </w:rPr>
              <w:t>e</w:t>
            </w:r>
            <w:r w:rsidR="00A72C71">
              <w:rPr>
                <w:rFonts w:cstheme="minorHAnsi"/>
                <w:sz w:val="20"/>
                <w:szCs w:val="20"/>
              </w:rPr>
              <w:t>.</w:t>
            </w:r>
            <w:r w:rsidRPr="00C80CF6">
              <w:rPr>
                <w:rFonts w:cstheme="minorHAnsi"/>
                <w:sz w:val="20"/>
                <w:szCs w:val="20"/>
              </w:rPr>
              <w:t xml:space="preserve"> consultation with Parishes and communities in early 2025</w:t>
            </w:r>
            <w:r w:rsidR="00E40AF8">
              <w:rPr>
                <w:rFonts w:cstheme="minorHAnsi"/>
                <w:sz w:val="20"/>
                <w:szCs w:val="20"/>
              </w:rPr>
              <w:t xml:space="preserve">.  He noted that the draft Statement of Community Involvement (SCI) </w:t>
            </w:r>
            <w:r w:rsidR="00C90B82">
              <w:rPr>
                <w:rFonts w:cstheme="minorHAnsi"/>
                <w:sz w:val="20"/>
                <w:szCs w:val="20"/>
              </w:rPr>
              <w:t xml:space="preserve">had been put </w:t>
            </w:r>
            <w:r w:rsidR="00E40AF8">
              <w:rPr>
                <w:rFonts w:cstheme="minorHAnsi"/>
                <w:sz w:val="20"/>
                <w:szCs w:val="20"/>
              </w:rPr>
              <w:t>back in the Draft Local Plan.  Cllr. Dunn confirmed that the Parish Council had been pleased to note this and had commented to that effect</w:t>
            </w:r>
            <w:r w:rsidR="000E3E77">
              <w:rPr>
                <w:rFonts w:cstheme="minorHAnsi"/>
                <w:sz w:val="20"/>
                <w:szCs w:val="20"/>
              </w:rPr>
              <w:t xml:space="preserve"> (see 24-5/155)</w:t>
            </w:r>
            <w:r w:rsidR="00E40AF8">
              <w:rPr>
                <w:rFonts w:cstheme="minorHAnsi"/>
                <w:sz w:val="20"/>
                <w:szCs w:val="20"/>
              </w:rPr>
              <w:t>.  Cllr. Walsh continued</w:t>
            </w:r>
            <w:r w:rsidR="00460AFE">
              <w:rPr>
                <w:rFonts w:cstheme="minorHAnsi"/>
                <w:sz w:val="20"/>
                <w:szCs w:val="20"/>
              </w:rPr>
              <w:t xml:space="preserve"> by</w:t>
            </w:r>
            <w:r w:rsidR="00E40AF8">
              <w:rPr>
                <w:rFonts w:cstheme="minorHAnsi"/>
                <w:sz w:val="20"/>
                <w:szCs w:val="20"/>
              </w:rPr>
              <w:t xml:space="preserve"> </w:t>
            </w:r>
            <w:r w:rsidR="001E33AE">
              <w:rPr>
                <w:rFonts w:cstheme="minorHAnsi"/>
                <w:sz w:val="20"/>
                <w:szCs w:val="20"/>
              </w:rPr>
              <w:t>saying it</w:t>
            </w:r>
            <w:r w:rsidR="00D808F2">
              <w:rPr>
                <w:rFonts w:cstheme="minorHAnsi"/>
                <w:sz w:val="20"/>
                <w:szCs w:val="20"/>
              </w:rPr>
              <w:t xml:space="preserve"> was </w:t>
            </w:r>
            <w:r w:rsidR="00E40AF8">
              <w:rPr>
                <w:rFonts w:cstheme="minorHAnsi"/>
                <w:sz w:val="20"/>
                <w:szCs w:val="20"/>
              </w:rPr>
              <w:t xml:space="preserve">expected the </w:t>
            </w:r>
            <w:r w:rsidR="00D808F2">
              <w:rPr>
                <w:rFonts w:cstheme="minorHAnsi"/>
                <w:sz w:val="20"/>
                <w:szCs w:val="20"/>
              </w:rPr>
              <w:t xml:space="preserve">proposed </w:t>
            </w:r>
            <w:r w:rsidR="00E40AF8">
              <w:rPr>
                <w:rFonts w:cstheme="minorHAnsi"/>
                <w:sz w:val="20"/>
                <w:szCs w:val="20"/>
              </w:rPr>
              <w:t xml:space="preserve">sites identified in the Call for Sites exercise </w:t>
            </w:r>
            <w:r w:rsidR="00D808F2">
              <w:rPr>
                <w:rFonts w:cstheme="minorHAnsi"/>
                <w:sz w:val="20"/>
                <w:szCs w:val="20"/>
              </w:rPr>
              <w:t>would also be considered by the end of this year</w:t>
            </w:r>
            <w:r w:rsidR="001E33AE">
              <w:rPr>
                <w:rFonts w:cstheme="minorHAnsi"/>
                <w:sz w:val="20"/>
                <w:szCs w:val="20"/>
              </w:rPr>
              <w:t xml:space="preserve">.  Not </w:t>
            </w:r>
            <w:r w:rsidR="00E36F36">
              <w:rPr>
                <w:rFonts w:cstheme="minorHAnsi"/>
                <w:sz w:val="20"/>
                <w:szCs w:val="20"/>
              </w:rPr>
              <w:t>all</w:t>
            </w:r>
            <w:r w:rsidR="00D808F2">
              <w:rPr>
                <w:rFonts w:cstheme="minorHAnsi"/>
                <w:sz w:val="20"/>
                <w:szCs w:val="20"/>
              </w:rPr>
              <w:t xml:space="preserve"> the</w:t>
            </w:r>
            <w:r w:rsidR="001E33AE">
              <w:rPr>
                <w:rFonts w:cstheme="minorHAnsi"/>
                <w:sz w:val="20"/>
                <w:szCs w:val="20"/>
              </w:rPr>
              <w:t xml:space="preserve"> sites put forward</w:t>
            </w:r>
            <w:r w:rsidR="00D808F2">
              <w:rPr>
                <w:rFonts w:cstheme="minorHAnsi"/>
                <w:sz w:val="20"/>
                <w:szCs w:val="20"/>
              </w:rPr>
              <w:t xml:space="preserve"> would be approved</w:t>
            </w:r>
            <w:r w:rsidR="00A72C71" w:rsidRPr="00E40AF8">
              <w:rPr>
                <w:rFonts w:cstheme="minorHAnsi"/>
                <w:sz w:val="20"/>
                <w:szCs w:val="20"/>
              </w:rPr>
              <w:t xml:space="preserve"> </w:t>
            </w:r>
            <w:r w:rsidR="001E33AE">
              <w:rPr>
                <w:rFonts w:cstheme="minorHAnsi"/>
                <w:sz w:val="20"/>
                <w:szCs w:val="20"/>
              </w:rPr>
              <w:t xml:space="preserve">and it was </w:t>
            </w:r>
            <w:r w:rsidR="00D808F2">
              <w:rPr>
                <w:rFonts w:cstheme="minorHAnsi"/>
                <w:sz w:val="20"/>
                <w:szCs w:val="20"/>
              </w:rPr>
              <w:t xml:space="preserve">likely that this would start first with towns and </w:t>
            </w:r>
            <w:r w:rsidR="001E33AE">
              <w:rPr>
                <w:rFonts w:cstheme="minorHAnsi"/>
                <w:sz w:val="20"/>
                <w:szCs w:val="20"/>
              </w:rPr>
              <w:t>“</w:t>
            </w:r>
            <w:r w:rsidR="00D808F2">
              <w:rPr>
                <w:rFonts w:cstheme="minorHAnsi"/>
                <w:sz w:val="20"/>
                <w:szCs w:val="20"/>
              </w:rPr>
              <w:t>Key Service Villages</w:t>
            </w:r>
            <w:r w:rsidR="0004271D">
              <w:rPr>
                <w:rFonts w:cstheme="minorHAnsi"/>
                <w:sz w:val="20"/>
                <w:szCs w:val="20"/>
              </w:rPr>
              <w:t>.”</w:t>
            </w:r>
            <w:r w:rsidR="00D808F2">
              <w:rPr>
                <w:rFonts w:cstheme="minorHAnsi"/>
                <w:sz w:val="20"/>
                <w:szCs w:val="20"/>
              </w:rPr>
              <w:t xml:space="preserve">  He said </w:t>
            </w:r>
            <w:r w:rsidRPr="00E40AF8">
              <w:rPr>
                <w:rFonts w:cstheme="minorHAnsi"/>
                <w:sz w:val="20"/>
                <w:szCs w:val="20"/>
              </w:rPr>
              <w:t xml:space="preserve">a more </w:t>
            </w:r>
            <w:r w:rsidR="00443EDF">
              <w:rPr>
                <w:rFonts w:cstheme="minorHAnsi"/>
                <w:sz w:val="20"/>
                <w:szCs w:val="20"/>
              </w:rPr>
              <w:t>“</w:t>
            </w:r>
            <w:r w:rsidRPr="00E40AF8">
              <w:rPr>
                <w:rFonts w:cstheme="minorHAnsi"/>
                <w:sz w:val="20"/>
                <w:szCs w:val="20"/>
              </w:rPr>
              <w:t>sensibly spread out</w:t>
            </w:r>
            <w:r w:rsidR="001E33AE">
              <w:rPr>
                <w:rFonts w:cstheme="minorHAnsi"/>
                <w:sz w:val="20"/>
                <w:szCs w:val="20"/>
              </w:rPr>
              <w:t>”</w:t>
            </w:r>
            <w:r w:rsidRPr="00E40AF8">
              <w:rPr>
                <w:rFonts w:cstheme="minorHAnsi"/>
                <w:sz w:val="20"/>
                <w:szCs w:val="20"/>
              </w:rPr>
              <w:t xml:space="preserve"> set of Local Plan meetings </w:t>
            </w:r>
            <w:r w:rsidR="001E33AE">
              <w:rPr>
                <w:rFonts w:cstheme="minorHAnsi"/>
                <w:sz w:val="20"/>
                <w:szCs w:val="20"/>
              </w:rPr>
              <w:t xml:space="preserve">along with </w:t>
            </w:r>
            <w:r w:rsidRPr="00E40AF8">
              <w:rPr>
                <w:rFonts w:cstheme="minorHAnsi"/>
                <w:sz w:val="20"/>
                <w:szCs w:val="20"/>
              </w:rPr>
              <w:t>extra consultation with local communities ha</w:t>
            </w:r>
            <w:r w:rsidR="00D808F2">
              <w:rPr>
                <w:rFonts w:cstheme="minorHAnsi"/>
                <w:sz w:val="20"/>
                <w:szCs w:val="20"/>
              </w:rPr>
              <w:t>d</w:t>
            </w:r>
            <w:r w:rsidRPr="00E40AF8">
              <w:rPr>
                <w:rFonts w:cstheme="minorHAnsi"/>
                <w:sz w:val="20"/>
                <w:szCs w:val="20"/>
              </w:rPr>
              <w:t xml:space="preserve"> been agreed</w:t>
            </w:r>
            <w:r w:rsidR="00D808F2">
              <w:rPr>
                <w:rFonts w:cstheme="minorHAnsi"/>
                <w:sz w:val="20"/>
                <w:szCs w:val="20"/>
              </w:rPr>
              <w:t>.  This had been “</w:t>
            </w:r>
            <w:r w:rsidRPr="00E40AF8">
              <w:rPr>
                <w:rFonts w:cstheme="minorHAnsi"/>
                <w:sz w:val="20"/>
                <w:szCs w:val="20"/>
              </w:rPr>
              <w:t>robustly requested</w:t>
            </w:r>
            <w:r w:rsidR="00D808F2">
              <w:rPr>
                <w:rFonts w:cstheme="minorHAnsi"/>
                <w:sz w:val="20"/>
                <w:szCs w:val="20"/>
              </w:rPr>
              <w:t xml:space="preserve">” </w:t>
            </w:r>
            <w:r w:rsidRPr="00E40AF8">
              <w:rPr>
                <w:rFonts w:cstheme="minorHAnsi"/>
                <w:sz w:val="20"/>
                <w:szCs w:val="20"/>
              </w:rPr>
              <w:t>by local P</w:t>
            </w:r>
            <w:r w:rsidR="00D808F2">
              <w:rPr>
                <w:rFonts w:cstheme="minorHAnsi"/>
                <w:sz w:val="20"/>
                <w:szCs w:val="20"/>
              </w:rPr>
              <w:t xml:space="preserve">arish Councils, </w:t>
            </w:r>
            <w:r w:rsidR="00D808F2">
              <w:rPr>
                <w:rFonts w:cstheme="minorHAnsi"/>
                <w:sz w:val="20"/>
                <w:szCs w:val="20"/>
              </w:rPr>
              <w:lastRenderedPageBreak/>
              <w:t>community groups</w:t>
            </w:r>
            <w:r w:rsidR="00460AFE">
              <w:rPr>
                <w:rFonts w:cstheme="minorHAnsi"/>
                <w:sz w:val="20"/>
                <w:szCs w:val="20"/>
              </w:rPr>
              <w:t>,</w:t>
            </w:r>
            <w:r w:rsidR="00D808F2">
              <w:rPr>
                <w:rFonts w:cstheme="minorHAnsi"/>
                <w:sz w:val="20"/>
                <w:szCs w:val="20"/>
              </w:rPr>
              <w:t xml:space="preserve"> </w:t>
            </w:r>
            <w:r w:rsidR="001E33AE">
              <w:rPr>
                <w:rFonts w:cstheme="minorHAnsi"/>
                <w:sz w:val="20"/>
                <w:szCs w:val="20"/>
              </w:rPr>
              <w:t xml:space="preserve">as well as </w:t>
            </w:r>
            <w:r w:rsidRPr="00E40AF8">
              <w:rPr>
                <w:rFonts w:cstheme="minorHAnsi"/>
                <w:sz w:val="20"/>
                <w:szCs w:val="20"/>
              </w:rPr>
              <w:t xml:space="preserve">by </w:t>
            </w:r>
            <w:r w:rsidR="00D808F2">
              <w:rPr>
                <w:rFonts w:cstheme="minorHAnsi"/>
                <w:sz w:val="20"/>
                <w:szCs w:val="20"/>
              </w:rPr>
              <w:t xml:space="preserve">him and Cllr. </w:t>
            </w:r>
            <w:r w:rsidRPr="00E40AF8">
              <w:rPr>
                <w:rFonts w:cstheme="minorHAnsi"/>
                <w:sz w:val="20"/>
                <w:szCs w:val="20"/>
              </w:rPr>
              <w:t xml:space="preserve">James Abbott as </w:t>
            </w:r>
            <w:r w:rsidR="00CB16F3">
              <w:rPr>
                <w:rFonts w:cstheme="minorHAnsi"/>
                <w:sz w:val="20"/>
                <w:szCs w:val="20"/>
              </w:rPr>
              <w:t xml:space="preserve">Independent </w:t>
            </w:r>
            <w:r w:rsidRPr="00E40AF8">
              <w:rPr>
                <w:rFonts w:cstheme="minorHAnsi"/>
                <w:sz w:val="20"/>
                <w:szCs w:val="20"/>
              </w:rPr>
              <w:t>&amp; G</w:t>
            </w:r>
            <w:r w:rsidR="00CB16F3">
              <w:rPr>
                <w:rFonts w:cstheme="minorHAnsi"/>
                <w:sz w:val="20"/>
                <w:szCs w:val="20"/>
              </w:rPr>
              <w:t>reen</w:t>
            </w:r>
            <w:r w:rsidRPr="00E40AF8">
              <w:rPr>
                <w:rFonts w:cstheme="minorHAnsi"/>
                <w:sz w:val="20"/>
                <w:szCs w:val="20"/>
              </w:rPr>
              <w:t xml:space="preserve"> representatives on BDC</w:t>
            </w:r>
            <w:r w:rsidR="001E33AE">
              <w:rPr>
                <w:rFonts w:cstheme="minorHAnsi"/>
                <w:sz w:val="20"/>
                <w:szCs w:val="20"/>
              </w:rPr>
              <w:t>’</w:t>
            </w:r>
            <w:r w:rsidRPr="00E40AF8">
              <w:rPr>
                <w:rFonts w:cstheme="minorHAnsi"/>
                <w:sz w:val="20"/>
                <w:szCs w:val="20"/>
              </w:rPr>
              <w:t>s Local Plan C</w:t>
            </w:r>
            <w:r w:rsidR="00D808F2">
              <w:rPr>
                <w:rFonts w:cstheme="minorHAnsi"/>
                <w:sz w:val="20"/>
                <w:szCs w:val="20"/>
              </w:rPr>
              <w:t xml:space="preserve">ommittee.  </w:t>
            </w:r>
            <w:r w:rsidR="00CB16F3">
              <w:rPr>
                <w:rFonts w:cstheme="minorHAnsi"/>
                <w:sz w:val="20"/>
                <w:szCs w:val="20"/>
              </w:rPr>
              <w:t xml:space="preserve">Cllr. Walsh agreed to </w:t>
            </w:r>
            <w:r w:rsidR="00D808F2">
              <w:rPr>
                <w:rFonts w:cstheme="minorHAnsi"/>
                <w:sz w:val="20"/>
                <w:szCs w:val="20"/>
              </w:rPr>
              <w:t>Cllr. Lockey</w:t>
            </w:r>
            <w:r w:rsidR="00CB16F3">
              <w:rPr>
                <w:rFonts w:cstheme="minorHAnsi"/>
                <w:sz w:val="20"/>
                <w:szCs w:val="20"/>
              </w:rPr>
              <w:t xml:space="preserve">’s request for the Parish Council to see the revised timetable of the Local Plan </w:t>
            </w:r>
            <w:r w:rsidR="00460AFE">
              <w:rPr>
                <w:rFonts w:cstheme="minorHAnsi"/>
                <w:sz w:val="20"/>
                <w:szCs w:val="20"/>
              </w:rPr>
              <w:t xml:space="preserve">and would forward this </w:t>
            </w:r>
            <w:r w:rsidR="00CB16F3">
              <w:rPr>
                <w:rFonts w:cstheme="minorHAnsi"/>
                <w:sz w:val="20"/>
                <w:szCs w:val="20"/>
              </w:rPr>
              <w:t xml:space="preserve">when </w:t>
            </w:r>
            <w:r w:rsidR="004E4BAF">
              <w:rPr>
                <w:rFonts w:cstheme="minorHAnsi"/>
                <w:sz w:val="20"/>
                <w:szCs w:val="20"/>
              </w:rPr>
              <w:t xml:space="preserve">it was available.  </w:t>
            </w:r>
          </w:p>
          <w:p w14:paraId="52A3A509" w14:textId="7273EB31" w:rsidR="00074C0C" w:rsidRPr="00F13801" w:rsidRDefault="00074C0C" w:rsidP="00074C0C">
            <w:pPr>
              <w:pStyle w:val="ListParagraph"/>
              <w:numPr>
                <w:ilvl w:val="0"/>
                <w:numId w:val="55"/>
              </w:numPr>
              <w:tabs>
                <w:tab w:val="left" w:pos="1701"/>
              </w:tabs>
              <w:spacing w:line="276" w:lineRule="auto"/>
              <w:rPr>
                <w:rFonts w:cstheme="minorHAnsi"/>
                <w:b/>
                <w:bCs/>
                <w:i/>
                <w:iCs/>
                <w:sz w:val="20"/>
                <w:szCs w:val="20"/>
              </w:rPr>
            </w:pPr>
            <w:r w:rsidRPr="008D26F2">
              <w:rPr>
                <w:rFonts w:cstheme="minorHAnsi"/>
                <w:b/>
                <w:bCs/>
                <w:sz w:val="20"/>
                <w:szCs w:val="20"/>
              </w:rPr>
              <w:t>A120 speed reduction consultation</w:t>
            </w:r>
            <w:r>
              <w:rPr>
                <w:rFonts w:cstheme="minorHAnsi"/>
                <w:sz w:val="20"/>
                <w:szCs w:val="20"/>
              </w:rPr>
              <w:t xml:space="preserve"> – Cllr. Walsh had received a set of maps showing where the new </w:t>
            </w:r>
            <w:r w:rsidR="00C80CF6" w:rsidRPr="00E40AF8">
              <w:rPr>
                <w:rFonts w:cstheme="minorHAnsi"/>
                <w:sz w:val="20"/>
                <w:szCs w:val="20"/>
              </w:rPr>
              <w:t xml:space="preserve">speed limits </w:t>
            </w:r>
            <w:r>
              <w:rPr>
                <w:rFonts w:cstheme="minorHAnsi"/>
                <w:sz w:val="20"/>
                <w:szCs w:val="20"/>
              </w:rPr>
              <w:t xml:space="preserve">were proposed or </w:t>
            </w:r>
            <w:r w:rsidR="004E4BAF">
              <w:rPr>
                <w:rFonts w:cstheme="minorHAnsi"/>
                <w:sz w:val="20"/>
                <w:szCs w:val="20"/>
              </w:rPr>
              <w:t>might</w:t>
            </w:r>
            <w:r>
              <w:rPr>
                <w:rFonts w:cstheme="minorHAnsi"/>
                <w:sz w:val="20"/>
                <w:szCs w:val="20"/>
              </w:rPr>
              <w:t xml:space="preserve"> be placed </w:t>
            </w:r>
            <w:r w:rsidR="00C80CF6" w:rsidRPr="00E40AF8">
              <w:rPr>
                <w:rFonts w:cstheme="minorHAnsi"/>
                <w:sz w:val="20"/>
                <w:szCs w:val="20"/>
              </w:rPr>
              <w:t>along the A</w:t>
            </w:r>
            <w:r w:rsidR="00C80CF6" w:rsidRPr="00074C0C">
              <w:rPr>
                <w:rFonts w:cstheme="minorHAnsi"/>
                <w:sz w:val="20"/>
                <w:szCs w:val="20"/>
              </w:rPr>
              <w:t>120</w:t>
            </w:r>
            <w:r>
              <w:rPr>
                <w:rFonts w:cstheme="minorHAnsi"/>
                <w:sz w:val="20"/>
                <w:szCs w:val="20"/>
              </w:rPr>
              <w:t xml:space="preserve">, including where most </w:t>
            </w:r>
            <w:r w:rsidR="00C80CF6" w:rsidRPr="00074C0C">
              <w:rPr>
                <w:rFonts w:cstheme="minorHAnsi"/>
                <w:sz w:val="20"/>
                <w:szCs w:val="20"/>
              </w:rPr>
              <w:t>accidents occur</w:t>
            </w:r>
            <w:r>
              <w:rPr>
                <w:rFonts w:cstheme="minorHAnsi"/>
                <w:sz w:val="20"/>
                <w:szCs w:val="20"/>
              </w:rPr>
              <w:t xml:space="preserve">, and he offered to share these maps with the Parish Council if they had not already received these.  The Clerk noted that (as per agenda item 24-5/160), Cllr. Dunn had responded to the </w:t>
            </w:r>
            <w:r w:rsidR="0052530A">
              <w:rPr>
                <w:rFonts w:cstheme="minorHAnsi"/>
                <w:sz w:val="20"/>
                <w:szCs w:val="20"/>
              </w:rPr>
              <w:t>consultation</w:t>
            </w:r>
            <w:r>
              <w:rPr>
                <w:rFonts w:cstheme="minorHAnsi"/>
                <w:sz w:val="20"/>
                <w:szCs w:val="20"/>
              </w:rPr>
              <w:t xml:space="preserve"> on behalf of the Parish Council, </w:t>
            </w:r>
            <w:r w:rsidR="00551AD3">
              <w:rPr>
                <w:rFonts w:cstheme="minorHAnsi"/>
                <w:sz w:val="20"/>
                <w:szCs w:val="20"/>
              </w:rPr>
              <w:t xml:space="preserve">with </w:t>
            </w:r>
            <w:r w:rsidR="0004271D">
              <w:rPr>
                <w:rFonts w:cstheme="minorHAnsi"/>
                <w:sz w:val="20"/>
                <w:szCs w:val="20"/>
              </w:rPr>
              <w:t>reference</w:t>
            </w:r>
            <w:r w:rsidR="00551AD3">
              <w:rPr>
                <w:rFonts w:cstheme="minorHAnsi"/>
                <w:sz w:val="20"/>
                <w:szCs w:val="20"/>
              </w:rPr>
              <w:t xml:space="preserve"> to requesting a 30mph speed limit through Bradwell and reducing the speed limit to 40mph past Kings Lane, given </w:t>
            </w:r>
            <w:r w:rsidR="000E3E77">
              <w:rPr>
                <w:rFonts w:cstheme="minorHAnsi"/>
                <w:sz w:val="20"/>
                <w:szCs w:val="20"/>
              </w:rPr>
              <w:t>it was an accident hotspot and</w:t>
            </w:r>
            <w:r w:rsidR="004E4BAF">
              <w:rPr>
                <w:rFonts w:cstheme="minorHAnsi"/>
                <w:sz w:val="20"/>
                <w:szCs w:val="20"/>
              </w:rPr>
              <w:t xml:space="preserve"> following</w:t>
            </w:r>
            <w:r w:rsidR="000E3E77">
              <w:rPr>
                <w:rFonts w:cstheme="minorHAnsi"/>
                <w:sz w:val="20"/>
                <w:szCs w:val="20"/>
              </w:rPr>
              <w:t xml:space="preserve"> </w:t>
            </w:r>
            <w:r w:rsidR="00551AD3">
              <w:rPr>
                <w:rFonts w:cstheme="minorHAnsi"/>
                <w:sz w:val="20"/>
                <w:szCs w:val="20"/>
              </w:rPr>
              <w:t>the recent spate of accidents</w:t>
            </w:r>
            <w:r w:rsidR="000E3E77">
              <w:rPr>
                <w:rFonts w:cstheme="minorHAnsi"/>
                <w:sz w:val="20"/>
                <w:szCs w:val="20"/>
              </w:rPr>
              <w:t xml:space="preserve"> there</w:t>
            </w:r>
            <w:r w:rsidR="00551AD3">
              <w:rPr>
                <w:rFonts w:cstheme="minorHAnsi"/>
                <w:sz w:val="20"/>
                <w:szCs w:val="20"/>
              </w:rPr>
              <w:t xml:space="preserve"> (o</w:t>
            </w:r>
            <w:r w:rsidR="004E4BAF">
              <w:rPr>
                <w:rFonts w:cstheme="minorHAnsi"/>
                <w:sz w:val="20"/>
                <w:szCs w:val="20"/>
              </w:rPr>
              <w:t>ne of</w:t>
            </w:r>
            <w:r w:rsidR="00551AD3">
              <w:rPr>
                <w:rFonts w:cstheme="minorHAnsi"/>
                <w:sz w:val="20"/>
                <w:szCs w:val="20"/>
              </w:rPr>
              <w:t xml:space="preserve"> which </w:t>
            </w:r>
            <w:r w:rsidR="00C67389">
              <w:rPr>
                <w:rFonts w:cstheme="minorHAnsi"/>
                <w:sz w:val="20"/>
                <w:szCs w:val="20"/>
              </w:rPr>
              <w:t>may have</w:t>
            </w:r>
            <w:r w:rsidR="004E4BAF">
              <w:rPr>
                <w:rFonts w:cstheme="minorHAnsi"/>
                <w:sz w:val="20"/>
                <w:szCs w:val="20"/>
              </w:rPr>
              <w:t xml:space="preserve"> been fatal).  </w:t>
            </w:r>
            <w:r w:rsidR="00551AD3">
              <w:rPr>
                <w:rFonts w:cstheme="minorHAnsi"/>
                <w:sz w:val="20"/>
                <w:szCs w:val="20"/>
              </w:rPr>
              <w:t>Th</w:t>
            </w:r>
            <w:r w:rsidR="004E4BAF">
              <w:rPr>
                <w:rFonts w:cstheme="minorHAnsi"/>
                <w:sz w:val="20"/>
                <w:szCs w:val="20"/>
              </w:rPr>
              <w:t xml:space="preserve">e Parish </w:t>
            </w:r>
            <w:r w:rsidR="00E36F36">
              <w:rPr>
                <w:rFonts w:cstheme="minorHAnsi"/>
                <w:sz w:val="20"/>
                <w:szCs w:val="20"/>
              </w:rPr>
              <w:t>Council’s response</w:t>
            </w:r>
            <w:r w:rsidR="00551AD3">
              <w:rPr>
                <w:rFonts w:cstheme="minorHAnsi"/>
                <w:sz w:val="20"/>
                <w:szCs w:val="20"/>
              </w:rPr>
              <w:t xml:space="preserve"> </w:t>
            </w:r>
            <w:r>
              <w:rPr>
                <w:rFonts w:cstheme="minorHAnsi"/>
                <w:sz w:val="20"/>
                <w:szCs w:val="20"/>
              </w:rPr>
              <w:t>had been made available to residents via the Parish Council website and Facebook page</w:t>
            </w:r>
            <w:r w:rsidR="00F13801">
              <w:rPr>
                <w:rFonts w:cstheme="minorHAnsi"/>
                <w:sz w:val="20"/>
                <w:szCs w:val="20"/>
              </w:rPr>
              <w:t xml:space="preserve"> (</w:t>
            </w:r>
            <w:r w:rsidR="00F13801" w:rsidRPr="00F13801">
              <w:rPr>
                <w:rFonts w:cstheme="minorHAnsi"/>
                <w:b/>
                <w:bCs/>
                <w:i/>
                <w:iCs/>
                <w:sz w:val="20"/>
                <w:szCs w:val="20"/>
              </w:rPr>
              <w:t>The Clerk has subsequently requested a</w:t>
            </w:r>
            <w:r w:rsidR="00460AFE">
              <w:rPr>
                <w:rFonts w:cstheme="minorHAnsi"/>
                <w:b/>
                <w:bCs/>
                <w:i/>
                <w:iCs/>
                <w:sz w:val="20"/>
                <w:szCs w:val="20"/>
              </w:rPr>
              <w:t xml:space="preserve"> copy of the</w:t>
            </w:r>
            <w:r w:rsidR="00F13801">
              <w:rPr>
                <w:rFonts w:cstheme="minorHAnsi"/>
                <w:b/>
                <w:bCs/>
                <w:i/>
                <w:iCs/>
                <w:sz w:val="20"/>
                <w:szCs w:val="20"/>
              </w:rPr>
              <w:t xml:space="preserve"> </w:t>
            </w:r>
            <w:r w:rsidR="00F13801" w:rsidRPr="00F13801">
              <w:rPr>
                <w:rFonts w:cstheme="minorHAnsi"/>
                <w:b/>
                <w:bCs/>
                <w:i/>
                <w:iCs/>
                <w:sz w:val="20"/>
                <w:szCs w:val="20"/>
              </w:rPr>
              <w:t>maps to share with Councillors and residents).</w:t>
            </w:r>
            <w:r w:rsidRPr="00F13801">
              <w:rPr>
                <w:rFonts w:cstheme="minorHAnsi"/>
                <w:b/>
                <w:bCs/>
                <w:i/>
                <w:iCs/>
                <w:sz w:val="20"/>
                <w:szCs w:val="20"/>
              </w:rPr>
              <w:t xml:space="preserve"> </w:t>
            </w:r>
          </w:p>
          <w:p w14:paraId="23649201" w14:textId="093F4D9F" w:rsidR="008D26F2" w:rsidRPr="00F13801" w:rsidRDefault="00C80CF6" w:rsidP="00F13801">
            <w:pPr>
              <w:pStyle w:val="ListParagraph"/>
              <w:numPr>
                <w:ilvl w:val="0"/>
                <w:numId w:val="55"/>
              </w:numPr>
              <w:tabs>
                <w:tab w:val="left" w:pos="1701"/>
              </w:tabs>
              <w:spacing w:line="276" w:lineRule="auto"/>
              <w:rPr>
                <w:rFonts w:cstheme="minorHAnsi"/>
                <w:sz w:val="20"/>
                <w:szCs w:val="20"/>
              </w:rPr>
            </w:pPr>
            <w:r w:rsidRPr="008D26F2">
              <w:rPr>
                <w:rFonts w:cstheme="minorHAnsi"/>
                <w:b/>
                <w:bCs/>
                <w:sz w:val="20"/>
                <w:szCs w:val="20"/>
              </w:rPr>
              <w:t>Councillor Community Grants</w:t>
            </w:r>
            <w:r w:rsidRPr="00074C0C">
              <w:rPr>
                <w:rFonts w:cstheme="minorHAnsi"/>
                <w:sz w:val="20"/>
                <w:szCs w:val="20"/>
              </w:rPr>
              <w:t xml:space="preserve">: </w:t>
            </w:r>
            <w:r w:rsidR="008D26F2">
              <w:rPr>
                <w:rFonts w:cstheme="minorHAnsi"/>
                <w:sz w:val="20"/>
                <w:szCs w:val="20"/>
              </w:rPr>
              <w:t xml:space="preserve">Cllrs. Walsh and Abram reminded the Parish Council that </w:t>
            </w:r>
            <w:r w:rsidR="00F13801">
              <w:rPr>
                <w:rFonts w:cstheme="minorHAnsi"/>
                <w:sz w:val="20"/>
                <w:szCs w:val="20"/>
              </w:rPr>
              <w:t xml:space="preserve">Councillors </w:t>
            </w:r>
            <w:r w:rsidR="008D26F2">
              <w:rPr>
                <w:rFonts w:cstheme="minorHAnsi"/>
                <w:sz w:val="20"/>
                <w:szCs w:val="20"/>
              </w:rPr>
              <w:t xml:space="preserve">had provision to award Councillor Community </w:t>
            </w:r>
            <w:r w:rsidR="00E36F36">
              <w:rPr>
                <w:rFonts w:cstheme="minorHAnsi"/>
                <w:sz w:val="20"/>
                <w:szCs w:val="20"/>
              </w:rPr>
              <w:t>Grants,</w:t>
            </w:r>
            <w:r w:rsidR="008D26F2">
              <w:rPr>
                <w:rFonts w:cstheme="minorHAnsi"/>
                <w:sz w:val="20"/>
                <w:szCs w:val="20"/>
              </w:rPr>
              <w:t xml:space="preserve"> and </w:t>
            </w:r>
            <w:r w:rsidR="00F13801">
              <w:rPr>
                <w:rFonts w:cstheme="minorHAnsi"/>
                <w:sz w:val="20"/>
                <w:szCs w:val="20"/>
              </w:rPr>
              <w:t xml:space="preserve">they </w:t>
            </w:r>
            <w:r w:rsidR="008D26F2">
              <w:rPr>
                <w:rFonts w:cstheme="minorHAnsi"/>
                <w:sz w:val="20"/>
                <w:szCs w:val="20"/>
              </w:rPr>
              <w:t>would welcome proposals from establish</w:t>
            </w:r>
            <w:r w:rsidR="00F13801">
              <w:rPr>
                <w:rFonts w:cstheme="minorHAnsi"/>
                <w:sz w:val="20"/>
                <w:szCs w:val="20"/>
              </w:rPr>
              <w:t>ed</w:t>
            </w:r>
            <w:r w:rsidR="008D26F2">
              <w:rPr>
                <w:rFonts w:cstheme="minorHAnsi"/>
                <w:sz w:val="20"/>
                <w:szCs w:val="20"/>
              </w:rPr>
              <w:t xml:space="preserve"> local groups, including the Parish Council, </w:t>
            </w:r>
            <w:r w:rsidR="00F13801">
              <w:rPr>
                <w:rFonts w:cstheme="minorHAnsi"/>
                <w:sz w:val="20"/>
                <w:szCs w:val="20"/>
              </w:rPr>
              <w:t xml:space="preserve">if they required support </w:t>
            </w:r>
            <w:r w:rsidR="008D26F2">
              <w:rPr>
                <w:rFonts w:cstheme="minorHAnsi"/>
                <w:sz w:val="20"/>
                <w:szCs w:val="20"/>
              </w:rPr>
              <w:t xml:space="preserve">for a discrete aspect of a project within the parish.  The Clerk </w:t>
            </w:r>
            <w:r w:rsidR="00F13801">
              <w:rPr>
                <w:rFonts w:cstheme="minorHAnsi"/>
                <w:sz w:val="20"/>
                <w:szCs w:val="20"/>
              </w:rPr>
              <w:t xml:space="preserve">reported that </w:t>
            </w:r>
            <w:r w:rsidR="00460AFE">
              <w:rPr>
                <w:rFonts w:cstheme="minorHAnsi"/>
                <w:sz w:val="20"/>
                <w:szCs w:val="20"/>
              </w:rPr>
              <w:t xml:space="preserve">the </w:t>
            </w:r>
            <w:r w:rsidR="008D26F2">
              <w:rPr>
                <w:rFonts w:cstheme="minorHAnsi"/>
                <w:sz w:val="20"/>
                <w:szCs w:val="20"/>
              </w:rPr>
              <w:t xml:space="preserve">Parish Council had agreed at the last meeting to apply for two grants to contribute towards two new salt bins and a replacement bench.  She had spoken to Braintree District Council who advised her to contact Cllr. Walsh for </w:t>
            </w:r>
            <w:r w:rsidR="00F13801">
              <w:rPr>
                <w:rFonts w:cstheme="minorHAnsi"/>
                <w:sz w:val="20"/>
                <w:szCs w:val="20"/>
              </w:rPr>
              <w:t xml:space="preserve">advice and copies of the grant forms.  </w:t>
            </w:r>
            <w:r w:rsidR="008D26F2">
              <w:rPr>
                <w:rFonts w:cstheme="minorHAnsi"/>
                <w:sz w:val="20"/>
                <w:szCs w:val="20"/>
              </w:rPr>
              <w:t xml:space="preserve">Cllr. Walsh would forward these for completion. </w:t>
            </w:r>
          </w:p>
        </w:tc>
      </w:tr>
      <w:tr w:rsidR="00F47B69" w:rsidRPr="00327101" w14:paraId="37B1B24D" w14:textId="77777777" w:rsidTr="00F47B69">
        <w:trPr>
          <w:trHeight w:val="1403"/>
        </w:trPr>
        <w:tc>
          <w:tcPr>
            <w:tcW w:w="1118" w:type="dxa"/>
          </w:tcPr>
          <w:p w14:paraId="127D754B" w14:textId="77777777" w:rsidR="00F47B69" w:rsidRDefault="00F47B69" w:rsidP="00FF412E">
            <w:pPr>
              <w:ind w:right="45"/>
              <w:rPr>
                <w:rFonts w:cstheme="minorHAnsi"/>
                <w:b/>
                <w:sz w:val="20"/>
                <w:szCs w:val="20"/>
              </w:rPr>
            </w:pPr>
            <w:r w:rsidRPr="00327101">
              <w:rPr>
                <w:rFonts w:cstheme="minorHAnsi"/>
                <w:b/>
                <w:sz w:val="20"/>
                <w:szCs w:val="20"/>
              </w:rPr>
              <w:lastRenderedPageBreak/>
              <w:t>2</w:t>
            </w:r>
            <w:r>
              <w:rPr>
                <w:rFonts w:cstheme="minorHAnsi"/>
                <w:b/>
                <w:sz w:val="20"/>
                <w:szCs w:val="20"/>
              </w:rPr>
              <w:t>4</w:t>
            </w:r>
            <w:r w:rsidRPr="00327101">
              <w:rPr>
                <w:rFonts w:cstheme="minorHAnsi"/>
                <w:b/>
                <w:sz w:val="20"/>
                <w:szCs w:val="20"/>
              </w:rPr>
              <w:t>-</w:t>
            </w:r>
            <w:r>
              <w:rPr>
                <w:rFonts w:cstheme="minorHAnsi"/>
                <w:b/>
                <w:sz w:val="20"/>
                <w:szCs w:val="20"/>
              </w:rPr>
              <w:t>5</w:t>
            </w:r>
            <w:r w:rsidRPr="00327101">
              <w:rPr>
                <w:rFonts w:cstheme="minorHAnsi"/>
                <w:b/>
                <w:sz w:val="20"/>
                <w:szCs w:val="20"/>
              </w:rPr>
              <w:t>/</w:t>
            </w:r>
            <w:r>
              <w:rPr>
                <w:rFonts w:cstheme="minorHAnsi"/>
                <w:b/>
                <w:sz w:val="20"/>
                <w:szCs w:val="20"/>
              </w:rPr>
              <w:t>150</w:t>
            </w:r>
          </w:p>
          <w:p w14:paraId="13B45A23" w14:textId="77777777" w:rsidR="004E66F5" w:rsidRPr="00327101" w:rsidRDefault="004E66F5" w:rsidP="00FF412E">
            <w:pPr>
              <w:ind w:right="45"/>
              <w:rPr>
                <w:rFonts w:cstheme="minorHAnsi"/>
                <w:b/>
                <w:sz w:val="20"/>
                <w:szCs w:val="20"/>
              </w:rPr>
            </w:pPr>
          </w:p>
        </w:tc>
        <w:tc>
          <w:tcPr>
            <w:tcW w:w="9225" w:type="dxa"/>
          </w:tcPr>
          <w:p w14:paraId="7C9B177E" w14:textId="0E34195C" w:rsidR="00F47B69" w:rsidRPr="00327101" w:rsidRDefault="00F47B69" w:rsidP="00FF412E">
            <w:pPr>
              <w:ind w:right="45"/>
              <w:rPr>
                <w:rFonts w:cstheme="minorHAnsi"/>
                <w:b/>
                <w:sz w:val="20"/>
                <w:szCs w:val="20"/>
              </w:rPr>
            </w:pPr>
            <w:r w:rsidRPr="00327101">
              <w:rPr>
                <w:rFonts w:cstheme="minorHAnsi"/>
                <w:b/>
                <w:sz w:val="20"/>
                <w:szCs w:val="20"/>
              </w:rPr>
              <w:t xml:space="preserve">MINUTES OF THE </w:t>
            </w:r>
            <w:r>
              <w:rPr>
                <w:rFonts w:cstheme="minorHAnsi"/>
                <w:b/>
                <w:sz w:val="20"/>
                <w:szCs w:val="20"/>
              </w:rPr>
              <w:t xml:space="preserve">PARISH COUNCIL </w:t>
            </w:r>
            <w:r w:rsidRPr="00327101">
              <w:rPr>
                <w:rFonts w:cstheme="minorHAnsi"/>
                <w:b/>
                <w:sz w:val="20"/>
                <w:szCs w:val="20"/>
              </w:rPr>
              <w:t xml:space="preserve">MEETING HELD ON </w:t>
            </w:r>
            <w:r>
              <w:rPr>
                <w:rFonts w:cstheme="minorHAnsi"/>
                <w:b/>
                <w:sz w:val="20"/>
                <w:szCs w:val="20"/>
              </w:rPr>
              <w:t>9 SEPTEMBER 2024</w:t>
            </w:r>
            <w:r w:rsidRPr="00327101">
              <w:rPr>
                <w:rFonts w:cstheme="minorHAnsi"/>
                <w:b/>
                <w:sz w:val="20"/>
                <w:szCs w:val="20"/>
              </w:rPr>
              <w:t xml:space="preserve"> </w:t>
            </w:r>
          </w:p>
          <w:p w14:paraId="72FBD0C6" w14:textId="719D089E" w:rsidR="004E66F5" w:rsidRDefault="004E66F5" w:rsidP="004E66F5">
            <w:pPr>
              <w:tabs>
                <w:tab w:val="left" w:pos="1701"/>
              </w:tabs>
              <w:spacing w:line="276" w:lineRule="auto"/>
              <w:rPr>
                <w:rFonts w:cstheme="minorHAnsi"/>
                <w:sz w:val="20"/>
                <w:szCs w:val="20"/>
              </w:rPr>
            </w:pPr>
            <w:r w:rsidRPr="00D73710">
              <w:rPr>
                <w:rFonts w:cstheme="minorHAnsi"/>
                <w:sz w:val="20"/>
                <w:szCs w:val="20"/>
              </w:rPr>
              <w:t xml:space="preserve">Councillors received and considered the minutes of the Parish Council meeting held on </w:t>
            </w:r>
            <w:r>
              <w:rPr>
                <w:rFonts w:cstheme="minorHAnsi"/>
                <w:sz w:val="20"/>
                <w:szCs w:val="20"/>
              </w:rPr>
              <w:t xml:space="preserve">9 September 2024 </w:t>
            </w:r>
            <w:r w:rsidRPr="00D73710">
              <w:rPr>
                <w:rFonts w:cstheme="minorHAnsi"/>
                <w:sz w:val="20"/>
                <w:szCs w:val="20"/>
              </w:rPr>
              <w:t>and resolved to approve them as a true record.</w:t>
            </w:r>
          </w:p>
          <w:p w14:paraId="4185365D" w14:textId="77777777" w:rsidR="004E66F5" w:rsidRDefault="004E66F5" w:rsidP="004E66F5">
            <w:pPr>
              <w:tabs>
                <w:tab w:val="left" w:pos="1701"/>
              </w:tabs>
              <w:spacing w:line="276" w:lineRule="auto"/>
              <w:rPr>
                <w:rFonts w:cstheme="minorHAnsi"/>
                <w:sz w:val="20"/>
                <w:szCs w:val="20"/>
              </w:rPr>
            </w:pPr>
          </w:p>
          <w:p w14:paraId="2E836022" w14:textId="77777777" w:rsidR="004E66F5" w:rsidRDefault="004E66F5" w:rsidP="004E66F5">
            <w:pPr>
              <w:tabs>
                <w:tab w:val="left" w:pos="1701"/>
              </w:tabs>
              <w:spacing w:line="276" w:lineRule="auto"/>
              <w:rPr>
                <w:rFonts w:cstheme="minorHAnsi"/>
                <w:sz w:val="20"/>
                <w:szCs w:val="20"/>
              </w:rPr>
            </w:pPr>
            <w:r w:rsidRPr="00D73710">
              <w:rPr>
                <w:rFonts w:cstheme="minorHAnsi"/>
                <w:sz w:val="20"/>
                <w:szCs w:val="20"/>
              </w:rPr>
              <w:t>The minutes were signed by the Chair.</w:t>
            </w:r>
          </w:p>
          <w:p w14:paraId="7C5F71AE" w14:textId="6FF89788" w:rsidR="00F47B69" w:rsidRPr="00B24884" w:rsidRDefault="004E66F5" w:rsidP="004E66F5">
            <w:pPr>
              <w:ind w:right="45"/>
              <w:rPr>
                <w:rFonts w:cstheme="minorHAnsi"/>
                <w:sz w:val="20"/>
                <w:szCs w:val="20"/>
              </w:rPr>
            </w:pPr>
            <w:r w:rsidRPr="00D73710">
              <w:rPr>
                <w:rFonts w:cstheme="minorHAnsi"/>
                <w:b/>
                <w:bCs/>
                <w:sz w:val="20"/>
                <w:szCs w:val="20"/>
              </w:rPr>
              <w:t>Proposed: Cllr.</w:t>
            </w:r>
            <w:r w:rsidR="0052530A">
              <w:rPr>
                <w:rFonts w:cstheme="minorHAnsi"/>
                <w:b/>
                <w:bCs/>
                <w:sz w:val="20"/>
                <w:szCs w:val="20"/>
              </w:rPr>
              <w:t xml:space="preserve"> Turner</w:t>
            </w:r>
            <w:r w:rsidRPr="00D73710">
              <w:rPr>
                <w:rFonts w:cstheme="minorHAnsi"/>
                <w:b/>
                <w:bCs/>
                <w:sz w:val="20"/>
                <w:szCs w:val="20"/>
              </w:rPr>
              <w:t>; Seconded: Cllr.</w:t>
            </w:r>
            <w:r w:rsidR="0052530A">
              <w:rPr>
                <w:rFonts w:cstheme="minorHAnsi"/>
                <w:b/>
                <w:bCs/>
                <w:sz w:val="20"/>
                <w:szCs w:val="20"/>
              </w:rPr>
              <w:t xml:space="preserve"> Deighton</w:t>
            </w:r>
            <w:r>
              <w:rPr>
                <w:rFonts w:cstheme="minorHAnsi"/>
                <w:b/>
                <w:bCs/>
                <w:sz w:val="20"/>
                <w:szCs w:val="20"/>
              </w:rPr>
              <w:t>;</w:t>
            </w:r>
            <w:r w:rsidRPr="00D73710">
              <w:rPr>
                <w:rFonts w:cstheme="minorHAnsi"/>
                <w:b/>
                <w:bCs/>
                <w:sz w:val="20"/>
                <w:szCs w:val="20"/>
              </w:rPr>
              <w:t xml:space="preserve"> All in favour, RESOLVED.</w:t>
            </w:r>
            <w:r>
              <w:rPr>
                <w:rFonts w:cstheme="minorHAnsi"/>
                <w:b/>
                <w:bCs/>
                <w:sz w:val="20"/>
                <w:szCs w:val="20"/>
              </w:rPr>
              <w:t xml:space="preserve"> </w:t>
            </w:r>
            <w:r w:rsidR="00F47B69">
              <w:rPr>
                <w:rFonts w:cstheme="minorHAnsi"/>
                <w:sz w:val="20"/>
                <w:szCs w:val="20"/>
              </w:rPr>
              <w:t xml:space="preserve"> </w:t>
            </w:r>
          </w:p>
        </w:tc>
      </w:tr>
      <w:tr w:rsidR="00F47B69" w:rsidRPr="00327101" w14:paraId="5A8D47AC" w14:textId="77777777" w:rsidTr="00F47B69">
        <w:trPr>
          <w:trHeight w:val="418"/>
        </w:trPr>
        <w:tc>
          <w:tcPr>
            <w:tcW w:w="1118" w:type="dxa"/>
          </w:tcPr>
          <w:p w14:paraId="371214A2" w14:textId="77777777" w:rsidR="00F47B69" w:rsidRPr="00327101" w:rsidRDefault="00F47B69" w:rsidP="00FF412E">
            <w:pPr>
              <w:ind w:right="45"/>
              <w:rPr>
                <w:rFonts w:cstheme="minorHAnsi"/>
                <w:b/>
                <w:sz w:val="20"/>
                <w:szCs w:val="20"/>
              </w:rPr>
            </w:pPr>
            <w:r>
              <w:rPr>
                <w:rFonts w:cstheme="minorHAnsi"/>
                <w:b/>
                <w:sz w:val="20"/>
                <w:szCs w:val="20"/>
              </w:rPr>
              <w:t>24-5/151</w:t>
            </w:r>
          </w:p>
        </w:tc>
        <w:tc>
          <w:tcPr>
            <w:tcW w:w="9225" w:type="dxa"/>
          </w:tcPr>
          <w:p w14:paraId="786B993C" w14:textId="77777777" w:rsidR="00F47B69" w:rsidRPr="00327101" w:rsidRDefault="00F47B69" w:rsidP="00FF412E">
            <w:pPr>
              <w:rPr>
                <w:rFonts w:cstheme="minorHAnsi"/>
                <w:b/>
                <w:sz w:val="20"/>
                <w:szCs w:val="20"/>
              </w:rPr>
            </w:pPr>
            <w:r w:rsidRPr="00327101">
              <w:rPr>
                <w:rFonts w:cstheme="minorHAnsi"/>
                <w:b/>
                <w:sz w:val="20"/>
                <w:szCs w:val="20"/>
              </w:rPr>
              <w:t>FINANCIAL REPORTS</w:t>
            </w:r>
          </w:p>
          <w:p w14:paraId="6A756BD4" w14:textId="03E7FB20" w:rsidR="004E66F5" w:rsidRDefault="004E66F5" w:rsidP="004E66F5">
            <w:pPr>
              <w:pStyle w:val="ListParagraph"/>
              <w:numPr>
                <w:ilvl w:val="0"/>
                <w:numId w:val="34"/>
              </w:numPr>
              <w:spacing w:after="160" w:line="276" w:lineRule="auto"/>
              <w:rPr>
                <w:rFonts w:cstheme="minorHAnsi"/>
                <w:sz w:val="20"/>
                <w:szCs w:val="20"/>
              </w:rPr>
            </w:pPr>
            <w:r w:rsidRPr="00D73710">
              <w:rPr>
                <w:rFonts w:cstheme="minorHAnsi"/>
                <w:sz w:val="20"/>
                <w:szCs w:val="20"/>
              </w:rPr>
              <w:t>Councillors received and approved the financial statements to 3</w:t>
            </w:r>
            <w:r>
              <w:rPr>
                <w:rFonts w:cstheme="minorHAnsi"/>
                <w:sz w:val="20"/>
                <w:szCs w:val="20"/>
              </w:rPr>
              <w:t xml:space="preserve">0 September 2024.  </w:t>
            </w:r>
            <w:r w:rsidRPr="00D73710">
              <w:rPr>
                <w:rFonts w:cstheme="minorHAnsi"/>
                <w:sz w:val="20"/>
                <w:szCs w:val="20"/>
              </w:rPr>
              <w:t xml:space="preserve">There were no queries. </w:t>
            </w:r>
          </w:p>
          <w:p w14:paraId="35B6A03F" w14:textId="6BCE7E79" w:rsidR="004E66F5" w:rsidRPr="00265078" w:rsidRDefault="004E66F5" w:rsidP="004E66F5">
            <w:pPr>
              <w:pStyle w:val="ListParagraph"/>
              <w:spacing w:after="160" w:line="276" w:lineRule="auto"/>
              <w:ind w:left="357"/>
              <w:rPr>
                <w:rFonts w:cstheme="minorHAnsi"/>
                <w:b/>
                <w:bCs/>
                <w:sz w:val="20"/>
                <w:szCs w:val="20"/>
              </w:rPr>
            </w:pPr>
            <w:r>
              <w:rPr>
                <w:rFonts w:cstheme="minorHAnsi"/>
                <w:b/>
                <w:bCs/>
                <w:sz w:val="20"/>
                <w:szCs w:val="20"/>
              </w:rPr>
              <w:t xml:space="preserve">        </w:t>
            </w:r>
            <w:r w:rsidRPr="00D73710">
              <w:rPr>
                <w:rFonts w:cstheme="minorHAnsi"/>
                <w:b/>
                <w:bCs/>
                <w:sz w:val="20"/>
                <w:szCs w:val="20"/>
              </w:rPr>
              <w:t>Proposed: Cllr.</w:t>
            </w:r>
            <w:r w:rsidR="0052530A">
              <w:rPr>
                <w:rFonts w:cstheme="minorHAnsi"/>
                <w:b/>
                <w:bCs/>
                <w:sz w:val="20"/>
                <w:szCs w:val="20"/>
              </w:rPr>
              <w:t xml:space="preserve"> Turner</w:t>
            </w:r>
            <w:r w:rsidRPr="00D73710">
              <w:rPr>
                <w:rFonts w:cstheme="minorHAnsi"/>
                <w:b/>
                <w:bCs/>
                <w:sz w:val="20"/>
                <w:szCs w:val="20"/>
              </w:rPr>
              <w:t>; Seconded Cllr.</w:t>
            </w:r>
            <w:r w:rsidR="0052530A">
              <w:rPr>
                <w:rFonts w:cstheme="minorHAnsi"/>
                <w:b/>
                <w:bCs/>
                <w:sz w:val="20"/>
                <w:szCs w:val="20"/>
              </w:rPr>
              <w:t xml:space="preserve"> Kinder</w:t>
            </w:r>
            <w:r w:rsidRPr="00D73710">
              <w:rPr>
                <w:rFonts w:cstheme="minorHAnsi"/>
                <w:b/>
                <w:bCs/>
                <w:sz w:val="20"/>
                <w:szCs w:val="20"/>
              </w:rPr>
              <w:t xml:space="preserve">; All in favour, RESOLVED. </w:t>
            </w:r>
            <w:r w:rsidRPr="00265078">
              <w:rPr>
                <w:rFonts w:cstheme="minorHAnsi"/>
                <w:b/>
                <w:bCs/>
                <w:sz w:val="20"/>
                <w:szCs w:val="20"/>
              </w:rPr>
              <w:br/>
            </w:r>
          </w:p>
          <w:p w14:paraId="6CFC1932" w14:textId="77777777" w:rsidR="0052530A" w:rsidRPr="0052530A" w:rsidRDefault="004E66F5" w:rsidP="0052530A">
            <w:pPr>
              <w:pStyle w:val="ListParagraph"/>
              <w:numPr>
                <w:ilvl w:val="0"/>
                <w:numId w:val="34"/>
              </w:numPr>
              <w:spacing w:after="160" w:line="276" w:lineRule="auto"/>
              <w:rPr>
                <w:rFonts w:cstheme="minorHAnsi"/>
                <w:sz w:val="20"/>
                <w:szCs w:val="20"/>
              </w:rPr>
            </w:pPr>
            <w:r w:rsidRPr="00D73710">
              <w:rPr>
                <w:rFonts w:cstheme="minorHAnsi"/>
                <w:sz w:val="20"/>
                <w:szCs w:val="20"/>
              </w:rPr>
              <w:t>Councillors approved</w:t>
            </w:r>
            <w:r w:rsidRPr="00D73710">
              <w:rPr>
                <w:rFonts w:cstheme="minorHAnsi"/>
                <w:b/>
                <w:bCs/>
                <w:sz w:val="20"/>
                <w:szCs w:val="20"/>
              </w:rPr>
              <w:t xml:space="preserve"> </w:t>
            </w:r>
            <w:r w:rsidRPr="00D73710">
              <w:rPr>
                <w:rFonts w:cstheme="minorHAnsi"/>
                <w:sz w:val="20"/>
                <w:szCs w:val="20"/>
              </w:rPr>
              <w:t>payments for</w:t>
            </w:r>
            <w:r>
              <w:rPr>
                <w:rFonts w:cstheme="minorHAnsi"/>
                <w:sz w:val="20"/>
                <w:szCs w:val="20"/>
              </w:rPr>
              <w:t xml:space="preserve"> September 2024.  There were no queries. </w:t>
            </w:r>
            <w:r>
              <w:rPr>
                <w:rFonts w:cstheme="minorHAnsi"/>
                <w:sz w:val="20"/>
                <w:szCs w:val="20"/>
              </w:rPr>
              <w:br/>
            </w:r>
            <w:r w:rsidRPr="00D73710">
              <w:rPr>
                <w:rFonts w:cstheme="minorHAnsi"/>
                <w:b/>
                <w:bCs/>
                <w:sz w:val="20"/>
                <w:szCs w:val="20"/>
              </w:rPr>
              <w:t>Proposed: Cllr.</w:t>
            </w:r>
            <w:r w:rsidR="0052530A">
              <w:rPr>
                <w:rFonts w:cstheme="minorHAnsi"/>
                <w:b/>
                <w:bCs/>
                <w:sz w:val="20"/>
                <w:szCs w:val="20"/>
              </w:rPr>
              <w:t xml:space="preserve"> Turner</w:t>
            </w:r>
            <w:r w:rsidRPr="00D73710">
              <w:rPr>
                <w:rFonts w:cstheme="minorHAnsi"/>
                <w:b/>
                <w:bCs/>
                <w:sz w:val="20"/>
                <w:szCs w:val="20"/>
              </w:rPr>
              <w:t>; Seconded Cllr.</w:t>
            </w:r>
            <w:r w:rsidR="0052530A">
              <w:rPr>
                <w:rFonts w:cstheme="minorHAnsi"/>
                <w:b/>
                <w:bCs/>
                <w:sz w:val="20"/>
                <w:szCs w:val="20"/>
              </w:rPr>
              <w:t xml:space="preserve"> Harding</w:t>
            </w:r>
            <w:r w:rsidRPr="00D73710">
              <w:rPr>
                <w:rFonts w:cstheme="minorHAnsi"/>
                <w:b/>
                <w:bCs/>
                <w:sz w:val="20"/>
                <w:szCs w:val="20"/>
              </w:rPr>
              <w:t xml:space="preserve">; All in favour, RESOLVED. </w:t>
            </w:r>
            <w:r>
              <w:rPr>
                <w:rFonts w:cstheme="minorHAnsi"/>
                <w:b/>
                <w:bCs/>
                <w:sz w:val="20"/>
                <w:szCs w:val="20"/>
              </w:rPr>
              <w:t xml:space="preserve"> </w:t>
            </w:r>
            <w:r w:rsidR="0052530A">
              <w:rPr>
                <w:rFonts w:cstheme="minorHAnsi"/>
                <w:b/>
                <w:bCs/>
                <w:sz w:val="20"/>
                <w:szCs w:val="20"/>
              </w:rPr>
              <w:t xml:space="preserve"> </w:t>
            </w:r>
          </w:p>
          <w:p w14:paraId="56CCD42A" w14:textId="6539BF35" w:rsidR="0052530A" w:rsidRPr="0052530A" w:rsidRDefault="0052530A" w:rsidP="0052530A">
            <w:pPr>
              <w:spacing w:line="276" w:lineRule="auto"/>
              <w:rPr>
                <w:rFonts w:cstheme="minorHAnsi"/>
                <w:sz w:val="20"/>
                <w:szCs w:val="20"/>
              </w:rPr>
            </w:pPr>
            <w:r>
              <w:rPr>
                <w:rFonts w:cstheme="minorHAnsi"/>
                <w:sz w:val="20"/>
                <w:szCs w:val="20"/>
              </w:rPr>
              <w:t xml:space="preserve">The Clerk </w:t>
            </w:r>
            <w:r w:rsidR="00FC4B46">
              <w:rPr>
                <w:rFonts w:cstheme="minorHAnsi"/>
                <w:sz w:val="20"/>
                <w:szCs w:val="20"/>
              </w:rPr>
              <w:t>reported that</w:t>
            </w:r>
            <w:r>
              <w:rPr>
                <w:rFonts w:cstheme="minorHAnsi"/>
                <w:sz w:val="20"/>
                <w:szCs w:val="20"/>
              </w:rPr>
              <w:t xml:space="preserve">, despite chasing SSE </w:t>
            </w:r>
            <w:r w:rsidR="00811610">
              <w:rPr>
                <w:rFonts w:cstheme="minorHAnsi"/>
                <w:sz w:val="20"/>
                <w:szCs w:val="20"/>
              </w:rPr>
              <w:t>several</w:t>
            </w:r>
            <w:r>
              <w:rPr>
                <w:rFonts w:cstheme="minorHAnsi"/>
                <w:sz w:val="20"/>
                <w:szCs w:val="20"/>
              </w:rPr>
              <w:t xml:space="preserve"> times</w:t>
            </w:r>
            <w:r w:rsidR="00FC4B46">
              <w:rPr>
                <w:rFonts w:cstheme="minorHAnsi"/>
                <w:sz w:val="20"/>
                <w:szCs w:val="20"/>
              </w:rPr>
              <w:t xml:space="preserve"> this year</w:t>
            </w:r>
            <w:r>
              <w:rPr>
                <w:rFonts w:cstheme="minorHAnsi"/>
                <w:sz w:val="20"/>
                <w:szCs w:val="20"/>
              </w:rPr>
              <w:t xml:space="preserve">, there </w:t>
            </w:r>
            <w:r w:rsidR="00FC4B46">
              <w:rPr>
                <w:rFonts w:cstheme="minorHAnsi"/>
                <w:sz w:val="20"/>
                <w:szCs w:val="20"/>
              </w:rPr>
              <w:t xml:space="preserve">had been </w:t>
            </w:r>
            <w:r>
              <w:rPr>
                <w:rFonts w:cstheme="minorHAnsi"/>
                <w:sz w:val="20"/>
                <w:szCs w:val="20"/>
              </w:rPr>
              <w:t xml:space="preserve">no invoices issued since May 2024, </w:t>
            </w:r>
            <w:r w:rsidR="00FC4B46">
              <w:rPr>
                <w:rFonts w:cstheme="minorHAnsi"/>
                <w:sz w:val="20"/>
                <w:szCs w:val="20"/>
              </w:rPr>
              <w:t xml:space="preserve">which had been paid and was </w:t>
            </w:r>
            <w:r>
              <w:rPr>
                <w:rFonts w:cstheme="minorHAnsi"/>
                <w:sz w:val="20"/>
                <w:szCs w:val="20"/>
              </w:rPr>
              <w:t xml:space="preserve">for the unmetered lighting supplied until end February 2024.  She had sent </w:t>
            </w:r>
            <w:r w:rsidR="00FC5DBB">
              <w:rPr>
                <w:rFonts w:cstheme="minorHAnsi"/>
                <w:sz w:val="20"/>
                <w:szCs w:val="20"/>
              </w:rPr>
              <w:t xml:space="preserve">a further </w:t>
            </w:r>
            <w:r>
              <w:rPr>
                <w:rFonts w:cstheme="minorHAnsi"/>
                <w:sz w:val="20"/>
                <w:szCs w:val="20"/>
              </w:rPr>
              <w:t xml:space="preserve">e-mail </w:t>
            </w:r>
            <w:r w:rsidR="00FC5DBB">
              <w:rPr>
                <w:rFonts w:cstheme="minorHAnsi"/>
                <w:sz w:val="20"/>
                <w:szCs w:val="20"/>
              </w:rPr>
              <w:t xml:space="preserve">that day </w:t>
            </w:r>
            <w:r>
              <w:rPr>
                <w:rFonts w:cstheme="minorHAnsi"/>
                <w:sz w:val="20"/>
                <w:szCs w:val="20"/>
              </w:rPr>
              <w:t xml:space="preserve">requesting an </w:t>
            </w:r>
            <w:r w:rsidR="00430C36">
              <w:rPr>
                <w:rFonts w:cstheme="minorHAnsi"/>
                <w:sz w:val="20"/>
                <w:szCs w:val="20"/>
              </w:rPr>
              <w:t>up-to-date</w:t>
            </w:r>
            <w:r>
              <w:rPr>
                <w:rFonts w:cstheme="minorHAnsi"/>
                <w:sz w:val="20"/>
                <w:szCs w:val="20"/>
              </w:rPr>
              <w:t xml:space="preserve"> invoice</w:t>
            </w:r>
            <w:r w:rsidR="00460AFE">
              <w:rPr>
                <w:rFonts w:cstheme="minorHAnsi"/>
                <w:sz w:val="20"/>
                <w:szCs w:val="20"/>
              </w:rPr>
              <w:t xml:space="preserve"> and</w:t>
            </w:r>
            <w:r>
              <w:rPr>
                <w:rFonts w:cstheme="minorHAnsi"/>
                <w:sz w:val="20"/>
                <w:szCs w:val="20"/>
              </w:rPr>
              <w:t xml:space="preserve"> would keep Councillors informed.  She confirmed that the Parish Council had </w:t>
            </w:r>
            <w:r w:rsidR="00646B7B">
              <w:rPr>
                <w:rFonts w:cstheme="minorHAnsi"/>
                <w:sz w:val="20"/>
                <w:szCs w:val="20"/>
              </w:rPr>
              <w:t xml:space="preserve">made provision for the </w:t>
            </w:r>
            <w:r>
              <w:rPr>
                <w:rFonts w:cstheme="minorHAnsi"/>
                <w:sz w:val="20"/>
                <w:szCs w:val="20"/>
              </w:rPr>
              <w:t>unmetered lighting in</w:t>
            </w:r>
            <w:r w:rsidR="00646B7B">
              <w:rPr>
                <w:rFonts w:cstheme="minorHAnsi"/>
                <w:sz w:val="20"/>
                <w:szCs w:val="20"/>
              </w:rPr>
              <w:t xml:space="preserve"> the 2024/25 budget</w:t>
            </w:r>
            <w:r w:rsidR="00FC5DBB">
              <w:rPr>
                <w:rFonts w:cstheme="minorHAnsi"/>
                <w:sz w:val="20"/>
                <w:szCs w:val="20"/>
              </w:rPr>
              <w:t>.</w:t>
            </w:r>
          </w:p>
        </w:tc>
      </w:tr>
      <w:tr w:rsidR="00F47B69" w:rsidRPr="00327101" w14:paraId="69094D7D" w14:textId="77777777" w:rsidTr="00B70199">
        <w:trPr>
          <w:trHeight w:val="2966"/>
        </w:trPr>
        <w:tc>
          <w:tcPr>
            <w:tcW w:w="1118" w:type="dxa"/>
          </w:tcPr>
          <w:p w14:paraId="79037B34" w14:textId="77777777" w:rsidR="00F47B69" w:rsidRPr="00327101" w:rsidRDefault="00F47B69" w:rsidP="00FF412E">
            <w:pPr>
              <w:ind w:right="45"/>
              <w:rPr>
                <w:rFonts w:cstheme="minorHAnsi"/>
                <w:b/>
                <w:sz w:val="20"/>
                <w:szCs w:val="20"/>
              </w:rPr>
            </w:pPr>
            <w:r>
              <w:rPr>
                <w:rFonts w:cstheme="minorHAnsi"/>
                <w:b/>
                <w:sz w:val="20"/>
                <w:szCs w:val="20"/>
              </w:rPr>
              <w:t>24-5/152</w:t>
            </w:r>
          </w:p>
        </w:tc>
        <w:tc>
          <w:tcPr>
            <w:tcW w:w="9225" w:type="dxa"/>
          </w:tcPr>
          <w:p w14:paraId="63FCC903" w14:textId="77777777" w:rsidR="00F47B69" w:rsidRDefault="00F47B69" w:rsidP="00FF412E">
            <w:pPr>
              <w:ind w:right="45"/>
              <w:rPr>
                <w:rFonts w:cstheme="minorHAnsi"/>
                <w:b/>
                <w:sz w:val="20"/>
                <w:szCs w:val="20"/>
              </w:rPr>
            </w:pPr>
            <w:r>
              <w:rPr>
                <w:rFonts w:cstheme="minorHAnsi"/>
                <w:b/>
                <w:sz w:val="20"/>
                <w:szCs w:val="20"/>
              </w:rPr>
              <w:t xml:space="preserve">AGAR 2023/24 </w:t>
            </w:r>
          </w:p>
          <w:p w14:paraId="1F111E9F" w14:textId="65A5A212" w:rsidR="00A841B1" w:rsidRPr="00B809F0" w:rsidRDefault="00A17887" w:rsidP="00FF412E">
            <w:pPr>
              <w:ind w:right="45"/>
              <w:rPr>
                <w:rFonts w:cstheme="minorHAnsi"/>
                <w:bCs/>
                <w:sz w:val="20"/>
                <w:szCs w:val="20"/>
              </w:rPr>
            </w:pPr>
            <w:r w:rsidRPr="00B809F0">
              <w:rPr>
                <w:rFonts w:cstheme="minorHAnsi"/>
                <w:bCs/>
                <w:sz w:val="20"/>
                <w:szCs w:val="20"/>
              </w:rPr>
              <w:t xml:space="preserve">The Clerk </w:t>
            </w:r>
            <w:r w:rsidR="00385011" w:rsidRPr="00B809F0">
              <w:rPr>
                <w:rFonts w:cstheme="minorHAnsi"/>
                <w:bCs/>
                <w:sz w:val="20"/>
                <w:szCs w:val="20"/>
              </w:rPr>
              <w:t>explained that</w:t>
            </w:r>
            <w:r w:rsidR="00646B7B">
              <w:rPr>
                <w:rFonts w:cstheme="minorHAnsi"/>
                <w:bCs/>
                <w:sz w:val="20"/>
                <w:szCs w:val="20"/>
              </w:rPr>
              <w:t>,</w:t>
            </w:r>
            <w:r w:rsidR="00385011" w:rsidRPr="00B809F0">
              <w:rPr>
                <w:rFonts w:cstheme="minorHAnsi"/>
                <w:bCs/>
                <w:sz w:val="20"/>
                <w:szCs w:val="20"/>
              </w:rPr>
              <w:t xml:space="preserve"> </w:t>
            </w:r>
            <w:r w:rsidR="00FC5DBB">
              <w:rPr>
                <w:rFonts w:cstheme="minorHAnsi"/>
                <w:bCs/>
                <w:sz w:val="20"/>
                <w:szCs w:val="20"/>
              </w:rPr>
              <w:t xml:space="preserve">as </w:t>
            </w:r>
            <w:r w:rsidR="00385011" w:rsidRPr="00B809F0">
              <w:rPr>
                <w:rFonts w:cstheme="minorHAnsi"/>
                <w:bCs/>
                <w:sz w:val="20"/>
                <w:szCs w:val="20"/>
              </w:rPr>
              <w:t xml:space="preserve">the Parish Council’s income </w:t>
            </w:r>
            <w:r w:rsidR="00646B7B">
              <w:rPr>
                <w:rFonts w:cstheme="minorHAnsi"/>
                <w:bCs/>
                <w:sz w:val="20"/>
                <w:szCs w:val="20"/>
              </w:rPr>
              <w:t xml:space="preserve">exceeded </w:t>
            </w:r>
            <w:r w:rsidR="00385011" w:rsidRPr="00B809F0">
              <w:rPr>
                <w:rFonts w:cstheme="minorHAnsi"/>
                <w:bCs/>
                <w:sz w:val="20"/>
                <w:szCs w:val="20"/>
              </w:rPr>
              <w:t>£25k</w:t>
            </w:r>
            <w:r w:rsidR="00FC5DBB">
              <w:rPr>
                <w:rFonts w:cstheme="minorHAnsi"/>
                <w:bCs/>
                <w:sz w:val="20"/>
                <w:szCs w:val="20"/>
              </w:rPr>
              <w:t xml:space="preserve"> in the last budget year</w:t>
            </w:r>
            <w:r w:rsidR="00385011" w:rsidRPr="00B809F0">
              <w:rPr>
                <w:rFonts w:cstheme="minorHAnsi"/>
                <w:bCs/>
                <w:sz w:val="20"/>
                <w:szCs w:val="20"/>
              </w:rPr>
              <w:t xml:space="preserve">, there </w:t>
            </w:r>
            <w:r w:rsidR="00646B7B">
              <w:rPr>
                <w:rFonts w:cstheme="minorHAnsi"/>
                <w:bCs/>
                <w:sz w:val="20"/>
                <w:szCs w:val="20"/>
              </w:rPr>
              <w:t xml:space="preserve">had been a </w:t>
            </w:r>
            <w:r w:rsidR="00385011" w:rsidRPr="00B809F0">
              <w:rPr>
                <w:rFonts w:cstheme="minorHAnsi"/>
                <w:bCs/>
                <w:sz w:val="20"/>
                <w:szCs w:val="20"/>
              </w:rPr>
              <w:t xml:space="preserve">requirement for a full audit </w:t>
            </w:r>
            <w:r w:rsidR="00FC5DBB">
              <w:rPr>
                <w:rFonts w:cstheme="minorHAnsi"/>
                <w:bCs/>
                <w:sz w:val="20"/>
                <w:szCs w:val="20"/>
              </w:rPr>
              <w:t xml:space="preserve">of the accounts </w:t>
            </w:r>
            <w:r w:rsidR="00385011" w:rsidRPr="00B809F0">
              <w:rPr>
                <w:rFonts w:cstheme="minorHAnsi"/>
                <w:bCs/>
                <w:sz w:val="20"/>
                <w:szCs w:val="20"/>
              </w:rPr>
              <w:t>to be undertaken</w:t>
            </w:r>
            <w:r w:rsidR="00443EDF">
              <w:rPr>
                <w:rFonts w:cstheme="minorHAnsi"/>
                <w:bCs/>
                <w:sz w:val="20"/>
                <w:szCs w:val="20"/>
              </w:rPr>
              <w:t xml:space="preserve">.  This </w:t>
            </w:r>
            <w:r w:rsidR="00FC5DBB">
              <w:rPr>
                <w:rFonts w:cstheme="minorHAnsi"/>
                <w:bCs/>
                <w:sz w:val="20"/>
                <w:szCs w:val="20"/>
              </w:rPr>
              <w:t xml:space="preserve">was standard practice for all Parish/Town councils.  </w:t>
            </w:r>
            <w:r w:rsidR="00385011" w:rsidRPr="00B809F0">
              <w:rPr>
                <w:rFonts w:cstheme="minorHAnsi"/>
                <w:bCs/>
                <w:sz w:val="20"/>
                <w:szCs w:val="20"/>
              </w:rPr>
              <w:t>The</w:t>
            </w:r>
            <w:r w:rsidR="00FC5DBB">
              <w:rPr>
                <w:rFonts w:cstheme="minorHAnsi"/>
                <w:bCs/>
                <w:sz w:val="20"/>
                <w:szCs w:val="20"/>
              </w:rPr>
              <w:t xml:space="preserve"> accounts </w:t>
            </w:r>
            <w:r w:rsidR="00385011" w:rsidRPr="00B809F0">
              <w:rPr>
                <w:rFonts w:cstheme="minorHAnsi"/>
                <w:bCs/>
                <w:sz w:val="20"/>
                <w:szCs w:val="20"/>
              </w:rPr>
              <w:t xml:space="preserve">had been prepared and presented </w:t>
            </w:r>
            <w:r w:rsidR="00646B7B">
              <w:rPr>
                <w:rFonts w:cstheme="minorHAnsi"/>
                <w:bCs/>
                <w:sz w:val="20"/>
                <w:szCs w:val="20"/>
              </w:rPr>
              <w:t xml:space="preserve">to both the internal and </w:t>
            </w:r>
            <w:r w:rsidR="00385011" w:rsidRPr="00B809F0">
              <w:rPr>
                <w:rFonts w:cstheme="minorHAnsi"/>
                <w:bCs/>
                <w:sz w:val="20"/>
                <w:szCs w:val="20"/>
              </w:rPr>
              <w:t>external auditors</w:t>
            </w:r>
            <w:r w:rsidR="00FC5DBB">
              <w:rPr>
                <w:rFonts w:cstheme="minorHAnsi"/>
                <w:bCs/>
                <w:sz w:val="20"/>
                <w:szCs w:val="20"/>
              </w:rPr>
              <w:t xml:space="preserve"> (</w:t>
            </w:r>
            <w:r w:rsidR="00385011" w:rsidRPr="00B809F0">
              <w:rPr>
                <w:rFonts w:cstheme="minorHAnsi"/>
                <w:bCs/>
                <w:sz w:val="20"/>
                <w:szCs w:val="20"/>
              </w:rPr>
              <w:t>PKF Littlejohn</w:t>
            </w:r>
            <w:r w:rsidR="00FC5DBB">
              <w:rPr>
                <w:rFonts w:cstheme="minorHAnsi"/>
                <w:bCs/>
                <w:sz w:val="20"/>
                <w:szCs w:val="20"/>
              </w:rPr>
              <w:t>)</w:t>
            </w:r>
            <w:r w:rsidR="00385011" w:rsidRPr="00B809F0">
              <w:rPr>
                <w:rFonts w:cstheme="minorHAnsi"/>
                <w:bCs/>
                <w:sz w:val="20"/>
                <w:szCs w:val="20"/>
              </w:rPr>
              <w:t xml:space="preserve">, </w:t>
            </w:r>
            <w:r w:rsidR="00FC5DBB">
              <w:rPr>
                <w:rFonts w:cstheme="minorHAnsi"/>
                <w:bCs/>
                <w:sz w:val="20"/>
                <w:szCs w:val="20"/>
              </w:rPr>
              <w:t xml:space="preserve">within </w:t>
            </w:r>
            <w:r w:rsidR="00385011" w:rsidRPr="00B809F0">
              <w:rPr>
                <w:rFonts w:cstheme="minorHAnsi"/>
                <w:bCs/>
                <w:sz w:val="20"/>
                <w:szCs w:val="20"/>
              </w:rPr>
              <w:t xml:space="preserve">the </w:t>
            </w:r>
            <w:r w:rsidR="00646B7B">
              <w:rPr>
                <w:rFonts w:cstheme="minorHAnsi"/>
                <w:bCs/>
                <w:sz w:val="20"/>
                <w:szCs w:val="20"/>
              </w:rPr>
              <w:t xml:space="preserve">required </w:t>
            </w:r>
            <w:r w:rsidR="00385011" w:rsidRPr="00B809F0">
              <w:rPr>
                <w:rFonts w:cstheme="minorHAnsi"/>
                <w:bCs/>
                <w:sz w:val="20"/>
                <w:szCs w:val="20"/>
              </w:rPr>
              <w:t>timeline</w:t>
            </w:r>
            <w:r w:rsidR="00646B7B">
              <w:rPr>
                <w:rFonts w:cstheme="minorHAnsi"/>
                <w:bCs/>
                <w:sz w:val="20"/>
                <w:szCs w:val="20"/>
              </w:rPr>
              <w:t xml:space="preserve">.  The external auditor had </w:t>
            </w:r>
            <w:r w:rsidR="00D31AAA">
              <w:rPr>
                <w:rFonts w:cstheme="minorHAnsi"/>
                <w:bCs/>
                <w:sz w:val="20"/>
                <w:szCs w:val="20"/>
              </w:rPr>
              <w:t xml:space="preserve">raised </w:t>
            </w:r>
            <w:r w:rsidR="00385011" w:rsidRPr="00B809F0">
              <w:rPr>
                <w:rFonts w:cstheme="minorHAnsi"/>
                <w:bCs/>
                <w:sz w:val="20"/>
                <w:szCs w:val="20"/>
              </w:rPr>
              <w:t xml:space="preserve">questions on </w:t>
            </w:r>
            <w:r w:rsidR="00D31AAA">
              <w:rPr>
                <w:rFonts w:cstheme="minorHAnsi"/>
                <w:bCs/>
                <w:sz w:val="20"/>
                <w:szCs w:val="20"/>
              </w:rPr>
              <w:t xml:space="preserve">the </w:t>
            </w:r>
            <w:r w:rsidR="00385011" w:rsidRPr="00B809F0">
              <w:rPr>
                <w:rFonts w:cstheme="minorHAnsi"/>
                <w:bCs/>
                <w:sz w:val="20"/>
                <w:szCs w:val="20"/>
              </w:rPr>
              <w:t xml:space="preserve">variances between the 22/23 and 23/24 budget years, </w:t>
            </w:r>
            <w:r w:rsidR="00D31AAA">
              <w:rPr>
                <w:rFonts w:cstheme="minorHAnsi"/>
                <w:bCs/>
                <w:sz w:val="20"/>
                <w:szCs w:val="20"/>
              </w:rPr>
              <w:t xml:space="preserve">and on </w:t>
            </w:r>
            <w:r w:rsidR="00385011" w:rsidRPr="00B809F0">
              <w:rPr>
                <w:rFonts w:cstheme="minorHAnsi"/>
                <w:bCs/>
                <w:sz w:val="20"/>
                <w:szCs w:val="20"/>
              </w:rPr>
              <w:t xml:space="preserve">figures which had been mis-recorded the previous year.  These had been fully answered </w:t>
            </w:r>
            <w:r w:rsidR="00A841B1" w:rsidRPr="00B809F0">
              <w:rPr>
                <w:rFonts w:cstheme="minorHAnsi"/>
                <w:bCs/>
                <w:sz w:val="20"/>
                <w:szCs w:val="20"/>
              </w:rPr>
              <w:t xml:space="preserve">and there were no </w:t>
            </w:r>
            <w:r w:rsidR="00D31AAA">
              <w:rPr>
                <w:rFonts w:cstheme="minorHAnsi"/>
                <w:bCs/>
                <w:sz w:val="20"/>
                <w:szCs w:val="20"/>
              </w:rPr>
              <w:t xml:space="preserve">further </w:t>
            </w:r>
            <w:r w:rsidR="00A841B1" w:rsidRPr="00B809F0">
              <w:rPr>
                <w:rFonts w:cstheme="minorHAnsi"/>
                <w:bCs/>
                <w:sz w:val="20"/>
                <w:szCs w:val="20"/>
              </w:rPr>
              <w:t xml:space="preserve">outstanding </w:t>
            </w:r>
            <w:r w:rsidR="000741F9" w:rsidRPr="00B809F0">
              <w:rPr>
                <w:rFonts w:cstheme="minorHAnsi"/>
                <w:bCs/>
                <w:sz w:val="20"/>
                <w:szCs w:val="20"/>
              </w:rPr>
              <w:t>questions</w:t>
            </w:r>
            <w:r w:rsidR="00D31AAA">
              <w:rPr>
                <w:rFonts w:cstheme="minorHAnsi"/>
                <w:bCs/>
                <w:sz w:val="20"/>
                <w:szCs w:val="20"/>
              </w:rPr>
              <w:t xml:space="preserve">.  The </w:t>
            </w:r>
            <w:r w:rsidR="00A841B1" w:rsidRPr="00B809F0">
              <w:rPr>
                <w:rFonts w:cstheme="minorHAnsi"/>
                <w:bCs/>
                <w:sz w:val="20"/>
                <w:szCs w:val="20"/>
              </w:rPr>
              <w:t xml:space="preserve">Clerk </w:t>
            </w:r>
            <w:r w:rsidR="005375E8">
              <w:rPr>
                <w:rFonts w:cstheme="minorHAnsi"/>
                <w:bCs/>
                <w:sz w:val="20"/>
                <w:szCs w:val="20"/>
              </w:rPr>
              <w:t>had expe</w:t>
            </w:r>
            <w:r w:rsidR="00A841B1" w:rsidRPr="00B809F0">
              <w:rPr>
                <w:rFonts w:cstheme="minorHAnsi"/>
                <w:bCs/>
                <w:sz w:val="20"/>
                <w:szCs w:val="20"/>
              </w:rPr>
              <w:t>c</w:t>
            </w:r>
            <w:r w:rsidR="00646B7B">
              <w:rPr>
                <w:rFonts w:cstheme="minorHAnsi"/>
                <w:bCs/>
                <w:sz w:val="20"/>
                <w:szCs w:val="20"/>
              </w:rPr>
              <w:t>t</w:t>
            </w:r>
            <w:r w:rsidR="005375E8">
              <w:rPr>
                <w:rFonts w:cstheme="minorHAnsi"/>
                <w:bCs/>
                <w:sz w:val="20"/>
                <w:szCs w:val="20"/>
              </w:rPr>
              <w:t>ed</w:t>
            </w:r>
            <w:r w:rsidR="00A841B1" w:rsidRPr="00B809F0">
              <w:rPr>
                <w:rFonts w:cstheme="minorHAnsi"/>
                <w:bCs/>
                <w:sz w:val="20"/>
                <w:szCs w:val="20"/>
              </w:rPr>
              <w:t xml:space="preserve"> to receive </w:t>
            </w:r>
            <w:r w:rsidR="00646B7B">
              <w:rPr>
                <w:rFonts w:cstheme="minorHAnsi"/>
                <w:bCs/>
                <w:sz w:val="20"/>
                <w:szCs w:val="20"/>
              </w:rPr>
              <w:t xml:space="preserve">the </w:t>
            </w:r>
            <w:r w:rsidR="00A82909">
              <w:rPr>
                <w:rFonts w:cstheme="minorHAnsi"/>
                <w:bCs/>
                <w:sz w:val="20"/>
                <w:szCs w:val="20"/>
              </w:rPr>
              <w:t>C</w:t>
            </w:r>
            <w:r w:rsidR="00A841B1" w:rsidRPr="00B809F0">
              <w:rPr>
                <w:rFonts w:cstheme="minorHAnsi"/>
                <w:bCs/>
                <w:sz w:val="20"/>
                <w:szCs w:val="20"/>
              </w:rPr>
              <w:t xml:space="preserve">ertificate of </w:t>
            </w:r>
            <w:r w:rsidR="00A82909">
              <w:rPr>
                <w:rFonts w:cstheme="minorHAnsi"/>
                <w:bCs/>
                <w:sz w:val="20"/>
                <w:szCs w:val="20"/>
              </w:rPr>
              <w:t>C</w:t>
            </w:r>
            <w:r w:rsidR="00A841B1" w:rsidRPr="00B809F0">
              <w:rPr>
                <w:rFonts w:cstheme="minorHAnsi"/>
                <w:bCs/>
                <w:sz w:val="20"/>
                <w:szCs w:val="20"/>
              </w:rPr>
              <w:t>ompletion by 30 September</w:t>
            </w:r>
            <w:r w:rsidR="00D31AAA">
              <w:rPr>
                <w:rFonts w:cstheme="minorHAnsi"/>
                <w:bCs/>
                <w:sz w:val="20"/>
                <w:szCs w:val="20"/>
              </w:rPr>
              <w:t xml:space="preserve"> for publication on t</w:t>
            </w:r>
            <w:r w:rsidR="00A841B1" w:rsidRPr="00B809F0">
              <w:rPr>
                <w:rFonts w:cstheme="minorHAnsi"/>
                <w:bCs/>
                <w:sz w:val="20"/>
                <w:szCs w:val="20"/>
              </w:rPr>
              <w:t>he website</w:t>
            </w:r>
            <w:r w:rsidR="00646B7B">
              <w:rPr>
                <w:rFonts w:cstheme="minorHAnsi"/>
                <w:bCs/>
                <w:sz w:val="20"/>
                <w:szCs w:val="20"/>
              </w:rPr>
              <w:t xml:space="preserve"> and notice boards. </w:t>
            </w:r>
          </w:p>
          <w:p w14:paraId="7A4E7088" w14:textId="77777777" w:rsidR="00A841B1" w:rsidRPr="00B809F0" w:rsidRDefault="00A841B1" w:rsidP="00FF412E">
            <w:pPr>
              <w:ind w:right="45"/>
              <w:rPr>
                <w:rFonts w:cstheme="minorHAnsi"/>
                <w:bCs/>
                <w:sz w:val="20"/>
                <w:szCs w:val="20"/>
              </w:rPr>
            </w:pPr>
          </w:p>
          <w:p w14:paraId="27CB412C" w14:textId="773CD950" w:rsidR="00F47B69" w:rsidRPr="00B809F0" w:rsidRDefault="00A841B1" w:rsidP="00FF412E">
            <w:pPr>
              <w:ind w:right="45"/>
              <w:rPr>
                <w:rFonts w:cstheme="minorHAnsi"/>
                <w:bCs/>
                <w:sz w:val="20"/>
                <w:szCs w:val="20"/>
              </w:rPr>
            </w:pPr>
            <w:r w:rsidRPr="00B809F0">
              <w:rPr>
                <w:rFonts w:cstheme="minorHAnsi"/>
                <w:bCs/>
                <w:sz w:val="20"/>
                <w:szCs w:val="20"/>
              </w:rPr>
              <w:t>O</w:t>
            </w:r>
            <w:r w:rsidR="00A17887" w:rsidRPr="00B809F0">
              <w:rPr>
                <w:rFonts w:cstheme="minorHAnsi"/>
                <w:bCs/>
                <w:sz w:val="20"/>
                <w:szCs w:val="20"/>
              </w:rPr>
              <w:t>n 29 September</w:t>
            </w:r>
            <w:r w:rsidRPr="00B809F0">
              <w:rPr>
                <w:rFonts w:cstheme="minorHAnsi"/>
                <w:bCs/>
                <w:sz w:val="20"/>
                <w:szCs w:val="20"/>
              </w:rPr>
              <w:t>, she had receive</w:t>
            </w:r>
            <w:r w:rsidR="000741F9">
              <w:rPr>
                <w:rFonts w:cstheme="minorHAnsi"/>
                <w:bCs/>
                <w:sz w:val="20"/>
                <w:szCs w:val="20"/>
              </w:rPr>
              <w:t xml:space="preserve">d </w:t>
            </w:r>
            <w:r w:rsidRPr="00B809F0">
              <w:rPr>
                <w:rFonts w:cstheme="minorHAnsi"/>
                <w:bCs/>
                <w:sz w:val="20"/>
                <w:szCs w:val="20"/>
              </w:rPr>
              <w:t>an e-mail f</w:t>
            </w:r>
            <w:r w:rsidR="00A17887" w:rsidRPr="00B809F0">
              <w:rPr>
                <w:rFonts w:cstheme="minorHAnsi"/>
                <w:bCs/>
                <w:sz w:val="20"/>
                <w:szCs w:val="20"/>
              </w:rPr>
              <w:t>rom the external auditors</w:t>
            </w:r>
            <w:r w:rsidRPr="00B809F0">
              <w:rPr>
                <w:rFonts w:cstheme="minorHAnsi"/>
                <w:bCs/>
                <w:sz w:val="20"/>
                <w:szCs w:val="20"/>
              </w:rPr>
              <w:t xml:space="preserve"> advising</w:t>
            </w:r>
            <w:r w:rsidR="00A17887" w:rsidRPr="00B809F0">
              <w:rPr>
                <w:rFonts w:cstheme="minorHAnsi"/>
                <w:bCs/>
                <w:sz w:val="20"/>
                <w:szCs w:val="20"/>
              </w:rPr>
              <w:t xml:space="preserve"> that they had been </w:t>
            </w:r>
            <w:r w:rsidR="00D31AAA">
              <w:rPr>
                <w:rFonts w:cstheme="minorHAnsi"/>
                <w:bCs/>
                <w:sz w:val="20"/>
                <w:szCs w:val="20"/>
              </w:rPr>
              <w:t>“</w:t>
            </w:r>
            <w:r w:rsidR="00A17887" w:rsidRPr="00B809F0">
              <w:rPr>
                <w:rFonts w:cstheme="minorHAnsi"/>
                <w:bCs/>
                <w:sz w:val="20"/>
                <w:szCs w:val="20"/>
              </w:rPr>
              <w:t xml:space="preserve">unable to complete the review </w:t>
            </w:r>
            <w:r w:rsidR="00646B7B">
              <w:rPr>
                <w:rFonts w:cstheme="minorHAnsi"/>
                <w:bCs/>
                <w:sz w:val="20"/>
                <w:szCs w:val="20"/>
              </w:rPr>
              <w:t>with</w:t>
            </w:r>
            <w:r w:rsidR="00A17887" w:rsidRPr="00B809F0">
              <w:rPr>
                <w:rFonts w:cstheme="minorHAnsi"/>
                <w:bCs/>
                <w:sz w:val="20"/>
                <w:szCs w:val="20"/>
              </w:rPr>
              <w:t xml:space="preserve">in the statutory </w:t>
            </w:r>
            <w:r w:rsidR="00F147E9" w:rsidRPr="00B809F0">
              <w:rPr>
                <w:rFonts w:cstheme="minorHAnsi"/>
                <w:bCs/>
                <w:sz w:val="20"/>
                <w:szCs w:val="20"/>
              </w:rPr>
              <w:t>timeframe</w:t>
            </w:r>
            <w:r w:rsidR="00D31AAA">
              <w:rPr>
                <w:rFonts w:cstheme="minorHAnsi"/>
                <w:bCs/>
                <w:sz w:val="20"/>
                <w:szCs w:val="20"/>
              </w:rPr>
              <w:t>”</w:t>
            </w:r>
            <w:r w:rsidR="00646B7B">
              <w:rPr>
                <w:rFonts w:cstheme="minorHAnsi"/>
                <w:bCs/>
                <w:sz w:val="20"/>
                <w:szCs w:val="20"/>
              </w:rPr>
              <w:t xml:space="preserve"> </w:t>
            </w:r>
            <w:r w:rsidR="00D31AAA">
              <w:rPr>
                <w:rFonts w:cstheme="minorHAnsi"/>
                <w:bCs/>
                <w:sz w:val="20"/>
                <w:szCs w:val="20"/>
              </w:rPr>
              <w:t>therefore</w:t>
            </w:r>
            <w:r w:rsidR="00A17887" w:rsidRPr="00B809F0">
              <w:rPr>
                <w:rFonts w:cstheme="minorHAnsi"/>
                <w:bCs/>
                <w:sz w:val="20"/>
                <w:szCs w:val="20"/>
              </w:rPr>
              <w:t xml:space="preserve"> a</w:t>
            </w:r>
            <w:r w:rsidR="00646B7B">
              <w:rPr>
                <w:rFonts w:cstheme="minorHAnsi"/>
                <w:bCs/>
                <w:sz w:val="20"/>
                <w:szCs w:val="20"/>
              </w:rPr>
              <w:t>n interim report had been issued and the</w:t>
            </w:r>
            <w:r w:rsidR="00A17887" w:rsidRPr="00B809F0">
              <w:rPr>
                <w:rFonts w:cstheme="minorHAnsi"/>
                <w:bCs/>
                <w:sz w:val="20"/>
                <w:szCs w:val="20"/>
              </w:rPr>
              <w:t xml:space="preserve"> </w:t>
            </w:r>
            <w:r w:rsidR="00D31AAA">
              <w:rPr>
                <w:rFonts w:cstheme="minorHAnsi"/>
                <w:bCs/>
                <w:sz w:val="20"/>
                <w:szCs w:val="20"/>
              </w:rPr>
              <w:t>C</w:t>
            </w:r>
            <w:r w:rsidR="00A17887" w:rsidRPr="00B809F0">
              <w:rPr>
                <w:rFonts w:cstheme="minorHAnsi"/>
                <w:bCs/>
                <w:sz w:val="20"/>
                <w:szCs w:val="20"/>
              </w:rPr>
              <w:t xml:space="preserve">ertificate of </w:t>
            </w:r>
            <w:r w:rsidR="00D31AAA">
              <w:rPr>
                <w:rFonts w:cstheme="minorHAnsi"/>
                <w:bCs/>
                <w:sz w:val="20"/>
                <w:szCs w:val="20"/>
              </w:rPr>
              <w:t>C</w:t>
            </w:r>
            <w:r w:rsidR="00A17887" w:rsidRPr="00B809F0">
              <w:rPr>
                <w:rFonts w:cstheme="minorHAnsi"/>
                <w:bCs/>
                <w:sz w:val="20"/>
                <w:szCs w:val="20"/>
              </w:rPr>
              <w:t xml:space="preserve">ompletion </w:t>
            </w:r>
            <w:r w:rsidR="00F147E9">
              <w:rPr>
                <w:rFonts w:cstheme="minorHAnsi"/>
                <w:bCs/>
                <w:sz w:val="20"/>
                <w:szCs w:val="20"/>
              </w:rPr>
              <w:t xml:space="preserve">would be sent </w:t>
            </w:r>
            <w:r w:rsidR="00A17887" w:rsidRPr="00B809F0">
              <w:rPr>
                <w:rFonts w:cstheme="minorHAnsi"/>
                <w:bCs/>
                <w:sz w:val="20"/>
                <w:szCs w:val="20"/>
              </w:rPr>
              <w:t xml:space="preserve">once the review had been completed. </w:t>
            </w:r>
          </w:p>
          <w:p w14:paraId="1DC6E6A8" w14:textId="77777777" w:rsidR="00A17887" w:rsidRPr="00B809F0" w:rsidRDefault="00A17887" w:rsidP="00FF412E">
            <w:pPr>
              <w:ind w:right="45"/>
              <w:rPr>
                <w:rFonts w:cstheme="minorHAnsi"/>
                <w:bCs/>
                <w:sz w:val="20"/>
                <w:szCs w:val="20"/>
              </w:rPr>
            </w:pPr>
          </w:p>
          <w:p w14:paraId="52725938" w14:textId="454BB7B0" w:rsidR="00A841B1" w:rsidRPr="00B809F0" w:rsidRDefault="00811610" w:rsidP="00FF412E">
            <w:pPr>
              <w:ind w:right="45"/>
              <w:rPr>
                <w:rFonts w:cstheme="minorHAnsi"/>
                <w:bCs/>
                <w:sz w:val="20"/>
                <w:szCs w:val="20"/>
              </w:rPr>
            </w:pPr>
            <w:r w:rsidRPr="00B809F0">
              <w:rPr>
                <w:rFonts w:cstheme="minorHAnsi"/>
                <w:bCs/>
                <w:sz w:val="20"/>
                <w:szCs w:val="20"/>
              </w:rPr>
              <w:lastRenderedPageBreak/>
              <w:t>To</w:t>
            </w:r>
            <w:r w:rsidR="00A17887" w:rsidRPr="00B809F0">
              <w:rPr>
                <w:rFonts w:cstheme="minorHAnsi"/>
                <w:bCs/>
                <w:sz w:val="20"/>
                <w:szCs w:val="20"/>
              </w:rPr>
              <w:t xml:space="preserve"> comply with statutory </w:t>
            </w:r>
            <w:r w:rsidR="00A841B1" w:rsidRPr="00B809F0">
              <w:rPr>
                <w:rFonts w:cstheme="minorHAnsi"/>
                <w:bCs/>
                <w:sz w:val="20"/>
                <w:szCs w:val="20"/>
              </w:rPr>
              <w:t>legislation</w:t>
            </w:r>
            <w:r w:rsidR="00A17887" w:rsidRPr="00B809F0">
              <w:rPr>
                <w:rFonts w:cstheme="minorHAnsi"/>
                <w:bCs/>
                <w:sz w:val="20"/>
                <w:szCs w:val="20"/>
              </w:rPr>
              <w:t xml:space="preserve">, the Clerk </w:t>
            </w:r>
            <w:r w:rsidR="00A841B1" w:rsidRPr="00B809F0">
              <w:rPr>
                <w:rFonts w:cstheme="minorHAnsi"/>
                <w:bCs/>
                <w:sz w:val="20"/>
                <w:szCs w:val="20"/>
              </w:rPr>
              <w:t xml:space="preserve">was required to </w:t>
            </w:r>
            <w:r w:rsidR="00A17887" w:rsidRPr="00B809F0">
              <w:rPr>
                <w:rFonts w:cstheme="minorHAnsi"/>
                <w:bCs/>
                <w:sz w:val="20"/>
                <w:szCs w:val="20"/>
              </w:rPr>
              <w:t>post</w:t>
            </w:r>
            <w:r w:rsidR="00A841B1" w:rsidRPr="00B809F0">
              <w:rPr>
                <w:rFonts w:cstheme="minorHAnsi"/>
                <w:bCs/>
                <w:sz w:val="20"/>
                <w:szCs w:val="20"/>
              </w:rPr>
              <w:t xml:space="preserve"> </w:t>
            </w:r>
            <w:r w:rsidR="00A17887" w:rsidRPr="00B809F0">
              <w:rPr>
                <w:rFonts w:cstheme="minorHAnsi"/>
                <w:bCs/>
                <w:sz w:val="20"/>
                <w:szCs w:val="20"/>
              </w:rPr>
              <w:t xml:space="preserve">the Notice </w:t>
            </w:r>
            <w:r w:rsidR="00385011" w:rsidRPr="00B809F0">
              <w:rPr>
                <w:rFonts w:cstheme="minorHAnsi"/>
                <w:bCs/>
                <w:sz w:val="20"/>
                <w:szCs w:val="20"/>
              </w:rPr>
              <w:t>of Audit</w:t>
            </w:r>
            <w:r w:rsidR="00D31AAA">
              <w:rPr>
                <w:rFonts w:cstheme="minorHAnsi"/>
                <w:bCs/>
                <w:sz w:val="20"/>
                <w:szCs w:val="20"/>
              </w:rPr>
              <w:t xml:space="preserve">, </w:t>
            </w:r>
            <w:r w:rsidR="00385011" w:rsidRPr="00B809F0">
              <w:rPr>
                <w:rFonts w:cstheme="minorHAnsi"/>
                <w:bCs/>
                <w:sz w:val="20"/>
                <w:szCs w:val="20"/>
              </w:rPr>
              <w:t xml:space="preserve">Right for the Public to Inspect the </w:t>
            </w:r>
            <w:r w:rsidR="005375E8">
              <w:rPr>
                <w:rFonts w:cstheme="minorHAnsi"/>
                <w:bCs/>
                <w:sz w:val="20"/>
                <w:szCs w:val="20"/>
              </w:rPr>
              <w:t>A</w:t>
            </w:r>
            <w:r w:rsidR="00385011" w:rsidRPr="00B809F0">
              <w:rPr>
                <w:rFonts w:cstheme="minorHAnsi"/>
                <w:bCs/>
                <w:sz w:val="20"/>
                <w:szCs w:val="20"/>
              </w:rPr>
              <w:t>ccounts</w:t>
            </w:r>
            <w:r w:rsidR="00D31AAA">
              <w:rPr>
                <w:rFonts w:cstheme="minorHAnsi"/>
                <w:bCs/>
                <w:sz w:val="20"/>
                <w:szCs w:val="20"/>
              </w:rPr>
              <w:t xml:space="preserve"> and </w:t>
            </w:r>
            <w:r w:rsidR="00A841B1" w:rsidRPr="00B809F0">
              <w:rPr>
                <w:rFonts w:cstheme="minorHAnsi"/>
                <w:bCs/>
                <w:sz w:val="20"/>
                <w:szCs w:val="20"/>
              </w:rPr>
              <w:t>External</w:t>
            </w:r>
            <w:r w:rsidR="00385011" w:rsidRPr="00B809F0">
              <w:rPr>
                <w:rFonts w:cstheme="minorHAnsi"/>
                <w:bCs/>
                <w:sz w:val="20"/>
                <w:szCs w:val="20"/>
              </w:rPr>
              <w:t xml:space="preserve"> Auditors Interim Report</w:t>
            </w:r>
            <w:r w:rsidR="00A841B1" w:rsidRPr="00B809F0">
              <w:rPr>
                <w:rFonts w:cstheme="minorHAnsi"/>
                <w:bCs/>
                <w:sz w:val="20"/>
                <w:szCs w:val="20"/>
              </w:rPr>
              <w:t xml:space="preserve"> by 30 September 2024.  The Clerk confirmed that these documents had been posted on 29 September.  </w:t>
            </w:r>
            <w:r w:rsidR="00385011" w:rsidRPr="00B809F0">
              <w:rPr>
                <w:rFonts w:cstheme="minorHAnsi"/>
                <w:bCs/>
                <w:sz w:val="20"/>
                <w:szCs w:val="20"/>
              </w:rPr>
              <w:t xml:space="preserve">  </w:t>
            </w:r>
          </w:p>
          <w:p w14:paraId="2665704B" w14:textId="77777777" w:rsidR="00A841B1" w:rsidRPr="00B809F0" w:rsidRDefault="00A841B1" w:rsidP="00FF412E">
            <w:pPr>
              <w:ind w:right="45"/>
              <w:rPr>
                <w:rFonts w:cstheme="minorHAnsi"/>
                <w:bCs/>
                <w:sz w:val="20"/>
                <w:szCs w:val="20"/>
              </w:rPr>
            </w:pPr>
          </w:p>
          <w:p w14:paraId="267C2B23" w14:textId="797BE104" w:rsidR="00A17887" w:rsidRDefault="00385011" w:rsidP="00FF412E">
            <w:pPr>
              <w:ind w:right="45"/>
              <w:rPr>
                <w:rFonts w:cstheme="minorHAnsi"/>
                <w:b/>
                <w:sz w:val="20"/>
                <w:szCs w:val="20"/>
              </w:rPr>
            </w:pPr>
            <w:r w:rsidRPr="00B809F0">
              <w:rPr>
                <w:rFonts w:cstheme="minorHAnsi"/>
                <w:bCs/>
                <w:sz w:val="20"/>
                <w:szCs w:val="20"/>
              </w:rPr>
              <w:t>She wanted to record her disappointment and frustration</w:t>
            </w:r>
            <w:r w:rsidR="00646B7B">
              <w:rPr>
                <w:rFonts w:cstheme="minorHAnsi"/>
                <w:bCs/>
                <w:sz w:val="20"/>
                <w:szCs w:val="20"/>
              </w:rPr>
              <w:t xml:space="preserve"> with the external </w:t>
            </w:r>
            <w:r w:rsidR="00430C36">
              <w:rPr>
                <w:rFonts w:cstheme="minorHAnsi"/>
                <w:bCs/>
                <w:sz w:val="20"/>
                <w:szCs w:val="20"/>
              </w:rPr>
              <w:t>auditors’</w:t>
            </w:r>
            <w:r w:rsidR="00646B7B">
              <w:rPr>
                <w:rFonts w:cstheme="minorHAnsi"/>
                <w:bCs/>
                <w:sz w:val="20"/>
                <w:szCs w:val="20"/>
              </w:rPr>
              <w:t xml:space="preserve"> failure to </w:t>
            </w:r>
            <w:r w:rsidRPr="00B809F0">
              <w:rPr>
                <w:rFonts w:cstheme="minorHAnsi"/>
                <w:bCs/>
                <w:sz w:val="20"/>
                <w:szCs w:val="20"/>
              </w:rPr>
              <w:t xml:space="preserve">meet </w:t>
            </w:r>
            <w:r w:rsidR="00646B7B">
              <w:rPr>
                <w:rFonts w:cstheme="minorHAnsi"/>
                <w:bCs/>
                <w:sz w:val="20"/>
                <w:szCs w:val="20"/>
              </w:rPr>
              <w:t>the</w:t>
            </w:r>
            <w:r w:rsidRPr="00B809F0">
              <w:rPr>
                <w:rFonts w:cstheme="minorHAnsi"/>
                <w:bCs/>
                <w:sz w:val="20"/>
                <w:szCs w:val="20"/>
              </w:rPr>
              <w:t xml:space="preserve"> deadline, given the amount of work </w:t>
            </w:r>
            <w:r w:rsidR="00A841B1" w:rsidRPr="00B809F0">
              <w:rPr>
                <w:rFonts w:cstheme="minorHAnsi"/>
                <w:bCs/>
                <w:sz w:val="20"/>
                <w:szCs w:val="20"/>
              </w:rPr>
              <w:t>undertaken</w:t>
            </w:r>
            <w:r w:rsidRPr="00B809F0">
              <w:rPr>
                <w:rFonts w:cstheme="minorHAnsi"/>
                <w:bCs/>
                <w:sz w:val="20"/>
                <w:szCs w:val="20"/>
              </w:rPr>
              <w:t xml:space="preserve"> to ensure they received the appropriate papers in time</w:t>
            </w:r>
            <w:r w:rsidR="00B70199">
              <w:rPr>
                <w:rFonts w:cstheme="minorHAnsi"/>
                <w:bCs/>
                <w:sz w:val="20"/>
                <w:szCs w:val="20"/>
              </w:rPr>
              <w:t>, as well as answering any questions within the timeline required</w:t>
            </w:r>
            <w:r w:rsidRPr="00B809F0">
              <w:rPr>
                <w:rFonts w:cstheme="minorHAnsi"/>
                <w:bCs/>
                <w:sz w:val="20"/>
                <w:szCs w:val="20"/>
              </w:rPr>
              <w:t>.</w:t>
            </w:r>
            <w:r w:rsidR="00A841B1" w:rsidRPr="00B809F0">
              <w:rPr>
                <w:rFonts w:cstheme="minorHAnsi"/>
                <w:bCs/>
                <w:sz w:val="20"/>
                <w:szCs w:val="20"/>
              </w:rPr>
              <w:t xml:space="preserve">  She had suggested to the EALC that it might be helpful for clerks to be able to feedback on this year</w:t>
            </w:r>
            <w:r w:rsidR="000741F9">
              <w:rPr>
                <w:rFonts w:cstheme="minorHAnsi"/>
                <w:bCs/>
                <w:sz w:val="20"/>
                <w:szCs w:val="20"/>
              </w:rPr>
              <w:t>’</w:t>
            </w:r>
            <w:r w:rsidR="00A841B1" w:rsidRPr="00B809F0">
              <w:rPr>
                <w:rFonts w:cstheme="minorHAnsi"/>
                <w:bCs/>
                <w:sz w:val="20"/>
                <w:szCs w:val="20"/>
              </w:rPr>
              <w:t xml:space="preserve">s audit </w:t>
            </w:r>
            <w:r w:rsidR="0004271D" w:rsidRPr="00B809F0">
              <w:rPr>
                <w:rFonts w:cstheme="minorHAnsi"/>
                <w:bCs/>
                <w:sz w:val="20"/>
                <w:szCs w:val="20"/>
              </w:rPr>
              <w:t>and</w:t>
            </w:r>
            <w:r w:rsidR="00A841B1" w:rsidRPr="00B809F0">
              <w:rPr>
                <w:rFonts w:cstheme="minorHAnsi"/>
                <w:bCs/>
                <w:sz w:val="20"/>
                <w:szCs w:val="20"/>
              </w:rPr>
              <w:t xml:space="preserve"> suggested that PKF Littlejohn might want to consider waiving or reducing their fee</w:t>
            </w:r>
            <w:r w:rsidR="00B70199">
              <w:rPr>
                <w:rFonts w:cstheme="minorHAnsi"/>
                <w:bCs/>
                <w:sz w:val="20"/>
                <w:szCs w:val="20"/>
              </w:rPr>
              <w:t xml:space="preserve"> this year. </w:t>
            </w:r>
            <w:r w:rsidR="00A841B1">
              <w:rPr>
                <w:rFonts w:cstheme="minorHAnsi"/>
                <w:b/>
                <w:sz w:val="20"/>
                <w:szCs w:val="20"/>
              </w:rPr>
              <w:t xml:space="preserve"> </w:t>
            </w:r>
            <w:r w:rsidR="008775E9">
              <w:rPr>
                <w:rFonts w:cstheme="minorHAnsi"/>
                <w:b/>
                <w:sz w:val="20"/>
                <w:szCs w:val="20"/>
              </w:rPr>
              <w:t xml:space="preserve"> </w:t>
            </w:r>
          </w:p>
          <w:p w14:paraId="6A778094" w14:textId="77777777" w:rsidR="008775E9" w:rsidRDefault="008775E9" w:rsidP="00FF412E">
            <w:pPr>
              <w:ind w:right="45"/>
              <w:rPr>
                <w:rFonts w:cstheme="minorHAnsi"/>
                <w:b/>
                <w:sz w:val="20"/>
                <w:szCs w:val="20"/>
              </w:rPr>
            </w:pPr>
          </w:p>
          <w:p w14:paraId="73B856F2" w14:textId="11688043" w:rsidR="00385011" w:rsidRPr="00327101" w:rsidRDefault="008775E9" w:rsidP="00FF412E">
            <w:pPr>
              <w:ind w:right="45"/>
              <w:rPr>
                <w:rFonts w:cstheme="minorHAnsi"/>
                <w:b/>
                <w:sz w:val="20"/>
                <w:szCs w:val="20"/>
              </w:rPr>
            </w:pPr>
            <w:r w:rsidRPr="008775E9">
              <w:rPr>
                <w:rFonts w:cstheme="minorHAnsi"/>
                <w:bCs/>
                <w:sz w:val="20"/>
                <w:szCs w:val="20"/>
              </w:rPr>
              <w:t xml:space="preserve">She </w:t>
            </w:r>
            <w:r w:rsidR="00B70199">
              <w:rPr>
                <w:rFonts w:cstheme="minorHAnsi"/>
                <w:bCs/>
                <w:sz w:val="20"/>
                <w:szCs w:val="20"/>
              </w:rPr>
              <w:t xml:space="preserve">advised it would be likely </w:t>
            </w:r>
            <w:r w:rsidRPr="008775E9">
              <w:rPr>
                <w:rFonts w:cstheme="minorHAnsi"/>
                <w:bCs/>
                <w:sz w:val="20"/>
                <w:szCs w:val="20"/>
              </w:rPr>
              <w:t>an external audit would be required again next year, and th</w:t>
            </w:r>
            <w:r w:rsidR="00B70199">
              <w:rPr>
                <w:rFonts w:cstheme="minorHAnsi"/>
                <w:bCs/>
                <w:sz w:val="20"/>
                <w:szCs w:val="20"/>
              </w:rPr>
              <w:t>erefore</w:t>
            </w:r>
            <w:r w:rsidRPr="008775E9">
              <w:rPr>
                <w:rFonts w:cstheme="minorHAnsi"/>
                <w:bCs/>
                <w:sz w:val="20"/>
                <w:szCs w:val="20"/>
              </w:rPr>
              <w:t xml:space="preserve"> </w:t>
            </w:r>
            <w:r w:rsidR="00B70199">
              <w:rPr>
                <w:rFonts w:cstheme="minorHAnsi"/>
                <w:bCs/>
                <w:sz w:val="20"/>
                <w:szCs w:val="20"/>
              </w:rPr>
              <w:t xml:space="preserve">the cost of the fees would </w:t>
            </w:r>
            <w:r w:rsidRPr="008775E9">
              <w:rPr>
                <w:rFonts w:cstheme="minorHAnsi"/>
                <w:bCs/>
                <w:sz w:val="20"/>
                <w:szCs w:val="20"/>
              </w:rPr>
              <w:t xml:space="preserve">have to be </w:t>
            </w:r>
            <w:r w:rsidR="00B70199">
              <w:rPr>
                <w:rFonts w:cstheme="minorHAnsi"/>
                <w:bCs/>
                <w:sz w:val="20"/>
                <w:szCs w:val="20"/>
              </w:rPr>
              <w:t>included when considering the 2025/26 budget</w:t>
            </w:r>
            <w:r>
              <w:rPr>
                <w:rFonts w:cstheme="minorHAnsi"/>
                <w:b/>
                <w:sz w:val="20"/>
                <w:szCs w:val="20"/>
              </w:rPr>
              <w:t xml:space="preserve">. </w:t>
            </w:r>
          </w:p>
        </w:tc>
      </w:tr>
      <w:tr w:rsidR="00F47B69" w:rsidRPr="00327101" w14:paraId="7BC3194B" w14:textId="77777777" w:rsidTr="00F47B69">
        <w:tc>
          <w:tcPr>
            <w:tcW w:w="1118" w:type="dxa"/>
          </w:tcPr>
          <w:p w14:paraId="24EEA2B5" w14:textId="77777777" w:rsidR="00F47B69" w:rsidRPr="00327101" w:rsidRDefault="00F47B69" w:rsidP="00FF412E">
            <w:pPr>
              <w:ind w:right="45"/>
              <w:rPr>
                <w:rFonts w:cstheme="minorHAnsi"/>
                <w:b/>
                <w:sz w:val="20"/>
                <w:szCs w:val="20"/>
              </w:rPr>
            </w:pPr>
            <w:r w:rsidRPr="00327101">
              <w:rPr>
                <w:rFonts w:cstheme="minorHAnsi"/>
                <w:b/>
                <w:sz w:val="20"/>
                <w:szCs w:val="20"/>
              </w:rPr>
              <w:lastRenderedPageBreak/>
              <w:t>2</w:t>
            </w:r>
            <w:r>
              <w:rPr>
                <w:rFonts w:cstheme="minorHAnsi"/>
                <w:b/>
                <w:sz w:val="20"/>
                <w:szCs w:val="20"/>
              </w:rPr>
              <w:t>4</w:t>
            </w:r>
            <w:r w:rsidRPr="00327101">
              <w:rPr>
                <w:rFonts w:cstheme="minorHAnsi"/>
                <w:b/>
                <w:sz w:val="20"/>
                <w:szCs w:val="20"/>
              </w:rPr>
              <w:t>-</w:t>
            </w:r>
            <w:r>
              <w:rPr>
                <w:rFonts w:cstheme="minorHAnsi"/>
                <w:b/>
                <w:sz w:val="20"/>
                <w:szCs w:val="20"/>
              </w:rPr>
              <w:t>5</w:t>
            </w:r>
            <w:r w:rsidRPr="00327101">
              <w:rPr>
                <w:rFonts w:cstheme="minorHAnsi"/>
                <w:b/>
                <w:sz w:val="20"/>
                <w:szCs w:val="20"/>
              </w:rPr>
              <w:t>/</w:t>
            </w:r>
            <w:r>
              <w:rPr>
                <w:rFonts w:cstheme="minorHAnsi"/>
                <w:b/>
                <w:sz w:val="20"/>
                <w:szCs w:val="20"/>
              </w:rPr>
              <w:t>153</w:t>
            </w:r>
          </w:p>
        </w:tc>
        <w:tc>
          <w:tcPr>
            <w:tcW w:w="9225" w:type="dxa"/>
          </w:tcPr>
          <w:p w14:paraId="305EEAE1" w14:textId="27AFF742" w:rsidR="00F47B69" w:rsidRPr="001A78AF" w:rsidRDefault="00F47B69" w:rsidP="001A78AF">
            <w:pPr>
              <w:ind w:right="45"/>
              <w:rPr>
                <w:rFonts w:cstheme="minorHAnsi"/>
                <w:b/>
                <w:sz w:val="20"/>
                <w:szCs w:val="20"/>
              </w:rPr>
            </w:pPr>
            <w:r w:rsidRPr="00327101">
              <w:rPr>
                <w:rFonts w:cstheme="minorHAnsi"/>
                <w:b/>
                <w:sz w:val="20"/>
                <w:szCs w:val="20"/>
              </w:rPr>
              <w:t>PLANNING MATTERS</w:t>
            </w:r>
          </w:p>
          <w:p w14:paraId="44658FD5" w14:textId="77777777" w:rsidR="00F47B69" w:rsidRPr="00BE2CCF" w:rsidRDefault="00F47B69" w:rsidP="00FF412E">
            <w:pPr>
              <w:ind w:right="45"/>
              <w:rPr>
                <w:rFonts w:cstheme="minorHAnsi"/>
                <w:b/>
                <w:sz w:val="20"/>
                <w:szCs w:val="20"/>
              </w:rPr>
            </w:pPr>
            <w:r w:rsidRPr="00BE2CCF">
              <w:rPr>
                <w:rFonts w:cstheme="minorHAnsi"/>
                <w:b/>
                <w:sz w:val="20"/>
                <w:szCs w:val="20"/>
              </w:rPr>
              <w:t xml:space="preserve">New Applications/Variances: </w:t>
            </w:r>
          </w:p>
          <w:p w14:paraId="074BACE8" w14:textId="5DE34057" w:rsidR="00F47B69" w:rsidRPr="000A25D6" w:rsidRDefault="00F47B69" w:rsidP="00F47B69">
            <w:pPr>
              <w:pStyle w:val="ListParagraph"/>
              <w:numPr>
                <w:ilvl w:val="0"/>
                <w:numId w:val="37"/>
              </w:numPr>
              <w:ind w:right="45"/>
              <w:rPr>
                <w:rFonts w:cstheme="minorHAnsi"/>
                <w:b/>
                <w:bCs/>
                <w:sz w:val="18"/>
                <w:szCs w:val="18"/>
              </w:rPr>
            </w:pPr>
            <w:r w:rsidRPr="000A25D6">
              <w:rPr>
                <w:rFonts w:cstheme="minorHAnsi"/>
                <w:b/>
                <w:bCs/>
                <w:sz w:val="18"/>
                <w:szCs w:val="18"/>
              </w:rPr>
              <w:t>24/02067/</w:t>
            </w:r>
            <w:r w:rsidR="00E36F36" w:rsidRPr="000A25D6">
              <w:rPr>
                <w:rFonts w:cstheme="minorHAnsi"/>
                <w:b/>
                <w:bCs/>
                <w:sz w:val="18"/>
                <w:szCs w:val="18"/>
              </w:rPr>
              <w:t>LBC</w:t>
            </w:r>
            <w:r w:rsidR="00E36F36">
              <w:rPr>
                <w:rFonts w:cstheme="minorHAnsi"/>
                <w:b/>
                <w:bCs/>
                <w:sz w:val="18"/>
                <w:szCs w:val="18"/>
              </w:rPr>
              <w:t>: -</w:t>
            </w:r>
            <w:r>
              <w:rPr>
                <w:rFonts w:cstheme="minorHAnsi"/>
                <w:b/>
                <w:bCs/>
                <w:sz w:val="18"/>
                <w:szCs w:val="18"/>
              </w:rPr>
              <w:t xml:space="preserve"> </w:t>
            </w:r>
            <w:r w:rsidRPr="000A25D6">
              <w:rPr>
                <w:rFonts w:cstheme="minorHAnsi"/>
                <w:b/>
                <w:bCs/>
                <w:sz w:val="18"/>
                <w:szCs w:val="18"/>
              </w:rPr>
              <w:t>Park Farmhouse Church Road Bradwell Essex CM77 8EP</w:t>
            </w:r>
          </w:p>
          <w:p w14:paraId="6CE67070" w14:textId="77777777" w:rsidR="008775E9" w:rsidRDefault="00F47B69" w:rsidP="00FF412E">
            <w:pPr>
              <w:pStyle w:val="ListParagraph"/>
              <w:ind w:right="45"/>
              <w:rPr>
                <w:rFonts w:cstheme="minorHAnsi"/>
                <w:sz w:val="18"/>
                <w:szCs w:val="18"/>
              </w:rPr>
            </w:pPr>
            <w:r w:rsidRPr="000A25D6">
              <w:rPr>
                <w:rFonts w:cstheme="minorHAnsi"/>
                <w:sz w:val="18"/>
                <w:szCs w:val="18"/>
              </w:rPr>
              <w:t>Replacement of external render around the exposed beams at the front of the property and isolated repairs to exposed beams.</w:t>
            </w:r>
            <w:r w:rsidR="008775E9">
              <w:rPr>
                <w:rFonts w:cstheme="minorHAnsi"/>
                <w:sz w:val="18"/>
                <w:szCs w:val="18"/>
              </w:rPr>
              <w:t xml:space="preserve">  </w:t>
            </w:r>
            <w:r>
              <w:rPr>
                <w:rFonts w:cstheme="minorHAnsi"/>
                <w:sz w:val="18"/>
                <w:szCs w:val="18"/>
              </w:rPr>
              <w:t>Comments by 24 October 2024</w:t>
            </w:r>
            <w:r w:rsidR="008775E9">
              <w:rPr>
                <w:rFonts w:cstheme="minorHAnsi"/>
                <w:sz w:val="18"/>
                <w:szCs w:val="18"/>
              </w:rPr>
              <w:t xml:space="preserve"> </w:t>
            </w:r>
          </w:p>
          <w:p w14:paraId="11AABC06" w14:textId="77777777" w:rsidR="008775E9" w:rsidRDefault="008775E9" w:rsidP="00FF412E">
            <w:pPr>
              <w:pStyle w:val="ListParagraph"/>
              <w:ind w:right="45"/>
              <w:rPr>
                <w:rFonts w:cstheme="minorHAnsi"/>
                <w:sz w:val="18"/>
                <w:szCs w:val="18"/>
              </w:rPr>
            </w:pPr>
          </w:p>
          <w:p w14:paraId="0EB2E55B" w14:textId="77777777" w:rsidR="005135F0" w:rsidRDefault="008775E9" w:rsidP="005135F0">
            <w:pPr>
              <w:ind w:right="45"/>
              <w:rPr>
                <w:rFonts w:cstheme="minorHAnsi"/>
                <w:b/>
                <w:bCs/>
                <w:sz w:val="20"/>
                <w:szCs w:val="20"/>
              </w:rPr>
            </w:pPr>
            <w:r w:rsidRPr="008775E9">
              <w:rPr>
                <w:rFonts w:cstheme="minorHAnsi"/>
                <w:sz w:val="20"/>
                <w:szCs w:val="20"/>
              </w:rPr>
              <w:t>The Parish Council had no objections to the proposals and w</w:t>
            </w:r>
            <w:r>
              <w:rPr>
                <w:rFonts w:cstheme="minorHAnsi"/>
                <w:sz w:val="20"/>
                <w:szCs w:val="20"/>
              </w:rPr>
              <w:t xml:space="preserve">ished </w:t>
            </w:r>
            <w:r w:rsidRPr="008775E9">
              <w:rPr>
                <w:rFonts w:cstheme="minorHAnsi"/>
                <w:sz w:val="20"/>
                <w:szCs w:val="20"/>
              </w:rPr>
              <w:t>to record that it was</w:t>
            </w:r>
            <w:r w:rsidR="007E013C">
              <w:rPr>
                <w:rFonts w:cstheme="minorHAnsi"/>
                <w:sz w:val="20"/>
                <w:szCs w:val="20"/>
              </w:rPr>
              <w:t xml:space="preserve"> pleased and</w:t>
            </w:r>
            <w:r w:rsidRPr="008775E9">
              <w:rPr>
                <w:rFonts w:cstheme="minorHAnsi"/>
                <w:sz w:val="20"/>
                <w:szCs w:val="20"/>
              </w:rPr>
              <w:t xml:space="preserve"> very supportive of the remedial work proposed.</w:t>
            </w:r>
            <w:r w:rsidRPr="008775E9">
              <w:rPr>
                <w:rFonts w:cstheme="minorHAnsi"/>
                <w:sz w:val="18"/>
                <w:szCs w:val="18"/>
              </w:rPr>
              <w:t xml:space="preserve"> </w:t>
            </w:r>
            <w:r w:rsidRPr="008775E9">
              <w:rPr>
                <w:rFonts w:cstheme="minorHAnsi"/>
                <w:sz w:val="18"/>
                <w:szCs w:val="18"/>
              </w:rPr>
              <w:br/>
            </w:r>
            <w:r w:rsidRPr="008775E9">
              <w:rPr>
                <w:rFonts w:cstheme="minorHAnsi"/>
                <w:b/>
                <w:bCs/>
                <w:sz w:val="20"/>
                <w:szCs w:val="20"/>
              </w:rPr>
              <w:t xml:space="preserve">Proposed: Cllr. Turner; Seconded Cllr. Harding; All in favour, RESOLVED.   </w:t>
            </w:r>
          </w:p>
          <w:p w14:paraId="7D35018A" w14:textId="1B89C0B7" w:rsidR="00F47B69" w:rsidRPr="005135F0" w:rsidRDefault="008775E9" w:rsidP="005135F0">
            <w:pPr>
              <w:ind w:right="45"/>
              <w:jc w:val="right"/>
              <w:rPr>
                <w:rFonts w:cstheme="minorHAnsi"/>
                <w:b/>
                <w:bCs/>
                <w:sz w:val="20"/>
                <w:szCs w:val="20"/>
              </w:rPr>
            </w:pPr>
            <w:r w:rsidRPr="008775E9">
              <w:rPr>
                <w:rFonts w:cstheme="minorHAnsi"/>
                <w:sz w:val="18"/>
                <w:szCs w:val="18"/>
              </w:rPr>
              <w:br/>
            </w:r>
            <w:r w:rsidR="005135F0" w:rsidRPr="0065163B">
              <w:rPr>
                <w:rFonts w:cstheme="minorHAnsi"/>
                <w:b/>
                <w:sz w:val="20"/>
                <w:szCs w:val="20"/>
              </w:rPr>
              <w:t>ACTION - Clerk</w:t>
            </w:r>
            <w:r w:rsidRPr="008775E9">
              <w:rPr>
                <w:rFonts w:cstheme="minorHAnsi"/>
                <w:sz w:val="18"/>
                <w:szCs w:val="18"/>
              </w:rPr>
              <w:t xml:space="preserve"> </w:t>
            </w:r>
            <w:r w:rsidR="005135F0">
              <w:rPr>
                <w:rFonts w:cstheme="minorHAnsi"/>
                <w:sz w:val="18"/>
                <w:szCs w:val="18"/>
              </w:rPr>
              <w:br/>
            </w:r>
          </w:p>
          <w:p w14:paraId="75891359" w14:textId="77777777" w:rsidR="00F47B69" w:rsidRPr="003B60CC" w:rsidRDefault="00F47B69" w:rsidP="00FF412E">
            <w:pPr>
              <w:ind w:right="45"/>
              <w:rPr>
                <w:rFonts w:cstheme="minorHAnsi"/>
                <w:sz w:val="18"/>
                <w:szCs w:val="18"/>
                <w:lang w:val="en"/>
              </w:rPr>
            </w:pPr>
            <w:r w:rsidRPr="00327101">
              <w:rPr>
                <w:rFonts w:cstheme="minorHAnsi"/>
                <w:b/>
                <w:sz w:val="20"/>
                <w:szCs w:val="20"/>
                <w:lang w:val="en"/>
              </w:rPr>
              <w:t>Applications determined</w:t>
            </w:r>
            <w:r>
              <w:rPr>
                <w:rFonts w:cstheme="minorHAnsi"/>
                <w:b/>
                <w:sz w:val="20"/>
                <w:szCs w:val="20"/>
                <w:lang w:val="en"/>
              </w:rPr>
              <w:t>:</w:t>
            </w:r>
          </w:p>
          <w:p w14:paraId="26B8463A" w14:textId="51D50137" w:rsidR="00F47B69" w:rsidRPr="000A25D6" w:rsidRDefault="00F47B69" w:rsidP="00F47B69">
            <w:pPr>
              <w:pStyle w:val="ListParagraph"/>
              <w:numPr>
                <w:ilvl w:val="2"/>
                <w:numId w:val="48"/>
              </w:numPr>
              <w:ind w:left="738" w:right="45" w:hanging="283"/>
              <w:rPr>
                <w:rFonts w:cstheme="minorHAnsi"/>
                <w:b/>
                <w:bCs/>
                <w:sz w:val="18"/>
                <w:szCs w:val="18"/>
                <w:lang w:val="en"/>
              </w:rPr>
            </w:pPr>
            <w:r w:rsidRPr="000A25D6">
              <w:rPr>
                <w:rFonts w:cstheme="minorHAnsi"/>
                <w:b/>
                <w:bCs/>
                <w:sz w:val="18"/>
                <w:szCs w:val="18"/>
              </w:rPr>
              <w:t>23/02940/</w:t>
            </w:r>
            <w:r w:rsidR="00E36F36" w:rsidRPr="000A25D6">
              <w:rPr>
                <w:rFonts w:cstheme="minorHAnsi"/>
                <w:b/>
                <w:bCs/>
                <w:sz w:val="18"/>
                <w:szCs w:val="18"/>
              </w:rPr>
              <w:t>FUL: -</w:t>
            </w:r>
            <w:r w:rsidRPr="000A25D6">
              <w:rPr>
                <w:rFonts w:cstheme="minorHAnsi"/>
                <w:b/>
                <w:bCs/>
                <w:sz w:val="18"/>
                <w:szCs w:val="18"/>
              </w:rPr>
              <w:t xml:space="preserve"> Bridge Hall Barn, Hollies Road, Bradwell, Essex CM77 8DZ </w:t>
            </w:r>
          </w:p>
          <w:p w14:paraId="066AF385" w14:textId="68F0EC6E" w:rsidR="00F47B69" w:rsidRPr="00C17E5B" w:rsidRDefault="00F47B69" w:rsidP="00FF412E">
            <w:pPr>
              <w:pStyle w:val="ListParagraph"/>
              <w:ind w:left="738" w:right="45"/>
              <w:rPr>
                <w:rFonts w:cstheme="minorHAnsi"/>
                <w:sz w:val="18"/>
                <w:szCs w:val="18"/>
                <w:lang w:val="en"/>
              </w:rPr>
            </w:pPr>
            <w:r w:rsidRPr="00C17E5B">
              <w:rPr>
                <w:rFonts w:cstheme="minorHAnsi"/>
                <w:sz w:val="18"/>
                <w:szCs w:val="18"/>
              </w:rPr>
              <w:t xml:space="preserve">Erection of stables, external </w:t>
            </w:r>
            <w:r w:rsidR="0004271D" w:rsidRPr="00C17E5B">
              <w:rPr>
                <w:rFonts w:cstheme="minorHAnsi"/>
                <w:sz w:val="18"/>
                <w:szCs w:val="18"/>
              </w:rPr>
              <w:t>store,</w:t>
            </w:r>
            <w:r w:rsidRPr="00C17E5B">
              <w:rPr>
                <w:rFonts w:cstheme="minorHAnsi"/>
                <w:sz w:val="18"/>
                <w:szCs w:val="18"/>
              </w:rPr>
              <w:t xml:space="preserve"> and associated landscaping.</w:t>
            </w:r>
            <w:r>
              <w:rPr>
                <w:rFonts w:cstheme="minorHAnsi"/>
                <w:sz w:val="18"/>
                <w:szCs w:val="18"/>
              </w:rPr>
              <w:br/>
            </w:r>
            <w:r w:rsidRPr="00C17E5B">
              <w:rPr>
                <w:rFonts w:cstheme="minorHAnsi"/>
                <w:b/>
                <w:bCs/>
                <w:sz w:val="18"/>
                <w:szCs w:val="18"/>
              </w:rPr>
              <w:t>Permission Granted</w:t>
            </w:r>
          </w:p>
          <w:p w14:paraId="500CDDA1" w14:textId="77777777" w:rsidR="00F47B69" w:rsidRDefault="00F47B69" w:rsidP="00FF412E">
            <w:pPr>
              <w:ind w:right="45"/>
              <w:rPr>
                <w:rFonts w:cstheme="minorHAnsi"/>
                <w:b/>
                <w:bCs/>
                <w:sz w:val="20"/>
                <w:szCs w:val="20"/>
                <w:lang w:val="en"/>
              </w:rPr>
            </w:pPr>
            <w:r w:rsidRPr="00D75069">
              <w:rPr>
                <w:rFonts w:cstheme="minorHAnsi"/>
                <w:b/>
                <w:sz w:val="20"/>
                <w:szCs w:val="20"/>
                <w:lang w:val="en"/>
              </w:rPr>
              <w:t>Appeals received/determined</w:t>
            </w:r>
            <w:r w:rsidRPr="00D75069">
              <w:rPr>
                <w:rFonts w:cstheme="minorHAnsi"/>
                <w:b/>
                <w:bCs/>
                <w:sz w:val="20"/>
                <w:szCs w:val="20"/>
                <w:lang w:val="en"/>
              </w:rPr>
              <w:t xml:space="preserve">: None advised. </w:t>
            </w:r>
          </w:p>
          <w:p w14:paraId="189F38B1" w14:textId="77777777" w:rsidR="00F47B69" w:rsidRPr="00B24884" w:rsidRDefault="00F47B69" w:rsidP="00FF412E">
            <w:pPr>
              <w:ind w:right="45"/>
              <w:rPr>
                <w:rFonts w:cstheme="minorHAnsi"/>
                <w:bCs/>
                <w:sz w:val="18"/>
                <w:szCs w:val="18"/>
              </w:rPr>
            </w:pPr>
          </w:p>
        </w:tc>
      </w:tr>
      <w:tr w:rsidR="00F47B69" w:rsidRPr="00327101" w14:paraId="60EF49F4" w14:textId="77777777" w:rsidTr="00F47B69">
        <w:trPr>
          <w:trHeight w:val="537"/>
        </w:trPr>
        <w:tc>
          <w:tcPr>
            <w:tcW w:w="1118" w:type="dxa"/>
          </w:tcPr>
          <w:p w14:paraId="06AE54A0" w14:textId="77777777" w:rsidR="00F47B69" w:rsidRPr="00327101" w:rsidRDefault="00F47B69" w:rsidP="00FF412E">
            <w:pPr>
              <w:ind w:right="45"/>
              <w:rPr>
                <w:rFonts w:cstheme="minorHAnsi"/>
                <w:b/>
                <w:sz w:val="20"/>
                <w:szCs w:val="20"/>
              </w:rPr>
            </w:pPr>
            <w:r>
              <w:rPr>
                <w:rFonts w:cstheme="minorHAnsi"/>
                <w:b/>
                <w:sz w:val="20"/>
                <w:szCs w:val="20"/>
              </w:rPr>
              <w:t>24-5/154</w:t>
            </w:r>
          </w:p>
        </w:tc>
        <w:tc>
          <w:tcPr>
            <w:tcW w:w="9225" w:type="dxa"/>
          </w:tcPr>
          <w:p w14:paraId="08592F00" w14:textId="77777777" w:rsidR="00F47B69" w:rsidRDefault="00F47B69" w:rsidP="00FF412E">
            <w:pPr>
              <w:rPr>
                <w:rFonts w:cstheme="minorHAnsi"/>
                <w:b/>
                <w:sz w:val="20"/>
                <w:szCs w:val="20"/>
              </w:rPr>
            </w:pPr>
            <w:r>
              <w:rPr>
                <w:rFonts w:cstheme="minorHAnsi"/>
                <w:b/>
                <w:sz w:val="20"/>
                <w:szCs w:val="20"/>
              </w:rPr>
              <w:t>NEIGHBOURHOOD PLAN REFRESH</w:t>
            </w:r>
          </w:p>
          <w:p w14:paraId="4E425EA2" w14:textId="2685E083" w:rsidR="005135F0" w:rsidRDefault="005135F0" w:rsidP="00125181">
            <w:pPr>
              <w:rPr>
                <w:rFonts w:cstheme="minorHAnsi"/>
                <w:bCs/>
                <w:sz w:val="20"/>
                <w:szCs w:val="20"/>
              </w:rPr>
            </w:pPr>
            <w:r>
              <w:rPr>
                <w:rFonts w:cstheme="minorHAnsi"/>
                <w:bCs/>
                <w:sz w:val="20"/>
                <w:szCs w:val="20"/>
              </w:rPr>
              <w:t>Cllr. Dunn</w:t>
            </w:r>
            <w:r w:rsidR="007E013C">
              <w:rPr>
                <w:rFonts w:cstheme="minorHAnsi"/>
                <w:bCs/>
                <w:sz w:val="20"/>
                <w:szCs w:val="20"/>
              </w:rPr>
              <w:t xml:space="preserve"> reported that he had received questionnaires from 87 households out of the 250 </w:t>
            </w:r>
            <w:r>
              <w:rPr>
                <w:rFonts w:cstheme="minorHAnsi"/>
                <w:bCs/>
                <w:sz w:val="20"/>
                <w:szCs w:val="20"/>
              </w:rPr>
              <w:t xml:space="preserve">households where </w:t>
            </w:r>
            <w:r w:rsidR="007E013C">
              <w:rPr>
                <w:rFonts w:cstheme="minorHAnsi"/>
                <w:bCs/>
                <w:sz w:val="20"/>
                <w:szCs w:val="20"/>
              </w:rPr>
              <w:t>questionnaires had been hand delivered.</w:t>
            </w:r>
            <w:r w:rsidR="00125181">
              <w:rPr>
                <w:rFonts w:cstheme="minorHAnsi"/>
                <w:bCs/>
                <w:sz w:val="20"/>
                <w:szCs w:val="20"/>
              </w:rPr>
              <w:t xml:space="preserve">  </w:t>
            </w:r>
          </w:p>
          <w:p w14:paraId="0D618BED" w14:textId="77777777" w:rsidR="005135F0" w:rsidRDefault="005135F0" w:rsidP="00125181">
            <w:pPr>
              <w:rPr>
                <w:rFonts w:cstheme="minorHAnsi"/>
                <w:bCs/>
                <w:sz w:val="20"/>
                <w:szCs w:val="20"/>
              </w:rPr>
            </w:pPr>
          </w:p>
          <w:p w14:paraId="24897258" w14:textId="75E33B11" w:rsidR="005135F0" w:rsidRDefault="00473A63" w:rsidP="00125181">
            <w:pPr>
              <w:rPr>
                <w:rFonts w:cstheme="minorHAnsi"/>
                <w:bCs/>
                <w:sz w:val="20"/>
                <w:szCs w:val="20"/>
              </w:rPr>
            </w:pPr>
            <w:r>
              <w:rPr>
                <w:rFonts w:cstheme="minorHAnsi"/>
                <w:bCs/>
                <w:sz w:val="20"/>
                <w:szCs w:val="20"/>
              </w:rPr>
              <w:t>Th</w:t>
            </w:r>
            <w:r w:rsidR="00125181">
              <w:rPr>
                <w:rFonts w:cstheme="minorHAnsi"/>
                <w:bCs/>
                <w:sz w:val="20"/>
                <w:szCs w:val="20"/>
              </w:rPr>
              <w:t>e overall response rate</w:t>
            </w:r>
            <w:r w:rsidR="00A82909">
              <w:rPr>
                <w:rFonts w:cstheme="minorHAnsi"/>
                <w:bCs/>
                <w:sz w:val="20"/>
                <w:szCs w:val="20"/>
              </w:rPr>
              <w:t xml:space="preserve"> to date</w:t>
            </w:r>
            <w:r w:rsidR="00125181">
              <w:rPr>
                <w:rFonts w:cstheme="minorHAnsi"/>
                <w:bCs/>
                <w:sz w:val="20"/>
                <w:szCs w:val="20"/>
              </w:rPr>
              <w:t xml:space="preserve"> was </w:t>
            </w:r>
            <w:r>
              <w:rPr>
                <w:rFonts w:cstheme="minorHAnsi"/>
                <w:bCs/>
                <w:sz w:val="20"/>
                <w:szCs w:val="20"/>
              </w:rPr>
              <w:t>36%</w:t>
            </w:r>
            <w:r w:rsidR="005135F0">
              <w:rPr>
                <w:rFonts w:cstheme="minorHAnsi"/>
                <w:bCs/>
                <w:sz w:val="20"/>
                <w:szCs w:val="20"/>
              </w:rPr>
              <w:t>,</w:t>
            </w:r>
            <w:r>
              <w:rPr>
                <w:rFonts w:cstheme="minorHAnsi"/>
                <w:bCs/>
                <w:sz w:val="20"/>
                <w:szCs w:val="20"/>
              </w:rPr>
              <w:t xml:space="preserve"> compared to 44% received in 2016 when the N</w:t>
            </w:r>
            <w:r w:rsidR="006358B8">
              <w:rPr>
                <w:rFonts w:cstheme="minorHAnsi"/>
                <w:bCs/>
                <w:sz w:val="20"/>
                <w:szCs w:val="20"/>
              </w:rPr>
              <w:t>eighbourhood Plan had first been compiled.</w:t>
            </w:r>
            <w:r w:rsidR="00125181">
              <w:rPr>
                <w:rFonts w:cstheme="minorHAnsi"/>
                <w:bCs/>
                <w:sz w:val="20"/>
                <w:szCs w:val="20"/>
              </w:rPr>
              <w:t xml:space="preserve">  However, </w:t>
            </w:r>
            <w:r w:rsidR="00125181" w:rsidRPr="00473A63">
              <w:rPr>
                <w:rFonts w:cstheme="minorHAnsi"/>
                <w:bCs/>
                <w:sz w:val="20"/>
                <w:szCs w:val="20"/>
              </w:rPr>
              <w:t xml:space="preserve">10 households </w:t>
            </w:r>
            <w:r w:rsidR="005135F0">
              <w:rPr>
                <w:rFonts w:cstheme="minorHAnsi"/>
                <w:bCs/>
                <w:sz w:val="20"/>
                <w:szCs w:val="20"/>
              </w:rPr>
              <w:t xml:space="preserve">had </w:t>
            </w:r>
            <w:r w:rsidR="00125181" w:rsidRPr="00473A63">
              <w:rPr>
                <w:rFonts w:cstheme="minorHAnsi"/>
                <w:bCs/>
                <w:sz w:val="20"/>
                <w:szCs w:val="20"/>
              </w:rPr>
              <w:t>returned blank forms</w:t>
            </w:r>
            <w:r w:rsidR="005135F0">
              <w:rPr>
                <w:rFonts w:cstheme="minorHAnsi"/>
                <w:bCs/>
                <w:sz w:val="20"/>
                <w:szCs w:val="20"/>
              </w:rPr>
              <w:t>,</w:t>
            </w:r>
            <w:r w:rsidR="00125181" w:rsidRPr="00473A63">
              <w:rPr>
                <w:rFonts w:cstheme="minorHAnsi"/>
                <w:bCs/>
                <w:sz w:val="20"/>
                <w:szCs w:val="20"/>
              </w:rPr>
              <w:t xml:space="preserve"> so</w:t>
            </w:r>
            <w:r w:rsidR="005135F0">
              <w:rPr>
                <w:rFonts w:cstheme="minorHAnsi"/>
                <w:bCs/>
                <w:sz w:val="20"/>
                <w:szCs w:val="20"/>
              </w:rPr>
              <w:t xml:space="preserve"> the</w:t>
            </w:r>
            <w:r w:rsidR="00125181" w:rsidRPr="00473A63">
              <w:rPr>
                <w:rFonts w:cstheme="minorHAnsi"/>
                <w:bCs/>
                <w:sz w:val="20"/>
                <w:szCs w:val="20"/>
              </w:rPr>
              <w:t xml:space="preserve"> valid response rate was 31.5%</w:t>
            </w:r>
            <w:r w:rsidR="00125181">
              <w:rPr>
                <w:rFonts w:cstheme="minorHAnsi"/>
                <w:bCs/>
                <w:sz w:val="20"/>
                <w:szCs w:val="20"/>
              </w:rPr>
              <w:t xml:space="preserve">.  </w:t>
            </w:r>
          </w:p>
          <w:p w14:paraId="0750C648" w14:textId="77777777" w:rsidR="005135F0" w:rsidRDefault="005135F0" w:rsidP="00125181">
            <w:pPr>
              <w:rPr>
                <w:rFonts w:cstheme="minorHAnsi"/>
                <w:bCs/>
                <w:sz w:val="20"/>
                <w:szCs w:val="20"/>
              </w:rPr>
            </w:pPr>
          </w:p>
          <w:p w14:paraId="29741A2E" w14:textId="7009955C" w:rsidR="00104566" w:rsidRDefault="007E013C" w:rsidP="00125181">
            <w:pPr>
              <w:rPr>
                <w:rFonts w:cstheme="minorHAnsi"/>
                <w:bCs/>
                <w:sz w:val="20"/>
                <w:szCs w:val="20"/>
              </w:rPr>
            </w:pPr>
            <w:r>
              <w:rPr>
                <w:rFonts w:cstheme="minorHAnsi"/>
                <w:bCs/>
                <w:sz w:val="20"/>
                <w:szCs w:val="20"/>
              </w:rPr>
              <w:t>He had undertaken</w:t>
            </w:r>
            <w:r w:rsidR="004B2AE0">
              <w:rPr>
                <w:rFonts w:cstheme="minorHAnsi"/>
                <w:bCs/>
                <w:sz w:val="20"/>
                <w:szCs w:val="20"/>
              </w:rPr>
              <w:t xml:space="preserve"> a</w:t>
            </w:r>
            <w:r>
              <w:rPr>
                <w:rFonts w:cstheme="minorHAnsi"/>
                <w:bCs/>
                <w:sz w:val="20"/>
                <w:szCs w:val="20"/>
              </w:rPr>
              <w:t xml:space="preserve"> </w:t>
            </w:r>
            <w:r w:rsidR="004B2AE0">
              <w:rPr>
                <w:rFonts w:cstheme="minorHAnsi"/>
                <w:bCs/>
                <w:sz w:val="20"/>
                <w:szCs w:val="20"/>
              </w:rPr>
              <w:t xml:space="preserve">substantial piece of </w:t>
            </w:r>
            <w:r>
              <w:rPr>
                <w:rFonts w:cstheme="minorHAnsi"/>
                <w:bCs/>
                <w:sz w:val="20"/>
                <w:szCs w:val="20"/>
              </w:rPr>
              <w:t>analysis of the questionnaires</w:t>
            </w:r>
            <w:r w:rsidR="006358B8">
              <w:rPr>
                <w:rFonts w:cstheme="minorHAnsi"/>
                <w:bCs/>
                <w:sz w:val="20"/>
                <w:szCs w:val="20"/>
              </w:rPr>
              <w:t xml:space="preserve"> and </w:t>
            </w:r>
            <w:r w:rsidR="005135F0">
              <w:rPr>
                <w:rFonts w:cstheme="minorHAnsi"/>
                <w:bCs/>
                <w:sz w:val="20"/>
                <w:szCs w:val="20"/>
              </w:rPr>
              <w:t xml:space="preserve">had prepared a report of his </w:t>
            </w:r>
            <w:r w:rsidR="005135F0" w:rsidRPr="00A82909">
              <w:rPr>
                <w:rFonts w:cstheme="minorHAnsi"/>
                <w:b/>
                <w:sz w:val="20"/>
                <w:szCs w:val="20"/>
              </w:rPr>
              <w:t>interim</w:t>
            </w:r>
            <w:r w:rsidR="005135F0">
              <w:rPr>
                <w:rFonts w:cstheme="minorHAnsi"/>
                <w:bCs/>
                <w:sz w:val="20"/>
                <w:szCs w:val="20"/>
              </w:rPr>
              <w:t xml:space="preserve"> </w:t>
            </w:r>
            <w:r w:rsidR="006358B8" w:rsidRPr="00A82909">
              <w:rPr>
                <w:rFonts w:cstheme="minorHAnsi"/>
                <w:b/>
                <w:sz w:val="20"/>
                <w:szCs w:val="20"/>
              </w:rPr>
              <w:t>findings</w:t>
            </w:r>
            <w:r w:rsidR="005135F0">
              <w:rPr>
                <w:rFonts w:cstheme="minorHAnsi"/>
                <w:bCs/>
                <w:sz w:val="20"/>
                <w:szCs w:val="20"/>
              </w:rPr>
              <w:t>, outlining the significant differences between the two years submissions.  The analysis focused on the following heading</w:t>
            </w:r>
            <w:r w:rsidR="004B2AE0">
              <w:rPr>
                <w:rFonts w:cstheme="minorHAnsi"/>
                <w:bCs/>
                <w:sz w:val="20"/>
                <w:szCs w:val="20"/>
              </w:rPr>
              <w:t xml:space="preserve">s: </w:t>
            </w:r>
            <w:r w:rsidR="004B2AE0" w:rsidRPr="00104566">
              <w:rPr>
                <w:rFonts w:cstheme="minorHAnsi"/>
                <w:b/>
                <w:sz w:val="20"/>
                <w:szCs w:val="20"/>
              </w:rPr>
              <w:t>Demographics, Education, Healthcare - GPs</w:t>
            </w:r>
            <w:r w:rsidR="005135F0" w:rsidRPr="00104566">
              <w:rPr>
                <w:rFonts w:cstheme="minorHAnsi"/>
                <w:b/>
                <w:sz w:val="20"/>
                <w:szCs w:val="20"/>
              </w:rPr>
              <w:t>,</w:t>
            </w:r>
            <w:r w:rsidR="004B2AE0" w:rsidRPr="00104566">
              <w:rPr>
                <w:rFonts w:cstheme="minorHAnsi"/>
                <w:b/>
                <w:sz w:val="20"/>
                <w:szCs w:val="20"/>
              </w:rPr>
              <w:t xml:space="preserve"> Healthcare – Hospitals, Housing, Law &amp; Order, Communications, Employment, Environment, Pavement &amp; Lighting, </w:t>
            </w:r>
            <w:r w:rsidR="00104566" w:rsidRPr="00104566">
              <w:rPr>
                <w:rFonts w:cstheme="minorHAnsi"/>
                <w:b/>
                <w:sz w:val="20"/>
                <w:szCs w:val="20"/>
              </w:rPr>
              <w:t xml:space="preserve">Community, Recreation &amp; Leisure, Village Hall, Transport, Church, Vision (welcome changes, </w:t>
            </w:r>
            <w:r w:rsidR="0004271D" w:rsidRPr="00104566">
              <w:rPr>
                <w:rFonts w:cstheme="minorHAnsi"/>
                <w:b/>
                <w:sz w:val="20"/>
                <w:szCs w:val="20"/>
              </w:rPr>
              <w:t>changes,</w:t>
            </w:r>
            <w:r w:rsidR="00104566" w:rsidRPr="00104566">
              <w:rPr>
                <w:rFonts w:cstheme="minorHAnsi"/>
                <w:b/>
                <w:sz w:val="20"/>
                <w:szCs w:val="20"/>
              </w:rPr>
              <w:t xml:space="preserve"> and rationale to resist</w:t>
            </w:r>
            <w:r w:rsidR="005375E8">
              <w:rPr>
                <w:rFonts w:cstheme="minorHAnsi"/>
                <w:b/>
                <w:sz w:val="20"/>
                <w:szCs w:val="20"/>
              </w:rPr>
              <w:t xml:space="preserve"> the changes</w:t>
            </w:r>
            <w:r w:rsidR="00104566" w:rsidRPr="00104566">
              <w:rPr>
                <w:rFonts w:cstheme="minorHAnsi"/>
                <w:b/>
                <w:sz w:val="20"/>
                <w:szCs w:val="20"/>
              </w:rPr>
              <w:t>) and Young People</w:t>
            </w:r>
            <w:r w:rsidR="00104566">
              <w:rPr>
                <w:rFonts w:cstheme="minorHAnsi"/>
                <w:bCs/>
                <w:sz w:val="20"/>
                <w:szCs w:val="20"/>
              </w:rPr>
              <w:t>.</w:t>
            </w:r>
          </w:p>
          <w:p w14:paraId="03D49CD6" w14:textId="77777777" w:rsidR="00104566" w:rsidRDefault="00104566" w:rsidP="00125181">
            <w:pPr>
              <w:rPr>
                <w:rFonts w:cstheme="minorHAnsi"/>
                <w:bCs/>
                <w:sz w:val="20"/>
                <w:szCs w:val="20"/>
              </w:rPr>
            </w:pPr>
          </w:p>
          <w:p w14:paraId="4AB2810C" w14:textId="18BAF33D" w:rsidR="00473A63" w:rsidRDefault="00104566" w:rsidP="00125181">
            <w:pPr>
              <w:rPr>
                <w:rFonts w:cstheme="minorHAnsi"/>
                <w:bCs/>
                <w:sz w:val="20"/>
                <w:szCs w:val="20"/>
              </w:rPr>
            </w:pPr>
            <w:r>
              <w:rPr>
                <w:rFonts w:cstheme="minorHAnsi"/>
                <w:bCs/>
                <w:sz w:val="20"/>
                <w:szCs w:val="20"/>
              </w:rPr>
              <w:t>A</w:t>
            </w:r>
            <w:r w:rsidR="005135F0">
              <w:rPr>
                <w:rFonts w:cstheme="minorHAnsi"/>
                <w:bCs/>
                <w:sz w:val="20"/>
                <w:szCs w:val="20"/>
              </w:rPr>
              <w:t xml:space="preserve"> copy of the </w:t>
            </w:r>
            <w:r w:rsidR="00C67389">
              <w:rPr>
                <w:rFonts w:cstheme="minorHAnsi"/>
                <w:bCs/>
                <w:sz w:val="20"/>
                <w:szCs w:val="20"/>
              </w:rPr>
              <w:t xml:space="preserve">final </w:t>
            </w:r>
            <w:r w:rsidR="005135F0">
              <w:rPr>
                <w:rFonts w:cstheme="minorHAnsi"/>
                <w:bCs/>
                <w:sz w:val="20"/>
                <w:szCs w:val="20"/>
              </w:rPr>
              <w:t>report w</w:t>
            </w:r>
            <w:r w:rsidR="00C67389">
              <w:rPr>
                <w:rFonts w:cstheme="minorHAnsi"/>
                <w:bCs/>
                <w:sz w:val="20"/>
                <w:szCs w:val="20"/>
              </w:rPr>
              <w:t>ill</w:t>
            </w:r>
            <w:r w:rsidR="005135F0">
              <w:rPr>
                <w:rFonts w:cstheme="minorHAnsi"/>
                <w:bCs/>
                <w:sz w:val="20"/>
                <w:szCs w:val="20"/>
              </w:rPr>
              <w:t xml:space="preserve"> be available for residents to read on the Parish Council website</w:t>
            </w:r>
            <w:r>
              <w:rPr>
                <w:rFonts w:cstheme="minorHAnsi"/>
                <w:bCs/>
                <w:sz w:val="20"/>
                <w:szCs w:val="20"/>
              </w:rPr>
              <w:t xml:space="preserve"> </w:t>
            </w:r>
            <w:r w:rsidR="00C67389">
              <w:rPr>
                <w:rFonts w:cstheme="minorHAnsi"/>
                <w:bCs/>
                <w:sz w:val="20"/>
                <w:szCs w:val="20"/>
              </w:rPr>
              <w:t xml:space="preserve">in due course </w:t>
            </w:r>
            <w:r>
              <w:rPr>
                <w:rFonts w:cstheme="minorHAnsi"/>
                <w:bCs/>
                <w:sz w:val="20"/>
                <w:szCs w:val="20"/>
              </w:rPr>
              <w:t xml:space="preserve">and in the </w:t>
            </w:r>
            <w:r w:rsidR="00C67389">
              <w:rPr>
                <w:rFonts w:cstheme="minorHAnsi"/>
                <w:bCs/>
                <w:sz w:val="20"/>
                <w:szCs w:val="20"/>
              </w:rPr>
              <w:t>December</w:t>
            </w:r>
            <w:r>
              <w:rPr>
                <w:rFonts w:cstheme="minorHAnsi"/>
                <w:bCs/>
                <w:sz w:val="20"/>
                <w:szCs w:val="20"/>
              </w:rPr>
              <w:t xml:space="preserve"> </w:t>
            </w:r>
            <w:r w:rsidR="005375E8">
              <w:rPr>
                <w:rFonts w:cstheme="minorHAnsi"/>
                <w:bCs/>
                <w:sz w:val="20"/>
                <w:szCs w:val="20"/>
              </w:rPr>
              <w:t>parish</w:t>
            </w:r>
            <w:r>
              <w:rPr>
                <w:rFonts w:cstheme="minorHAnsi"/>
                <w:bCs/>
                <w:sz w:val="20"/>
                <w:szCs w:val="20"/>
              </w:rPr>
              <w:t xml:space="preserve"> newsletter. </w:t>
            </w:r>
          </w:p>
          <w:p w14:paraId="6AE70AC6" w14:textId="77777777" w:rsidR="00104566" w:rsidRDefault="00104566" w:rsidP="00125181">
            <w:pPr>
              <w:rPr>
                <w:rFonts w:cstheme="minorHAnsi"/>
                <w:bCs/>
                <w:sz w:val="20"/>
                <w:szCs w:val="20"/>
              </w:rPr>
            </w:pPr>
          </w:p>
          <w:p w14:paraId="7414A99B" w14:textId="66EAF192" w:rsidR="00E34735" w:rsidRPr="00473A63" w:rsidRDefault="00104566" w:rsidP="00E34735">
            <w:pPr>
              <w:rPr>
                <w:rFonts w:cstheme="minorHAnsi"/>
                <w:b/>
                <w:bCs/>
                <w:sz w:val="20"/>
                <w:szCs w:val="20"/>
              </w:rPr>
            </w:pPr>
            <w:r>
              <w:rPr>
                <w:rFonts w:cstheme="minorHAnsi"/>
                <w:bCs/>
                <w:sz w:val="20"/>
                <w:szCs w:val="20"/>
              </w:rPr>
              <w:t xml:space="preserve">He noted some actions had been identified for the Parish Council with regards to </w:t>
            </w:r>
            <w:r w:rsidR="00E34735">
              <w:rPr>
                <w:rFonts w:cstheme="minorHAnsi"/>
                <w:bCs/>
                <w:sz w:val="20"/>
                <w:szCs w:val="20"/>
              </w:rPr>
              <w:t xml:space="preserve">a request for a </w:t>
            </w:r>
            <w:r w:rsidR="005375E8">
              <w:rPr>
                <w:rFonts w:cstheme="minorHAnsi"/>
                <w:bCs/>
                <w:sz w:val="20"/>
                <w:szCs w:val="20"/>
              </w:rPr>
              <w:t xml:space="preserve">parish </w:t>
            </w:r>
            <w:r w:rsidR="00E34735">
              <w:rPr>
                <w:rFonts w:cstheme="minorHAnsi"/>
                <w:bCs/>
                <w:sz w:val="20"/>
                <w:szCs w:val="20"/>
              </w:rPr>
              <w:t xml:space="preserve">Neighbourhood Watch Scheme, concerns regarding specific footpaths (including the </w:t>
            </w:r>
            <w:r w:rsidR="00E34735" w:rsidRPr="00473A63">
              <w:rPr>
                <w:rFonts w:cstheme="minorHAnsi"/>
                <w:bCs/>
                <w:sz w:val="20"/>
                <w:szCs w:val="20"/>
              </w:rPr>
              <w:t>footpath down to the Playing Field</w:t>
            </w:r>
            <w:r w:rsidR="00E34735">
              <w:rPr>
                <w:rFonts w:cstheme="minorHAnsi"/>
                <w:bCs/>
                <w:sz w:val="20"/>
                <w:szCs w:val="20"/>
              </w:rPr>
              <w:t>), t</w:t>
            </w:r>
            <w:r w:rsidR="00E34735" w:rsidRPr="00473A63">
              <w:rPr>
                <w:rFonts w:cstheme="minorHAnsi"/>
                <w:bCs/>
                <w:sz w:val="20"/>
                <w:szCs w:val="20"/>
              </w:rPr>
              <w:t>he faulty lights at the junction with The Street</w:t>
            </w:r>
            <w:r w:rsidR="00E34735">
              <w:rPr>
                <w:rFonts w:cstheme="minorHAnsi"/>
                <w:bCs/>
                <w:sz w:val="20"/>
                <w:szCs w:val="20"/>
              </w:rPr>
              <w:t xml:space="preserve">.  </w:t>
            </w:r>
            <w:r w:rsidR="00031639">
              <w:rPr>
                <w:rFonts w:cstheme="minorHAnsi"/>
                <w:bCs/>
                <w:sz w:val="20"/>
                <w:szCs w:val="20"/>
              </w:rPr>
              <w:t xml:space="preserve">He asked the Clerk to invite the Neighbourhood Watch Co-ordinator and a representative from </w:t>
            </w:r>
            <w:r w:rsidR="001827C5">
              <w:rPr>
                <w:rFonts w:cstheme="minorHAnsi"/>
                <w:bCs/>
                <w:sz w:val="20"/>
                <w:szCs w:val="20"/>
              </w:rPr>
              <w:t xml:space="preserve">National and </w:t>
            </w:r>
            <w:r w:rsidR="00031639">
              <w:rPr>
                <w:rFonts w:cstheme="minorHAnsi"/>
                <w:bCs/>
                <w:sz w:val="20"/>
                <w:szCs w:val="20"/>
              </w:rPr>
              <w:t xml:space="preserve">Essex Highways to a future Parish Council meeting.  </w:t>
            </w:r>
          </w:p>
          <w:p w14:paraId="17B4951A" w14:textId="57BB9279" w:rsidR="00E34735" w:rsidRPr="00473A63" w:rsidRDefault="00E34735" w:rsidP="00E34735">
            <w:pPr>
              <w:rPr>
                <w:rFonts w:cstheme="minorHAnsi"/>
                <w:bCs/>
                <w:sz w:val="20"/>
                <w:szCs w:val="20"/>
              </w:rPr>
            </w:pPr>
          </w:p>
          <w:p w14:paraId="019B94F5" w14:textId="2A901D07" w:rsidR="00031639" w:rsidRDefault="00031639" w:rsidP="00031639">
            <w:pPr>
              <w:rPr>
                <w:rFonts w:cstheme="minorHAnsi"/>
                <w:bCs/>
                <w:sz w:val="20"/>
                <w:szCs w:val="20"/>
              </w:rPr>
            </w:pPr>
            <w:r w:rsidRPr="00FF2629">
              <w:rPr>
                <w:rFonts w:cstheme="minorHAnsi"/>
                <w:b/>
                <w:sz w:val="20"/>
                <w:szCs w:val="20"/>
              </w:rPr>
              <w:t xml:space="preserve">Councillors unanimously agreed to extend the deadline for completing the questionnaires to </w:t>
            </w:r>
            <w:r w:rsidRPr="00FF2629">
              <w:rPr>
                <w:rFonts w:cstheme="minorHAnsi"/>
                <w:b/>
                <w:sz w:val="20"/>
                <w:szCs w:val="20"/>
                <w:u w:val="single"/>
              </w:rPr>
              <w:t>1 November 2024</w:t>
            </w:r>
            <w:r>
              <w:rPr>
                <w:rFonts w:cstheme="minorHAnsi"/>
                <w:bCs/>
                <w:sz w:val="20"/>
                <w:szCs w:val="20"/>
              </w:rPr>
              <w:t xml:space="preserve">.  The Clerk would put a reminder to encourage residents who had not yet completed them on the Parish Council website, Facebook page and the </w:t>
            </w:r>
            <w:r w:rsidR="005375E8">
              <w:rPr>
                <w:rFonts w:cstheme="minorHAnsi"/>
                <w:bCs/>
                <w:sz w:val="20"/>
                <w:szCs w:val="20"/>
              </w:rPr>
              <w:t>parish n</w:t>
            </w:r>
            <w:r>
              <w:rPr>
                <w:rFonts w:cstheme="minorHAnsi"/>
                <w:bCs/>
                <w:sz w:val="20"/>
                <w:szCs w:val="20"/>
              </w:rPr>
              <w:t xml:space="preserve">ewsletter. </w:t>
            </w:r>
          </w:p>
          <w:p w14:paraId="790563FC" w14:textId="77777777" w:rsidR="00104566" w:rsidRDefault="00104566" w:rsidP="00125181">
            <w:pPr>
              <w:rPr>
                <w:rFonts w:cstheme="minorHAnsi"/>
                <w:bCs/>
                <w:sz w:val="20"/>
                <w:szCs w:val="20"/>
              </w:rPr>
            </w:pPr>
          </w:p>
          <w:p w14:paraId="47EA4949" w14:textId="5BC4422E" w:rsidR="00FD62CB" w:rsidRPr="00883108" w:rsidRDefault="00031639" w:rsidP="00FD62CB">
            <w:pPr>
              <w:rPr>
                <w:rFonts w:cstheme="minorHAnsi"/>
                <w:bCs/>
                <w:sz w:val="20"/>
                <w:szCs w:val="20"/>
              </w:rPr>
            </w:pPr>
            <w:r>
              <w:rPr>
                <w:rFonts w:cstheme="minorHAnsi"/>
                <w:bCs/>
                <w:sz w:val="20"/>
                <w:szCs w:val="20"/>
              </w:rPr>
              <w:lastRenderedPageBreak/>
              <w:t xml:space="preserve">Cllr. Turner asked the Clerk to record thanks to Cllr. Dunn on behalf of the Parish Council and the residents of the parish for all </w:t>
            </w:r>
            <w:r w:rsidR="005375E8">
              <w:rPr>
                <w:rFonts w:cstheme="minorHAnsi"/>
                <w:bCs/>
                <w:sz w:val="20"/>
                <w:szCs w:val="20"/>
              </w:rPr>
              <w:t xml:space="preserve">his </w:t>
            </w:r>
            <w:r>
              <w:rPr>
                <w:rFonts w:cstheme="minorHAnsi"/>
                <w:bCs/>
                <w:sz w:val="20"/>
                <w:szCs w:val="20"/>
              </w:rPr>
              <w:t>hard work and time given on leading this exercise, including compiling the questionnaires, co-ordinating the distribution</w:t>
            </w:r>
            <w:r w:rsidR="00A82909">
              <w:rPr>
                <w:rFonts w:cstheme="minorHAnsi"/>
                <w:bCs/>
                <w:sz w:val="20"/>
                <w:szCs w:val="20"/>
              </w:rPr>
              <w:t xml:space="preserve"> of the packs</w:t>
            </w:r>
            <w:r>
              <w:rPr>
                <w:rFonts w:cstheme="minorHAnsi"/>
                <w:bCs/>
                <w:sz w:val="20"/>
                <w:szCs w:val="20"/>
              </w:rPr>
              <w:t xml:space="preserve"> and undertaking an excellent piece of analysis. </w:t>
            </w:r>
          </w:p>
        </w:tc>
      </w:tr>
      <w:tr w:rsidR="00F47B69" w:rsidRPr="00327101" w14:paraId="062C9B43" w14:textId="77777777" w:rsidTr="00F47B69">
        <w:trPr>
          <w:trHeight w:val="537"/>
        </w:trPr>
        <w:tc>
          <w:tcPr>
            <w:tcW w:w="1118" w:type="dxa"/>
          </w:tcPr>
          <w:p w14:paraId="56F5049C" w14:textId="77777777" w:rsidR="00F47B69" w:rsidRPr="00327101" w:rsidRDefault="00F47B69" w:rsidP="00FF412E">
            <w:pPr>
              <w:ind w:right="45"/>
              <w:rPr>
                <w:rFonts w:cstheme="minorHAnsi"/>
                <w:b/>
                <w:sz w:val="20"/>
                <w:szCs w:val="20"/>
              </w:rPr>
            </w:pPr>
            <w:r w:rsidRPr="00327101">
              <w:rPr>
                <w:rFonts w:cstheme="minorHAnsi"/>
                <w:b/>
                <w:sz w:val="20"/>
                <w:szCs w:val="20"/>
              </w:rPr>
              <w:lastRenderedPageBreak/>
              <w:t>2</w:t>
            </w:r>
            <w:r>
              <w:rPr>
                <w:rFonts w:cstheme="minorHAnsi"/>
                <w:b/>
                <w:sz w:val="20"/>
                <w:szCs w:val="20"/>
              </w:rPr>
              <w:t>4</w:t>
            </w:r>
            <w:r w:rsidRPr="00327101">
              <w:rPr>
                <w:rFonts w:cstheme="minorHAnsi"/>
                <w:b/>
                <w:sz w:val="20"/>
                <w:szCs w:val="20"/>
              </w:rPr>
              <w:t>-</w:t>
            </w:r>
            <w:r>
              <w:rPr>
                <w:rFonts w:cstheme="minorHAnsi"/>
                <w:b/>
                <w:sz w:val="20"/>
                <w:szCs w:val="20"/>
              </w:rPr>
              <w:t>5</w:t>
            </w:r>
            <w:r w:rsidRPr="00327101">
              <w:rPr>
                <w:rFonts w:cstheme="minorHAnsi"/>
                <w:b/>
                <w:sz w:val="20"/>
                <w:szCs w:val="20"/>
              </w:rPr>
              <w:t>/</w:t>
            </w:r>
            <w:r>
              <w:rPr>
                <w:rFonts w:cstheme="minorHAnsi"/>
                <w:b/>
                <w:sz w:val="20"/>
                <w:szCs w:val="20"/>
              </w:rPr>
              <w:t>155</w:t>
            </w:r>
          </w:p>
        </w:tc>
        <w:tc>
          <w:tcPr>
            <w:tcW w:w="9225" w:type="dxa"/>
          </w:tcPr>
          <w:p w14:paraId="01BA80EB" w14:textId="77777777" w:rsidR="00F47B69" w:rsidRDefault="00F47B69" w:rsidP="00FF412E">
            <w:pPr>
              <w:spacing w:line="276" w:lineRule="auto"/>
              <w:rPr>
                <w:rFonts w:cstheme="minorHAnsi"/>
                <w:b/>
                <w:sz w:val="20"/>
                <w:szCs w:val="20"/>
              </w:rPr>
            </w:pPr>
            <w:r>
              <w:rPr>
                <w:rFonts w:cstheme="minorHAnsi"/>
                <w:b/>
                <w:sz w:val="20"/>
                <w:szCs w:val="20"/>
              </w:rPr>
              <w:t>BRAINTREE DISTRICT COUNCIL LOCAL PLAN – DRAFT STATEMENT OF COMMUNITY INVOLVEMENT DOCUMENT</w:t>
            </w:r>
          </w:p>
          <w:p w14:paraId="2137BB6D" w14:textId="4DF0222F" w:rsidR="00F47B69" w:rsidRPr="008563A5" w:rsidRDefault="008563A5" w:rsidP="00FF412E">
            <w:pPr>
              <w:rPr>
                <w:sz w:val="20"/>
                <w:szCs w:val="20"/>
              </w:rPr>
            </w:pPr>
            <w:r>
              <w:rPr>
                <w:sz w:val="20"/>
                <w:szCs w:val="20"/>
              </w:rPr>
              <w:t>At t</w:t>
            </w:r>
            <w:r w:rsidR="00F47B69">
              <w:rPr>
                <w:sz w:val="20"/>
                <w:szCs w:val="20"/>
              </w:rPr>
              <w:t xml:space="preserve">he </w:t>
            </w:r>
            <w:r>
              <w:rPr>
                <w:sz w:val="20"/>
                <w:szCs w:val="20"/>
              </w:rPr>
              <w:t xml:space="preserve">September meeting (24-5/129 ii) the </w:t>
            </w:r>
            <w:r w:rsidR="00F47B69">
              <w:rPr>
                <w:sz w:val="20"/>
                <w:szCs w:val="20"/>
              </w:rPr>
              <w:t xml:space="preserve">Parish Council was asked to comment on the 35-page document produced by BDC and to </w:t>
            </w:r>
            <w:r>
              <w:rPr>
                <w:sz w:val="20"/>
                <w:szCs w:val="20"/>
              </w:rPr>
              <w:t xml:space="preserve">provide their </w:t>
            </w:r>
            <w:r w:rsidR="00F47B69">
              <w:rPr>
                <w:sz w:val="20"/>
                <w:szCs w:val="20"/>
              </w:rPr>
              <w:t xml:space="preserve">comments to the Clerk.  </w:t>
            </w:r>
            <w:r w:rsidR="00FF2629">
              <w:rPr>
                <w:sz w:val="20"/>
                <w:szCs w:val="20"/>
              </w:rPr>
              <w:t xml:space="preserve">As the </w:t>
            </w:r>
            <w:r>
              <w:rPr>
                <w:sz w:val="20"/>
                <w:szCs w:val="20"/>
              </w:rPr>
              <w:t xml:space="preserve">timetable </w:t>
            </w:r>
            <w:r w:rsidR="00FF2629">
              <w:rPr>
                <w:sz w:val="20"/>
                <w:szCs w:val="20"/>
              </w:rPr>
              <w:t xml:space="preserve">had now been </w:t>
            </w:r>
            <w:r>
              <w:rPr>
                <w:sz w:val="20"/>
                <w:szCs w:val="20"/>
              </w:rPr>
              <w:t>revised</w:t>
            </w:r>
            <w:r w:rsidR="00FF2629">
              <w:rPr>
                <w:sz w:val="20"/>
                <w:szCs w:val="20"/>
              </w:rPr>
              <w:t xml:space="preserve"> and further consultation </w:t>
            </w:r>
            <w:r>
              <w:rPr>
                <w:sz w:val="20"/>
                <w:szCs w:val="20"/>
              </w:rPr>
              <w:t>would be undertaken with Parish Councils, t</w:t>
            </w:r>
            <w:r w:rsidR="00FF2629">
              <w:rPr>
                <w:sz w:val="20"/>
                <w:szCs w:val="20"/>
              </w:rPr>
              <w:t xml:space="preserve">he Clerk had </w:t>
            </w:r>
            <w:r w:rsidR="006E7773">
              <w:rPr>
                <w:sz w:val="20"/>
                <w:szCs w:val="20"/>
              </w:rPr>
              <w:t xml:space="preserve">submitted the following </w:t>
            </w:r>
            <w:r w:rsidR="00FF2629">
              <w:rPr>
                <w:sz w:val="20"/>
                <w:szCs w:val="20"/>
              </w:rPr>
              <w:t>respon</w:t>
            </w:r>
            <w:r w:rsidR="006E7773">
              <w:rPr>
                <w:sz w:val="20"/>
                <w:szCs w:val="20"/>
              </w:rPr>
              <w:t>se</w:t>
            </w:r>
            <w:r w:rsidR="00FF2629">
              <w:rPr>
                <w:sz w:val="20"/>
                <w:szCs w:val="20"/>
              </w:rPr>
              <w:t xml:space="preserve"> on 1 October</w:t>
            </w:r>
            <w:r w:rsidR="006E7773">
              <w:rPr>
                <w:sz w:val="20"/>
                <w:szCs w:val="20"/>
              </w:rPr>
              <w:t xml:space="preserve">: </w:t>
            </w:r>
            <w:r w:rsidR="00F47B69">
              <w:rPr>
                <w:sz w:val="20"/>
                <w:szCs w:val="20"/>
              </w:rPr>
              <w:t>“</w:t>
            </w:r>
            <w:r w:rsidR="00F47B69" w:rsidRPr="008657E9">
              <w:rPr>
                <w:sz w:val="20"/>
                <w:szCs w:val="20"/>
              </w:rPr>
              <w:t xml:space="preserve">Now the Issues and Options stage of consultation has been put back into the </w:t>
            </w:r>
            <w:r w:rsidR="00F147E9" w:rsidRPr="008657E9">
              <w:rPr>
                <w:sz w:val="20"/>
                <w:szCs w:val="20"/>
              </w:rPr>
              <w:t>timetable</w:t>
            </w:r>
            <w:r w:rsidR="00F47B69" w:rsidRPr="008657E9">
              <w:rPr>
                <w:sz w:val="20"/>
                <w:szCs w:val="20"/>
              </w:rPr>
              <w:t xml:space="preserve"> for the Local Plan Review, </w:t>
            </w:r>
            <w:r w:rsidR="00F47B69">
              <w:rPr>
                <w:sz w:val="20"/>
                <w:szCs w:val="20"/>
              </w:rPr>
              <w:t xml:space="preserve">the Parish Council is </w:t>
            </w:r>
            <w:r w:rsidR="00F47B69" w:rsidRPr="008657E9">
              <w:rPr>
                <w:sz w:val="20"/>
                <w:szCs w:val="20"/>
              </w:rPr>
              <w:t>content with the SCI paper.</w:t>
            </w:r>
            <w:r w:rsidR="00F47B69">
              <w:rPr>
                <w:sz w:val="20"/>
                <w:szCs w:val="20"/>
              </w:rPr>
              <w:t xml:space="preserve">”  </w:t>
            </w:r>
          </w:p>
        </w:tc>
      </w:tr>
      <w:tr w:rsidR="00F47B69" w:rsidRPr="00327101" w14:paraId="4475E2E2" w14:textId="77777777" w:rsidTr="00F47B69">
        <w:trPr>
          <w:trHeight w:val="537"/>
        </w:trPr>
        <w:tc>
          <w:tcPr>
            <w:tcW w:w="1118" w:type="dxa"/>
          </w:tcPr>
          <w:p w14:paraId="784D19B3" w14:textId="77777777" w:rsidR="00F47B69" w:rsidRPr="00327101" w:rsidRDefault="00F47B69" w:rsidP="00FF412E">
            <w:pPr>
              <w:ind w:right="45"/>
              <w:rPr>
                <w:rFonts w:cstheme="minorHAnsi"/>
                <w:b/>
                <w:sz w:val="20"/>
                <w:szCs w:val="20"/>
              </w:rPr>
            </w:pPr>
            <w:r w:rsidRPr="00327101">
              <w:rPr>
                <w:rFonts w:cstheme="minorHAnsi"/>
                <w:b/>
                <w:sz w:val="20"/>
                <w:szCs w:val="20"/>
              </w:rPr>
              <w:t>2</w:t>
            </w:r>
            <w:r>
              <w:rPr>
                <w:rFonts w:cstheme="minorHAnsi"/>
                <w:b/>
                <w:sz w:val="20"/>
                <w:szCs w:val="20"/>
              </w:rPr>
              <w:t>4</w:t>
            </w:r>
            <w:r w:rsidRPr="00327101">
              <w:rPr>
                <w:rFonts w:cstheme="minorHAnsi"/>
                <w:b/>
                <w:sz w:val="20"/>
                <w:szCs w:val="20"/>
              </w:rPr>
              <w:t>-</w:t>
            </w:r>
            <w:r>
              <w:rPr>
                <w:rFonts w:cstheme="minorHAnsi"/>
                <w:b/>
                <w:sz w:val="20"/>
                <w:szCs w:val="20"/>
              </w:rPr>
              <w:t>5</w:t>
            </w:r>
            <w:r w:rsidRPr="00327101">
              <w:rPr>
                <w:rFonts w:cstheme="minorHAnsi"/>
                <w:b/>
                <w:sz w:val="20"/>
                <w:szCs w:val="20"/>
              </w:rPr>
              <w:t>/</w:t>
            </w:r>
            <w:r>
              <w:rPr>
                <w:rFonts w:cstheme="minorHAnsi"/>
                <w:b/>
                <w:sz w:val="20"/>
                <w:szCs w:val="20"/>
              </w:rPr>
              <w:t>156</w:t>
            </w:r>
          </w:p>
        </w:tc>
        <w:tc>
          <w:tcPr>
            <w:tcW w:w="9225" w:type="dxa"/>
          </w:tcPr>
          <w:p w14:paraId="69080F50" w14:textId="77777777" w:rsidR="00F47B69" w:rsidRPr="0042254A" w:rsidRDefault="00F47B69" w:rsidP="00FF412E">
            <w:pPr>
              <w:rPr>
                <w:rFonts w:cstheme="minorHAnsi"/>
                <w:b/>
                <w:sz w:val="20"/>
                <w:szCs w:val="20"/>
              </w:rPr>
            </w:pPr>
            <w:r w:rsidRPr="0042254A">
              <w:rPr>
                <w:rFonts w:cstheme="minorHAnsi"/>
                <w:b/>
                <w:sz w:val="20"/>
                <w:szCs w:val="20"/>
              </w:rPr>
              <w:t>GRANTS/FUNDING 2024/25</w:t>
            </w:r>
          </w:p>
          <w:p w14:paraId="555D07BB" w14:textId="4715314A" w:rsidR="007C2B51" w:rsidRDefault="0042254A" w:rsidP="00FF412E">
            <w:pPr>
              <w:rPr>
                <w:rFonts w:cstheme="minorHAnsi"/>
                <w:bCs/>
                <w:sz w:val="20"/>
                <w:szCs w:val="20"/>
              </w:rPr>
            </w:pPr>
            <w:r>
              <w:rPr>
                <w:rFonts w:cstheme="minorHAnsi"/>
                <w:bCs/>
                <w:sz w:val="20"/>
                <w:szCs w:val="20"/>
              </w:rPr>
              <w:t xml:space="preserve">As discussed with Cllr. Walsh earlier (24-5/149 ii), the Parish Council had agreed to </w:t>
            </w:r>
            <w:r w:rsidR="007C2B51">
              <w:rPr>
                <w:rFonts w:cstheme="minorHAnsi"/>
                <w:bCs/>
                <w:sz w:val="20"/>
                <w:szCs w:val="20"/>
              </w:rPr>
              <w:t>apply</w:t>
            </w:r>
            <w:r>
              <w:rPr>
                <w:rFonts w:cstheme="minorHAnsi"/>
                <w:bCs/>
                <w:sz w:val="20"/>
                <w:szCs w:val="20"/>
              </w:rPr>
              <w:t xml:space="preserve"> for the Councillors</w:t>
            </w:r>
            <w:r w:rsidR="00591C3D">
              <w:rPr>
                <w:rFonts w:cstheme="minorHAnsi"/>
                <w:bCs/>
                <w:sz w:val="20"/>
                <w:szCs w:val="20"/>
              </w:rPr>
              <w:t>’</w:t>
            </w:r>
            <w:r>
              <w:rPr>
                <w:rFonts w:cstheme="minorHAnsi"/>
                <w:bCs/>
                <w:sz w:val="20"/>
                <w:szCs w:val="20"/>
              </w:rPr>
              <w:t xml:space="preserve"> </w:t>
            </w:r>
            <w:r w:rsidR="00591C3D">
              <w:rPr>
                <w:rFonts w:cstheme="minorHAnsi"/>
                <w:bCs/>
                <w:sz w:val="20"/>
                <w:szCs w:val="20"/>
              </w:rPr>
              <w:t>Co</w:t>
            </w:r>
            <w:r>
              <w:rPr>
                <w:rFonts w:cstheme="minorHAnsi"/>
                <w:bCs/>
                <w:sz w:val="20"/>
                <w:szCs w:val="20"/>
              </w:rPr>
              <w:t xml:space="preserve">mmunity Grant to contribute towards purchasing two new salt bins and </w:t>
            </w:r>
            <w:r w:rsidR="007C2B51">
              <w:rPr>
                <w:rFonts w:cstheme="minorHAnsi"/>
                <w:bCs/>
                <w:sz w:val="20"/>
                <w:szCs w:val="20"/>
              </w:rPr>
              <w:t>a</w:t>
            </w:r>
            <w:r>
              <w:rPr>
                <w:rFonts w:cstheme="minorHAnsi"/>
                <w:bCs/>
                <w:sz w:val="20"/>
                <w:szCs w:val="20"/>
              </w:rPr>
              <w:t xml:space="preserve"> bench.  </w:t>
            </w:r>
            <w:r w:rsidR="007C2B51">
              <w:rPr>
                <w:rFonts w:cstheme="minorHAnsi"/>
                <w:bCs/>
                <w:sz w:val="20"/>
                <w:szCs w:val="20"/>
              </w:rPr>
              <w:t>She would complete the forms and advise Councillors if</w:t>
            </w:r>
            <w:r w:rsidR="00476B94">
              <w:rPr>
                <w:rFonts w:cstheme="minorHAnsi"/>
                <w:bCs/>
                <w:sz w:val="20"/>
                <w:szCs w:val="20"/>
              </w:rPr>
              <w:t xml:space="preserve"> the grants were approved </w:t>
            </w:r>
            <w:r w:rsidR="007C2B51">
              <w:rPr>
                <w:rFonts w:cstheme="minorHAnsi"/>
                <w:bCs/>
                <w:sz w:val="20"/>
                <w:szCs w:val="20"/>
              </w:rPr>
              <w:t xml:space="preserve">prior to making the purchase.  She advised Councillors that Glasdon (who provided the salt bins) would give the Parish Council a 5% discount if they purchased the bench from them at the same times as the salt bins. </w:t>
            </w:r>
          </w:p>
          <w:p w14:paraId="77CBBA2B" w14:textId="77777777" w:rsidR="007C2B51" w:rsidRDefault="007C2B51" w:rsidP="00FF412E">
            <w:pPr>
              <w:rPr>
                <w:rFonts w:cstheme="minorHAnsi"/>
                <w:bCs/>
                <w:sz w:val="20"/>
                <w:szCs w:val="20"/>
              </w:rPr>
            </w:pPr>
          </w:p>
          <w:p w14:paraId="4F3085BA" w14:textId="47961C50" w:rsidR="006E7773" w:rsidRDefault="007C2B51" w:rsidP="00FF412E">
            <w:pPr>
              <w:rPr>
                <w:rFonts w:cstheme="minorHAnsi"/>
                <w:bCs/>
                <w:sz w:val="20"/>
                <w:szCs w:val="20"/>
              </w:rPr>
            </w:pPr>
            <w:r>
              <w:rPr>
                <w:rFonts w:cstheme="minorHAnsi"/>
                <w:bCs/>
                <w:sz w:val="20"/>
                <w:szCs w:val="20"/>
              </w:rPr>
              <w:t xml:space="preserve">Once the three quotes for improvements to the path to the playing field were </w:t>
            </w:r>
            <w:r w:rsidR="00E36F36">
              <w:rPr>
                <w:rFonts w:cstheme="minorHAnsi"/>
                <w:bCs/>
                <w:sz w:val="20"/>
                <w:szCs w:val="20"/>
              </w:rPr>
              <w:t>received and p</w:t>
            </w:r>
            <w:r>
              <w:rPr>
                <w:rFonts w:cstheme="minorHAnsi"/>
                <w:bCs/>
                <w:sz w:val="20"/>
                <w:szCs w:val="20"/>
              </w:rPr>
              <w:t>resented to the Parish Council for consideration</w:t>
            </w:r>
            <w:r w:rsidR="00E36F36">
              <w:rPr>
                <w:rFonts w:cstheme="minorHAnsi"/>
                <w:bCs/>
                <w:sz w:val="20"/>
                <w:szCs w:val="20"/>
              </w:rPr>
              <w:t xml:space="preserve"> and approval, she would </w:t>
            </w:r>
            <w:r>
              <w:rPr>
                <w:rFonts w:cstheme="minorHAnsi"/>
                <w:bCs/>
                <w:sz w:val="20"/>
                <w:szCs w:val="20"/>
              </w:rPr>
              <w:t>make the application for the Locality Fund to contribute towards the cos</w:t>
            </w:r>
            <w:r w:rsidR="00E36F36">
              <w:rPr>
                <w:rFonts w:cstheme="minorHAnsi"/>
                <w:bCs/>
                <w:sz w:val="20"/>
                <w:szCs w:val="20"/>
              </w:rPr>
              <w:t>t</w:t>
            </w:r>
            <w:r w:rsidR="00476B94">
              <w:rPr>
                <w:rFonts w:cstheme="minorHAnsi"/>
                <w:bCs/>
                <w:sz w:val="20"/>
                <w:szCs w:val="20"/>
              </w:rPr>
              <w:t xml:space="preserve"> of this. </w:t>
            </w:r>
            <w:r w:rsidR="00E36F36">
              <w:rPr>
                <w:rFonts w:cstheme="minorHAnsi"/>
                <w:bCs/>
                <w:sz w:val="20"/>
                <w:szCs w:val="20"/>
              </w:rPr>
              <w:t xml:space="preserve"> </w:t>
            </w:r>
            <w:r w:rsidR="00F47B69" w:rsidRPr="0042254A">
              <w:rPr>
                <w:rFonts w:cstheme="minorHAnsi"/>
                <w:bCs/>
                <w:sz w:val="20"/>
                <w:szCs w:val="20"/>
              </w:rPr>
              <w:t xml:space="preserve">  </w:t>
            </w:r>
          </w:p>
          <w:p w14:paraId="7540664C" w14:textId="1B9F0CA3" w:rsidR="00E36F36" w:rsidRPr="00E36F36" w:rsidRDefault="00E36F36" w:rsidP="00E36F36">
            <w:pPr>
              <w:jc w:val="right"/>
              <w:rPr>
                <w:rFonts w:cstheme="minorHAnsi"/>
                <w:b/>
                <w:sz w:val="20"/>
                <w:szCs w:val="20"/>
              </w:rPr>
            </w:pPr>
            <w:r w:rsidRPr="00E36F36">
              <w:rPr>
                <w:rFonts w:cstheme="minorHAnsi"/>
                <w:b/>
                <w:sz w:val="20"/>
                <w:szCs w:val="20"/>
              </w:rPr>
              <w:t>ACTION - Clerk</w:t>
            </w:r>
          </w:p>
        </w:tc>
      </w:tr>
      <w:tr w:rsidR="00F93D18" w:rsidRPr="00327101" w14:paraId="5BD09397" w14:textId="77777777" w:rsidTr="00F47B69">
        <w:trPr>
          <w:trHeight w:val="1075"/>
        </w:trPr>
        <w:tc>
          <w:tcPr>
            <w:tcW w:w="1118" w:type="dxa"/>
          </w:tcPr>
          <w:p w14:paraId="42B99D84" w14:textId="2F4D63E1" w:rsidR="00F93D18" w:rsidRPr="00327101" w:rsidRDefault="00F93D18" w:rsidP="00FF412E">
            <w:pPr>
              <w:ind w:right="45"/>
              <w:rPr>
                <w:rFonts w:cstheme="minorHAnsi"/>
                <w:b/>
                <w:sz w:val="20"/>
                <w:szCs w:val="20"/>
              </w:rPr>
            </w:pPr>
            <w:r>
              <w:rPr>
                <w:rFonts w:cstheme="minorHAnsi"/>
                <w:b/>
                <w:sz w:val="20"/>
                <w:szCs w:val="20"/>
              </w:rPr>
              <w:t>24-5/157</w:t>
            </w:r>
          </w:p>
        </w:tc>
        <w:tc>
          <w:tcPr>
            <w:tcW w:w="9225" w:type="dxa"/>
          </w:tcPr>
          <w:p w14:paraId="3EEF7F01" w14:textId="77777777" w:rsidR="00F93D18" w:rsidRDefault="00F93D18" w:rsidP="00F93D18">
            <w:pPr>
              <w:rPr>
                <w:rFonts w:cstheme="minorHAnsi"/>
                <w:b/>
                <w:sz w:val="20"/>
                <w:szCs w:val="20"/>
              </w:rPr>
            </w:pPr>
            <w:r>
              <w:rPr>
                <w:rFonts w:cstheme="minorHAnsi"/>
                <w:b/>
                <w:sz w:val="20"/>
                <w:szCs w:val="20"/>
              </w:rPr>
              <w:t>POTENTIAL OPEN SPACES IMPROVEMENT PLAN</w:t>
            </w:r>
          </w:p>
          <w:p w14:paraId="60594D21" w14:textId="1E4B0595" w:rsidR="008563A5" w:rsidRDefault="00F93D18" w:rsidP="00F93D18">
            <w:pPr>
              <w:rPr>
                <w:rFonts w:cstheme="minorHAnsi"/>
                <w:bCs/>
                <w:sz w:val="20"/>
                <w:szCs w:val="20"/>
              </w:rPr>
            </w:pPr>
            <w:r>
              <w:rPr>
                <w:rFonts w:cstheme="minorHAnsi"/>
                <w:bCs/>
                <w:sz w:val="20"/>
                <w:szCs w:val="20"/>
              </w:rPr>
              <w:t>The Clerk had received the annual request from B</w:t>
            </w:r>
            <w:r w:rsidR="00591C3D">
              <w:rPr>
                <w:rFonts w:cstheme="minorHAnsi"/>
                <w:bCs/>
                <w:sz w:val="20"/>
                <w:szCs w:val="20"/>
              </w:rPr>
              <w:t>DC</w:t>
            </w:r>
            <w:r>
              <w:rPr>
                <w:rFonts w:cstheme="minorHAnsi"/>
                <w:bCs/>
                <w:sz w:val="20"/>
                <w:szCs w:val="20"/>
              </w:rPr>
              <w:t xml:space="preserve"> for items to be removed, updated or inclu</w:t>
            </w:r>
            <w:r w:rsidR="008563A5">
              <w:rPr>
                <w:rFonts w:cstheme="minorHAnsi"/>
                <w:bCs/>
                <w:sz w:val="20"/>
                <w:szCs w:val="20"/>
              </w:rPr>
              <w:t xml:space="preserve">ded </w:t>
            </w:r>
            <w:r>
              <w:rPr>
                <w:rFonts w:cstheme="minorHAnsi"/>
                <w:bCs/>
                <w:sz w:val="20"/>
                <w:szCs w:val="20"/>
              </w:rPr>
              <w:t>in the 2025 version</w:t>
            </w:r>
            <w:r w:rsidR="00591C3D">
              <w:rPr>
                <w:rFonts w:cstheme="minorHAnsi"/>
                <w:bCs/>
                <w:sz w:val="20"/>
                <w:szCs w:val="20"/>
              </w:rPr>
              <w:t xml:space="preserve"> of the POSI Plan</w:t>
            </w:r>
            <w:r>
              <w:rPr>
                <w:rFonts w:cstheme="minorHAnsi"/>
                <w:bCs/>
                <w:sz w:val="20"/>
                <w:szCs w:val="20"/>
              </w:rPr>
              <w:t>.</w:t>
            </w:r>
            <w:r w:rsidR="006E7773">
              <w:rPr>
                <w:rFonts w:cstheme="minorHAnsi"/>
                <w:bCs/>
                <w:sz w:val="20"/>
                <w:szCs w:val="20"/>
              </w:rPr>
              <w:t xml:space="preserve">  </w:t>
            </w:r>
            <w:r w:rsidR="00811610">
              <w:rPr>
                <w:rFonts w:cstheme="minorHAnsi"/>
                <w:bCs/>
                <w:sz w:val="20"/>
                <w:szCs w:val="20"/>
              </w:rPr>
              <w:t>Several</w:t>
            </w:r>
            <w:r w:rsidR="006E7773">
              <w:rPr>
                <w:rFonts w:cstheme="minorHAnsi"/>
                <w:bCs/>
                <w:sz w:val="20"/>
                <w:szCs w:val="20"/>
              </w:rPr>
              <w:t xml:space="preserve"> improvements </w:t>
            </w:r>
            <w:r w:rsidR="008563A5">
              <w:rPr>
                <w:rFonts w:cstheme="minorHAnsi"/>
                <w:bCs/>
                <w:sz w:val="20"/>
                <w:szCs w:val="20"/>
              </w:rPr>
              <w:t xml:space="preserve">made </w:t>
            </w:r>
            <w:r w:rsidR="006E7773">
              <w:rPr>
                <w:rFonts w:cstheme="minorHAnsi"/>
                <w:bCs/>
                <w:sz w:val="20"/>
                <w:szCs w:val="20"/>
              </w:rPr>
              <w:t>to the playing field</w:t>
            </w:r>
            <w:r w:rsidR="008563A5">
              <w:rPr>
                <w:rFonts w:cstheme="minorHAnsi"/>
                <w:bCs/>
                <w:sz w:val="20"/>
                <w:szCs w:val="20"/>
              </w:rPr>
              <w:t xml:space="preserve"> which were </w:t>
            </w:r>
            <w:r w:rsidR="006E7773">
              <w:rPr>
                <w:rFonts w:cstheme="minorHAnsi"/>
                <w:bCs/>
                <w:sz w:val="20"/>
                <w:szCs w:val="20"/>
              </w:rPr>
              <w:t>previously listed could</w:t>
            </w:r>
            <w:r w:rsidR="008563A5">
              <w:rPr>
                <w:rFonts w:cstheme="minorHAnsi"/>
                <w:bCs/>
                <w:sz w:val="20"/>
                <w:szCs w:val="20"/>
              </w:rPr>
              <w:t xml:space="preserve"> now</w:t>
            </w:r>
            <w:r w:rsidR="006E7773">
              <w:rPr>
                <w:rFonts w:cstheme="minorHAnsi"/>
                <w:bCs/>
                <w:sz w:val="20"/>
                <w:szCs w:val="20"/>
              </w:rPr>
              <w:t xml:space="preserve"> be removed, including installation of a new roundabout.  </w:t>
            </w:r>
          </w:p>
          <w:p w14:paraId="1CEC7CFB" w14:textId="77777777" w:rsidR="008563A5" w:rsidRDefault="008563A5" w:rsidP="00F93D18">
            <w:pPr>
              <w:rPr>
                <w:rFonts w:cstheme="minorHAnsi"/>
                <w:bCs/>
                <w:sz w:val="20"/>
                <w:szCs w:val="20"/>
              </w:rPr>
            </w:pPr>
          </w:p>
          <w:p w14:paraId="0E19BE9E" w14:textId="00A614E2" w:rsidR="00F93D18" w:rsidRDefault="00DC274D" w:rsidP="00F93D18">
            <w:pPr>
              <w:rPr>
                <w:rFonts w:cstheme="minorHAnsi"/>
                <w:bCs/>
                <w:sz w:val="20"/>
                <w:szCs w:val="20"/>
              </w:rPr>
            </w:pPr>
            <w:r>
              <w:rPr>
                <w:rFonts w:cstheme="minorHAnsi"/>
                <w:bCs/>
                <w:sz w:val="20"/>
                <w:szCs w:val="20"/>
              </w:rPr>
              <w:t xml:space="preserve">Councillors and the Clerk </w:t>
            </w:r>
            <w:r w:rsidR="006E7773">
              <w:rPr>
                <w:rFonts w:cstheme="minorHAnsi"/>
                <w:bCs/>
                <w:sz w:val="20"/>
                <w:szCs w:val="20"/>
              </w:rPr>
              <w:t xml:space="preserve">suggested the following for </w:t>
            </w:r>
            <w:r w:rsidR="00591C3D">
              <w:rPr>
                <w:rFonts w:cstheme="minorHAnsi"/>
                <w:bCs/>
                <w:sz w:val="20"/>
                <w:szCs w:val="20"/>
              </w:rPr>
              <w:t>inclusion/</w:t>
            </w:r>
            <w:r w:rsidR="006E7773">
              <w:rPr>
                <w:rFonts w:cstheme="minorHAnsi"/>
                <w:bCs/>
                <w:sz w:val="20"/>
                <w:szCs w:val="20"/>
              </w:rPr>
              <w:t xml:space="preserve">consideration: </w:t>
            </w:r>
            <w:r>
              <w:rPr>
                <w:rFonts w:cstheme="minorHAnsi"/>
                <w:bCs/>
                <w:sz w:val="20"/>
                <w:szCs w:val="20"/>
              </w:rPr>
              <w:t>improvements</w:t>
            </w:r>
            <w:r w:rsidR="006E7773">
              <w:rPr>
                <w:rFonts w:cstheme="minorHAnsi"/>
                <w:bCs/>
                <w:sz w:val="20"/>
                <w:szCs w:val="20"/>
              </w:rPr>
              <w:t xml:space="preserve"> t</w:t>
            </w:r>
            <w:r>
              <w:rPr>
                <w:rFonts w:cstheme="minorHAnsi"/>
                <w:bCs/>
                <w:sz w:val="20"/>
                <w:szCs w:val="20"/>
              </w:rPr>
              <w:t>o</w:t>
            </w:r>
            <w:r w:rsidR="006E7773">
              <w:rPr>
                <w:rFonts w:cstheme="minorHAnsi"/>
                <w:bCs/>
                <w:sz w:val="20"/>
                <w:szCs w:val="20"/>
              </w:rPr>
              <w:t xml:space="preserve"> the footpaths leading to the </w:t>
            </w:r>
            <w:r>
              <w:rPr>
                <w:rFonts w:cstheme="minorHAnsi"/>
                <w:bCs/>
                <w:sz w:val="20"/>
                <w:szCs w:val="20"/>
              </w:rPr>
              <w:t>playing field</w:t>
            </w:r>
            <w:r w:rsidR="006E7773">
              <w:rPr>
                <w:rFonts w:cstheme="minorHAnsi"/>
                <w:bCs/>
                <w:sz w:val="20"/>
                <w:szCs w:val="20"/>
              </w:rPr>
              <w:t xml:space="preserve">, two new </w:t>
            </w:r>
            <w:r>
              <w:rPr>
                <w:rFonts w:cstheme="minorHAnsi"/>
                <w:bCs/>
                <w:sz w:val="20"/>
                <w:szCs w:val="20"/>
              </w:rPr>
              <w:t>salt bins</w:t>
            </w:r>
            <w:r w:rsidR="006E7773">
              <w:rPr>
                <w:rFonts w:cstheme="minorHAnsi"/>
                <w:bCs/>
                <w:sz w:val="20"/>
                <w:szCs w:val="20"/>
              </w:rPr>
              <w:t xml:space="preserve"> for the village</w:t>
            </w:r>
            <w:r w:rsidR="00EA3B26">
              <w:rPr>
                <w:rFonts w:cstheme="minorHAnsi"/>
                <w:bCs/>
                <w:sz w:val="20"/>
                <w:szCs w:val="20"/>
              </w:rPr>
              <w:t xml:space="preserve"> at the recycling bank and Hollies Road)</w:t>
            </w:r>
            <w:r w:rsidR="006E7773">
              <w:rPr>
                <w:rFonts w:cstheme="minorHAnsi"/>
                <w:bCs/>
                <w:sz w:val="20"/>
                <w:szCs w:val="20"/>
              </w:rPr>
              <w:t xml:space="preserve">, improvement </w:t>
            </w:r>
            <w:r>
              <w:rPr>
                <w:rFonts w:cstheme="minorHAnsi"/>
                <w:bCs/>
                <w:sz w:val="20"/>
                <w:szCs w:val="20"/>
              </w:rPr>
              <w:t xml:space="preserve">to the bench along Church Lane, a new bench </w:t>
            </w:r>
            <w:r w:rsidR="00EA3B26">
              <w:rPr>
                <w:rFonts w:cstheme="minorHAnsi"/>
                <w:bCs/>
                <w:sz w:val="20"/>
                <w:szCs w:val="20"/>
              </w:rPr>
              <w:t xml:space="preserve">by the Church to enable residents to enjoy the </w:t>
            </w:r>
            <w:r>
              <w:rPr>
                <w:rFonts w:cstheme="minorHAnsi"/>
                <w:bCs/>
                <w:sz w:val="20"/>
                <w:szCs w:val="20"/>
              </w:rPr>
              <w:t xml:space="preserve">wild-flower </w:t>
            </w:r>
            <w:r w:rsidR="00591C3D">
              <w:rPr>
                <w:rFonts w:cstheme="minorHAnsi"/>
                <w:bCs/>
                <w:sz w:val="20"/>
                <w:szCs w:val="20"/>
              </w:rPr>
              <w:t>area</w:t>
            </w:r>
            <w:r w:rsidR="001827C5">
              <w:rPr>
                <w:rFonts w:cstheme="minorHAnsi"/>
                <w:bCs/>
                <w:sz w:val="20"/>
                <w:szCs w:val="20"/>
              </w:rPr>
              <w:t xml:space="preserve"> and</w:t>
            </w:r>
            <w:r>
              <w:rPr>
                <w:rFonts w:cstheme="minorHAnsi"/>
                <w:bCs/>
                <w:sz w:val="20"/>
                <w:szCs w:val="20"/>
              </w:rPr>
              <w:t xml:space="preserve"> flower planters by the Village Hall.  </w:t>
            </w:r>
          </w:p>
          <w:p w14:paraId="34BF5E6D" w14:textId="77777777" w:rsidR="00DC274D" w:rsidRDefault="00DC274D" w:rsidP="00F93D18">
            <w:pPr>
              <w:rPr>
                <w:rFonts w:cstheme="minorHAnsi"/>
                <w:bCs/>
                <w:sz w:val="20"/>
                <w:szCs w:val="20"/>
              </w:rPr>
            </w:pPr>
          </w:p>
          <w:p w14:paraId="65DC9F1A" w14:textId="1C3AD637" w:rsidR="00DC274D" w:rsidRPr="00591C3D" w:rsidRDefault="00DC274D" w:rsidP="00F93D18">
            <w:pPr>
              <w:rPr>
                <w:rFonts w:cstheme="minorHAnsi"/>
                <w:bCs/>
                <w:sz w:val="20"/>
                <w:szCs w:val="20"/>
              </w:rPr>
            </w:pPr>
            <w:r>
              <w:rPr>
                <w:rFonts w:cstheme="minorHAnsi"/>
                <w:bCs/>
                <w:sz w:val="20"/>
                <w:szCs w:val="20"/>
              </w:rPr>
              <w:t xml:space="preserve">The Parish Council had until 25 January 2025 to respond, and it was agreed to carry </w:t>
            </w:r>
            <w:r w:rsidR="00EA3B26">
              <w:rPr>
                <w:rFonts w:cstheme="minorHAnsi"/>
                <w:bCs/>
                <w:sz w:val="20"/>
                <w:szCs w:val="20"/>
              </w:rPr>
              <w:t xml:space="preserve">this forward to enable further consideration. </w:t>
            </w:r>
          </w:p>
        </w:tc>
      </w:tr>
      <w:tr w:rsidR="00F47B69" w:rsidRPr="00327101" w14:paraId="33655374" w14:textId="77777777" w:rsidTr="00F47B69">
        <w:trPr>
          <w:trHeight w:val="1075"/>
        </w:trPr>
        <w:tc>
          <w:tcPr>
            <w:tcW w:w="1118" w:type="dxa"/>
          </w:tcPr>
          <w:p w14:paraId="798DC1D4" w14:textId="64A1B1B4" w:rsidR="00F47B69" w:rsidRPr="00327101" w:rsidRDefault="00F47B69" w:rsidP="00FF412E">
            <w:pPr>
              <w:ind w:right="45"/>
              <w:rPr>
                <w:rFonts w:cstheme="minorHAnsi"/>
                <w:b/>
                <w:sz w:val="20"/>
                <w:szCs w:val="20"/>
              </w:rPr>
            </w:pPr>
            <w:r w:rsidRPr="00327101">
              <w:rPr>
                <w:rFonts w:cstheme="minorHAnsi"/>
                <w:b/>
                <w:sz w:val="20"/>
                <w:szCs w:val="20"/>
              </w:rPr>
              <w:t>2</w:t>
            </w:r>
            <w:r>
              <w:rPr>
                <w:rFonts w:cstheme="minorHAnsi"/>
                <w:b/>
                <w:sz w:val="20"/>
                <w:szCs w:val="20"/>
              </w:rPr>
              <w:t>4</w:t>
            </w:r>
            <w:r w:rsidRPr="00327101">
              <w:rPr>
                <w:rFonts w:cstheme="minorHAnsi"/>
                <w:b/>
                <w:sz w:val="20"/>
                <w:szCs w:val="20"/>
              </w:rPr>
              <w:t>-</w:t>
            </w:r>
            <w:r>
              <w:rPr>
                <w:rFonts w:cstheme="minorHAnsi"/>
                <w:b/>
                <w:sz w:val="20"/>
                <w:szCs w:val="20"/>
              </w:rPr>
              <w:t>5</w:t>
            </w:r>
            <w:r w:rsidRPr="00327101">
              <w:rPr>
                <w:rFonts w:cstheme="minorHAnsi"/>
                <w:b/>
                <w:sz w:val="20"/>
                <w:szCs w:val="20"/>
              </w:rPr>
              <w:t>/</w:t>
            </w:r>
            <w:r>
              <w:rPr>
                <w:rFonts w:cstheme="minorHAnsi"/>
                <w:b/>
                <w:sz w:val="20"/>
                <w:szCs w:val="20"/>
              </w:rPr>
              <w:t>15</w:t>
            </w:r>
            <w:r w:rsidR="00766C62">
              <w:rPr>
                <w:rFonts w:cstheme="minorHAnsi"/>
                <w:b/>
                <w:sz w:val="20"/>
                <w:szCs w:val="20"/>
              </w:rPr>
              <w:t>8</w:t>
            </w:r>
          </w:p>
        </w:tc>
        <w:tc>
          <w:tcPr>
            <w:tcW w:w="9225" w:type="dxa"/>
          </w:tcPr>
          <w:p w14:paraId="240C6C70" w14:textId="77777777" w:rsidR="00F47B69" w:rsidRPr="00327101" w:rsidRDefault="00F47B69" w:rsidP="00FF412E">
            <w:pPr>
              <w:rPr>
                <w:rFonts w:cstheme="minorHAnsi"/>
                <w:b/>
                <w:sz w:val="20"/>
                <w:szCs w:val="20"/>
              </w:rPr>
            </w:pPr>
            <w:r w:rsidRPr="00327101">
              <w:rPr>
                <w:rFonts w:cstheme="minorHAnsi"/>
                <w:b/>
                <w:sz w:val="20"/>
                <w:szCs w:val="20"/>
              </w:rPr>
              <w:t>PLAYING FIELD</w:t>
            </w:r>
          </w:p>
          <w:p w14:paraId="5BE13A65" w14:textId="0D85728A" w:rsidR="007258B1" w:rsidRDefault="001A78AF" w:rsidP="007258B1">
            <w:pPr>
              <w:pStyle w:val="ListParagraph"/>
              <w:numPr>
                <w:ilvl w:val="0"/>
                <w:numId w:val="43"/>
              </w:numPr>
              <w:rPr>
                <w:rFonts w:cstheme="minorHAnsi"/>
                <w:bCs/>
                <w:sz w:val="20"/>
                <w:szCs w:val="20"/>
              </w:rPr>
            </w:pPr>
            <w:r w:rsidRPr="00E7330F">
              <w:rPr>
                <w:rFonts w:cstheme="minorHAnsi"/>
                <w:bCs/>
                <w:sz w:val="20"/>
                <w:szCs w:val="20"/>
              </w:rPr>
              <w:t xml:space="preserve">Cllr. Kinder </w:t>
            </w:r>
            <w:r w:rsidR="00DC274D">
              <w:rPr>
                <w:rFonts w:cstheme="minorHAnsi"/>
                <w:bCs/>
                <w:sz w:val="20"/>
                <w:szCs w:val="20"/>
              </w:rPr>
              <w:t xml:space="preserve">reported an increase in the amount of dog </w:t>
            </w:r>
            <w:r w:rsidR="009803C7">
              <w:rPr>
                <w:rFonts w:cstheme="minorHAnsi"/>
                <w:bCs/>
                <w:sz w:val="20"/>
                <w:szCs w:val="20"/>
              </w:rPr>
              <w:t>fouling</w:t>
            </w:r>
            <w:r w:rsidR="00DC274D">
              <w:rPr>
                <w:rFonts w:cstheme="minorHAnsi"/>
                <w:bCs/>
                <w:sz w:val="20"/>
                <w:szCs w:val="20"/>
              </w:rPr>
              <w:t xml:space="preserve"> on the playing field.  She and Ann Be</w:t>
            </w:r>
            <w:r w:rsidR="009803C7">
              <w:rPr>
                <w:rFonts w:cstheme="minorHAnsi"/>
                <w:bCs/>
                <w:sz w:val="20"/>
                <w:szCs w:val="20"/>
              </w:rPr>
              <w:t xml:space="preserve">dford </w:t>
            </w:r>
            <w:r w:rsidR="00EA3B26">
              <w:rPr>
                <w:rFonts w:cstheme="minorHAnsi"/>
                <w:bCs/>
                <w:sz w:val="20"/>
                <w:szCs w:val="20"/>
              </w:rPr>
              <w:t xml:space="preserve">continued to </w:t>
            </w:r>
            <w:r w:rsidR="009803C7">
              <w:rPr>
                <w:rFonts w:cstheme="minorHAnsi"/>
                <w:bCs/>
                <w:sz w:val="20"/>
                <w:szCs w:val="20"/>
              </w:rPr>
              <w:t>clear this up</w:t>
            </w:r>
            <w:r w:rsidR="00EA3B26">
              <w:rPr>
                <w:rFonts w:cstheme="minorHAnsi"/>
                <w:bCs/>
                <w:sz w:val="20"/>
                <w:szCs w:val="20"/>
              </w:rPr>
              <w:t xml:space="preserve">, even </w:t>
            </w:r>
            <w:r w:rsidR="009803C7">
              <w:rPr>
                <w:rFonts w:cstheme="minorHAnsi"/>
                <w:bCs/>
                <w:sz w:val="20"/>
                <w:szCs w:val="20"/>
              </w:rPr>
              <w:t>plac</w:t>
            </w:r>
            <w:r w:rsidR="00EA3B26">
              <w:rPr>
                <w:rFonts w:cstheme="minorHAnsi"/>
                <w:bCs/>
                <w:sz w:val="20"/>
                <w:szCs w:val="20"/>
              </w:rPr>
              <w:t xml:space="preserve">ing </w:t>
            </w:r>
            <w:r w:rsidR="009803C7">
              <w:rPr>
                <w:rFonts w:cstheme="minorHAnsi"/>
                <w:bCs/>
                <w:sz w:val="20"/>
                <w:szCs w:val="20"/>
              </w:rPr>
              <w:t xml:space="preserve">litter bags by the dog litter bins, however these had been taken and there had been no improvement.  The Clerk </w:t>
            </w:r>
            <w:r w:rsidR="00EA3B26">
              <w:rPr>
                <w:rFonts w:cstheme="minorHAnsi"/>
                <w:bCs/>
                <w:sz w:val="20"/>
                <w:szCs w:val="20"/>
              </w:rPr>
              <w:t xml:space="preserve">would </w:t>
            </w:r>
            <w:r w:rsidR="009B5D50">
              <w:rPr>
                <w:rFonts w:cstheme="minorHAnsi"/>
                <w:bCs/>
                <w:sz w:val="20"/>
                <w:szCs w:val="20"/>
              </w:rPr>
              <w:t xml:space="preserve">report this to </w:t>
            </w:r>
            <w:r w:rsidR="009803C7">
              <w:rPr>
                <w:rFonts w:cstheme="minorHAnsi"/>
                <w:bCs/>
                <w:sz w:val="20"/>
                <w:szCs w:val="20"/>
              </w:rPr>
              <w:t>B</w:t>
            </w:r>
            <w:r w:rsidR="00591C3D">
              <w:rPr>
                <w:rFonts w:cstheme="minorHAnsi"/>
                <w:bCs/>
                <w:sz w:val="20"/>
                <w:szCs w:val="20"/>
              </w:rPr>
              <w:t>DC</w:t>
            </w:r>
            <w:r w:rsidR="009803C7">
              <w:rPr>
                <w:rFonts w:cstheme="minorHAnsi"/>
                <w:bCs/>
                <w:sz w:val="20"/>
                <w:szCs w:val="20"/>
              </w:rPr>
              <w:t xml:space="preserve"> to see if there was anything they could suggest or assist with given this was an </w:t>
            </w:r>
            <w:r w:rsidR="00BF7058">
              <w:rPr>
                <w:rFonts w:cstheme="minorHAnsi"/>
                <w:bCs/>
                <w:sz w:val="20"/>
                <w:szCs w:val="20"/>
              </w:rPr>
              <w:t>offence and</w:t>
            </w:r>
            <w:r w:rsidR="00EA3B26">
              <w:rPr>
                <w:rFonts w:cstheme="minorHAnsi"/>
                <w:bCs/>
                <w:sz w:val="20"/>
                <w:szCs w:val="20"/>
              </w:rPr>
              <w:t xml:space="preserve"> would also put a reminder of the offences for dog fouling in the next </w:t>
            </w:r>
            <w:r w:rsidR="00591C3D">
              <w:rPr>
                <w:rFonts w:cstheme="minorHAnsi"/>
                <w:bCs/>
                <w:sz w:val="20"/>
                <w:szCs w:val="20"/>
              </w:rPr>
              <w:t xml:space="preserve">parish </w:t>
            </w:r>
            <w:r w:rsidR="00EA3B26">
              <w:rPr>
                <w:rFonts w:cstheme="minorHAnsi"/>
                <w:bCs/>
                <w:sz w:val="20"/>
                <w:szCs w:val="20"/>
              </w:rPr>
              <w:t>newsletter</w:t>
            </w:r>
            <w:r w:rsidR="009803C7">
              <w:rPr>
                <w:rFonts w:cstheme="minorHAnsi"/>
                <w:bCs/>
                <w:sz w:val="20"/>
                <w:szCs w:val="20"/>
              </w:rPr>
              <w:t xml:space="preserve">. </w:t>
            </w:r>
            <w:r w:rsidR="007258B1">
              <w:rPr>
                <w:rFonts w:cstheme="minorHAnsi"/>
                <w:bCs/>
                <w:sz w:val="20"/>
                <w:szCs w:val="20"/>
              </w:rPr>
              <w:t xml:space="preserve"> </w:t>
            </w:r>
          </w:p>
          <w:p w14:paraId="1FDE5637" w14:textId="166CD3A7" w:rsidR="001A78AF" w:rsidRPr="007258B1" w:rsidRDefault="009803C7" w:rsidP="007258B1">
            <w:pPr>
              <w:pStyle w:val="ListParagraph"/>
              <w:jc w:val="right"/>
              <w:rPr>
                <w:rFonts w:cstheme="minorHAnsi"/>
                <w:bCs/>
                <w:sz w:val="20"/>
                <w:szCs w:val="20"/>
              </w:rPr>
            </w:pPr>
            <w:r w:rsidRPr="007258B1">
              <w:rPr>
                <w:rFonts w:cstheme="minorHAnsi"/>
                <w:b/>
                <w:sz w:val="20"/>
                <w:szCs w:val="20"/>
              </w:rPr>
              <w:t>ACTION - Clerk</w:t>
            </w:r>
            <w:r w:rsidR="001A78AF" w:rsidRPr="007258B1">
              <w:rPr>
                <w:rFonts w:cstheme="minorHAnsi"/>
                <w:bCs/>
                <w:sz w:val="20"/>
                <w:szCs w:val="20"/>
              </w:rPr>
              <w:t xml:space="preserve"> </w:t>
            </w:r>
          </w:p>
          <w:p w14:paraId="5C952CFD" w14:textId="58C1DA3E" w:rsidR="001A78AF" w:rsidRDefault="001A78AF" w:rsidP="001A78AF">
            <w:pPr>
              <w:pStyle w:val="ListParagraph"/>
              <w:rPr>
                <w:rFonts w:cstheme="minorHAnsi"/>
                <w:bCs/>
                <w:sz w:val="20"/>
                <w:szCs w:val="20"/>
              </w:rPr>
            </w:pPr>
            <w:r>
              <w:rPr>
                <w:rFonts w:cstheme="minorHAnsi"/>
                <w:bCs/>
                <w:sz w:val="20"/>
                <w:szCs w:val="20"/>
              </w:rPr>
              <w:t xml:space="preserve"> </w:t>
            </w:r>
          </w:p>
          <w:p w14:paraId="6617CD9D" w14:textId="7B40D93E" w:rsidR="00675882" w:rsidRPr="007258B1" w:rsidRDefault="007258B1" w:rsidP="007258B1">
            <w:pPr>
              <w:pStyle w:val="ListParagraph"/>
              <w:numPr>
                <w:ilvl w:val="0"/>
                <w:numId w:val="43"/>
              </w:numPr>
              <w:rPr>
                <w:rFonts w:cstheme="minorHAnsi"/>
                <w:bCs/>
                <w:sz w:val="20"/>
                <w:szCs w:val="20"/>
              </w:rPr>
            </w:pPr>
            <w:r>
              <w:rPr>
                <w:rFonts w:cstheme="minorHAnsi"/>
                <w:bCs/>
                <w:sz w:val="20"/>
                <w:szCs w:val="20"/>
              </w:rPr>
              <w:t>At the last meeting</w:t>
            </w:r>
            <w:r w:rsidR="00B67FB7">
              <w:rPr>
                <w:rFonts w:cstheme="minorHAnsi"/>
                <w:bCs/>
                <w:sz w:val="20"/>
                <w:szCs w:val="20"/>
              </w:rPr>
              <w:t xml:space="preserve"> (24-5/131)</w:t>
            </w:r>
            <w:r>
              <w:rPr>
                <w:rFonts w:cstheme="minorHAnsi"/>
                <w:bCs/>
                <w:sz w:val="20"/>
                <w:szCs w:val="20"/>
              </w:rPr>
              <w:t xml:space="preserve"> the </w:t>
            </w:r>
            <w:r w:rsidR="001A78AF">
              <w:rPr>
                <w:rFonts w:cstheme="minorHAnsi"/>
                <w:bCs/>
                <w:sz w:val="20"/>
                <w:szCs w:val="20"/>
              </w:rPr>
              <w:t>Parish Council had agreed to apply for the Locality Grant to fund improv</w:t>
            </w:r>
            <w:r w:rsidR="00EA3B26">
              <w:rPr>
                <w:rFonts w:cstheme="minorHAnsi"/>
                <w:bCs/>
                <w:sz w:val="20"/>
                <w:szCs w:val="20"/>
              </w:rPr>
              <w:t>ements</w:t>
            </w:r>
            <w:r w:rsidR="001A78AF">
              <w:rPr>
                <w:rFonts w:cstheme="minorHAnsi"/>
                <w:bCs/>
                <w:sz w:val="20"/>
                <w:szCs w:val="20"/>
              </w:rPr>
              <w:t xml:space="preserve"> </w:t>
            </w:r>
            <w:r w:rsidR="001827C5">
              <w:rPr>
                <w:rFonts w:cstheme="minorHAnsi"/>
                <w:bCs/>
                <w:sz w:val="20"/>
                <w:szCs w:val="20"/>
              </w:rPr>
              <w:t xml:space="preserve">to </w:t>
            </w:r>
            <w:r>
              <w:rPr>
                <w:rFonts w:cstheme="minorHAnsi"/>
                <w:bCs/>
                <w:sz w:val="20"/>
                <w:szCs w:val="20"/>
              </w:rPr>
              <w:t>the</w:t>
            </w:r>
            <w:r w:rsidR="001A78AF">
              <w:rPr>
                <w:rFonts w:cstheme="minorHAnsi"/>
                <w:bCs/>
                <w:sz w:val="20"/>
                <w:szCs w:val="20"/>
              </w:rPr>
              <w:t xml:space="preserve"> pathway</w:t>
            </w:r>
            <w:r w:rsidR="00EA3B26">
              <w:rPr>
                <w:rFonts w:cstheme="minorHAnsi"/>
                <w:bCs/>
                <w:sz w:val="20"/>
                <w:szCs w:val="20"/>
              </w:rPr>
              <w:t xml:space="preserve"> leading to the Playing Field</w:t>
            </w:r>
            <w:r w:rsidR="001A78AF">
              <w:rPr>
                <w:rFonts w:cstheme="minorHAnsi"/>
                <w:bCs/>
                <w:sz w:val="20"/>
                <w:szCs w:val="20"/>
              </w:rPr>
              <w:t xml:space="preserve"> to </w:t>
            </w:r>
            <w:r w:rsidR="00EA3B26">
              <w:rPr>
                <w:rFonts w:cstheme="minorHAnsi"/>
                <w:bCs/>
                <w:sz w:val="20"/>
                <w:szCs w:val="20"/>
              </w:rPr>
              <w:t xml:space="preserve">ensure </w:t>
            </w:r>
            <w:r>
              <w:rPr>
                <w:rFonts w:cstheme="minorHAnsi"/>
                <w:bCs/>
                <w:sz w:val="20"/>
                <w:szCs w:val="20"/>
              </w:rPr>
              <w:t xml:space="preserve">it </w:t>
            </w:r>
            <w:r w:rsidR="001827C5">
              <w:rPr>
                <w:rFonts w:cstheme="minorHAnsi"/>
                <w:bCs/>
                <w:sz w:val="20"/>
                <w:szCs w:val="20"/>
              </w:rPr>
              <w:t xml:space="preserve">was </w:t>
            </w:r>
            <w:r>
              <w:rPr>
                <w:rFonts w:cstheme="minorHAnsi"/>
                <w:bCs/>
                <w:sz w:val="20"/>
                <w:szCs w:val="20"/>
              </w:rPr>
              <w:t>more accessible</w:t>
            </w:r>
            <w:r w:rsidR="00EA3B26">
              <w:rPr>
                <w:rFonts w:cstheme="minorHAnsi"/>
                <w:bCs/>
                <w:sz w:val="20"/>
                <w:szCs w:val="20"/>
              </w:rPr>
              <w:t xml:space="preserve">.  </w:t>
            </w:r>
            <w:r>
              <w:rPr>
                <w:rFonts w:cstheme="minorHAnsi"/>
                <w:bCs/>
                <w:sz w:val="20"/>
                <w:szCs w:val="20"/>
              </w:rPr>
              <w:t>The Clerk and Cllr. Evans were awaiting quotes</w:t>
            </w:r>
            <w:r w:rsidR="00811610">
              <w:rPr>
                <w:rFonts w:cstheme="minorHAnsi"/>
                <w:bCs/>
                <w:sz w:val="20"/>
                <w:szCs w:val="20"/>
              </w:rPr>
              <w:t>,</w:t>
            </w:r>
            <w:r>
              <w:rPr>
                <w:rFonts w:cstheme="minorHAnsi"/>
                <w:bCs/>
                <w:sz w:val="20"/>
                <w:szCs w:val="20"/>
              </w:rPr>
              <w:t xml:space="preserve"> and it was agreed t</w:t>
            </w:r>
            <w:r w:rsidR="00B67FB7">
              <w:rPr>
                <w:rFonts w:cstheme="minorHAnsi"/>
                <w:bCs/>
                <w:sz w:val="20"/>
                <w:szCs w:val="20"/>
              </w:rPr>
              <w:t xml:space="preserve">his item would be carried forward to the </w:t>
            </w:r>
            <w:r>
              <w:rPr>
                <w:rFonts w:cstheme="minorHAnsi"/>
                <w:bCs/>
                <w:sz w:val="20"/>
                <w:szCs w:val="20"/>
              </w:rPr>
              <w:t>November meeting.</w:t>
            </w:r>
            <w:r w:rsidR="001A78AF">
              <w:rPr>
                <w:rFonts w:cstheme="minorHAnsi"/>
                <w:bCs/>
                <w:sz w:val="20"/>
                <w:szCs w:val="20"/>
              </w:rPr>
              <w:t xml:space="preserve"> </w:t>
            </w:r>
          </w:p>
        </w:tc>
      </w:tr>
      <w:tr w:rsidR="00F47B69" w:rsidRPr="00327101" w14:paraId="101CCA83" w14:textId="77777777" w:rsidTr="00F47B69">
        <w:tc>
          <w:tcPr>
            <w:tcW w:w="1118" w:type="dxa"/>
          </w:tcPr>
          <w:p w14:paraId="513F5737" w14:textId="53DF24D6" w:rsidR="00F47B69" w:rsidRPr="00327101" w:rsidRDefault="00F47B69" w:rsidP="00FF412E">
            <w:pPr>
              <w:ind w:right="45"/>
              <w:rPr>
                <w:rFonts w:cstheme="minorHAnsi"/>
                <w:b/>
                <w:sz w:val="20"/>
                <w:szCs w:val="20"/>
              </w:rPr>
            </w:pPr>
            <w:r w:rsidRPr="00327101">
              <w:rPr>
                <w:rFonts w:cstheme="minorHAnsi"/>
                <w:b/>
                <w:sz w:val="20"/>
                <w:szCs w:val="20"/>
              </w:rPr>
              <w:t>2</w:t>
            </w:r>
            <w:r>
              <w:rPr>
                <w:rFonts w:cstheme="minorHAnsi"/>
                <w:b/>
                <w:sz w:val="20"/>
                <w:szCs w:val="20"/>
              </w:rPr>
              <w:t>4</w:t>
            </w:r>
            <w:r w:rsidRPr="00327101">
              <w:rPr>
                <w:rFonts w:cstheme="minorHAnsi"/>
                <w:b/>
                <w:sz w:val="20"/>
                <w:szCs w:val="20"/>
              </w:rPr>
              <w:t>-</w:t>
            </w:r>
            <w:r>
              <w:rPr>
                <w:rFonts w:cstheme="minorHAnsi"/>
                <w:b/>
                <w:sz w:val="20"/>
                <w:szCs w:val="20"/>
              </w:rPr>
              <w:t>5</w:t>
            </w:r>
            <w:r w:rsidRPr="00327101">
              <w:rPr>
                <w:rFonts w:cstheme="minorHAnsi"/>
                <w:b/>
                <w:sz w:val="20"/>
                <w:szCs w:val="20"/>
              </w:rPr>
              <w:t>/</w:t>
            </w:r>
            <w:r>
              <w:rPr>
                <w:rFonts w:cstheme="minorHAnsi"/>
                <w:b/>
                <w:sz w:val="20"/>
                <w:szCs w:val="20"/>
              </w:rPr>
              <w:t>15</w:t>
            </w:r>
            <w:r w:rsidR="00766C62">
              <w:rPr>
                <w:rFonts w:cstheme="minorHAnsi"/>
                <w:b/>
                <w:sz w:val="20"/>
                <w:szCs w:val="20"/>
              </w:rPr>
              <w:t>9</w:t>
            </w:r>
          </w:p>
        </w:tc>
        <w:tc>
          <w:tcPr>
            <w:tcW w:w="9225" w:type="dxa"/>
          </w:tcPr>
          <w:p w14:paraId="0BC2A21E" w14:textId="77777777" w:rsidR="00F47B69" w:rsidRPr="00327101" w:rsidRDefault="00F47B69" w:rsidP="00FF412E">
            <w:pPr>
              <w:rPr>
                <w:rFonts w:cstheme="minorHAnsi"/>
                <w:b/>
                <w:sz w:val="20"/>
                <w:szCs w:val="20"/>
              </w:rPr>
            </w:pPr>
            <w:r w:rsidRPr="00327101">
              <w:rPr>
                <w:rFonts w:cstheme="minorHAnsi"/>
                <w:b/>
                <w:sz w:val="20"/>
                <w:szCs w:val="20"/>
              </w:rPr>
              <w:t>FOOTPATHS</w:t>
            </w:r>
          </w:p>
          <w:p w14:paraId="4C1120C6" w14:textId="4CFC6FBD" w:rsidR="00F75928" w:rsidRDefault="00675882" w:rsidP="00FF412E">
            <w:pPr>
              <w:ind w:right="45"/>
              <w:rPr>
                <w:rFonts w:ascii="Calibri" w:hAnsi="Calibri" w:cs="Calibri"/>
                <w:sz w:val="20"/>
                <w:szCs w:val="20"/>
              </w:rPr>
            </w:pPr>
            <w:r>
              <w:rPr>
                <w:rFonts w:ascii="Calibri" w:hAnsi="Calibri" w:cs="Calibri"/>
                <w:sz w:val="20"/>
                <w:szCs w:val="20"/>
              </w:rPr>
              <w:t xml:space="preserve">The Footpaths’ Officer </w:t>
            </w:r>
            <w:r w:rsidR="00CB2D9E">
              <w:rPr>
                <w:rFonts w:ascii="Calibri" w:hAnsi="Calibri" w:cs="Calibri"/>
                <w:sz w:val="20"/>
                <w:szCs w:val="20"/>
              </w:rPr>
              <w:t>re</w:t>
            </w:r>
            <w:r w:rsidR="00AB1AB6">
              <w:rPr>
                <w:rFonts w:ascii="Calibri" w:hAnsi="Calibri" w:cs="Calibri"/>
                <w:sz w:val="20"/>
                <w:szCs w:val="20"/>
              </w:rPr>
              <w:t xml:space="preserve">ported there were only a couple of items to report on and that the </w:t>
            </w:r>
            <w:r w:rsidR="00CB2D9E">
              <w:rPr>
                <w:rFonts w:ascii="Calibri" w:hAnsi="Calibri" w:cs="Calibri"/>
                <w:sz w:val="20"/>
                <w:szCs w:val="20"/>
              </w:rPr>
              <w:t xml:space="preserve">current </w:t>
            </w:r>
            <w:r w:rsidR="00AB1AB6">
              <w:rPr>
                <w:rFonts w:ascii="Calibri" w:hAnsi="Calibri" w:cs="Calibri"/>
                <w:sz w:val="20"/>
                <w:szCs w:val="20"/>
              </w:rPr>
              <w:t xml:space="preserve">condition of the footpaths </w:t>
            </w:r>
            <w:r w:rsidR="00CB2D9E">
              <w:rPr>
                <w:rFonts w:ascii="Calibri" w:hAnsi="Calibri" w:cs="Calibri"/>
                <w:sz w:val="20"/>
                <w:szCs w:val="20"/>
              </w:rPr>
              <w:t xml:space="preserve">was not too bad.  She would be following up on Bradwell </w:t>
            </w:r>
            <w:r w:rsidR="00AB1AB6">
              <w:rPr>
                <w:rFonts w:ascii="Calibri" w:hAnsi="Calibri" w:cs="Calibri"/>
                <w:sz w:val="20"/>
                <w:szCs w:val="20"/>
              </w:rPr>
              <w:t>5</w:t>
            </w:r>
            <w:r w:rsidR="00CB2D9E">
              <w:rPr>
                <w:rFonts w:ascii="Calibri" w:hAnsi="Calibri" w:cs="Calibri"/>
                <w:sz w:val="20"/>
                <w:szCs w:val="20"/>
              </w:rPr>
              <w:t>3 by the Quarry</w:t>
            </w:r>
            <w:r w:rsidR="00AB1AB6">
              <w:rPr>
                <w:rFonts w:ascii="Calibri" w:hAnsi="Calibri" w:cs="Calibri"/>
                <w:sz w:val="20"/>
                <w:szCs w:val="20"/>
              </w:rPr>
              <w:t xml:space="preserve"> and </w:t>
            </w:r>
            <w:r w:rsidR="00CB2D9E">
              <w:rPr>
                <w:rFonts w:ascii="Calibri" w:hAnsi="Calibri" w:cs="Calibri"/>
                <w:sz w:val="20"/>
                <w:szCs w:val="20"/>
              </w:rPr>
              <w:t>noted that</w:t>
            </w:r>
            <w:r w:rsidR="00AB1AB6">
              <w:rPr>
                <w:rFonts w:ascii="Calibri" w:hAnsi="Calibri" w:cs="Calibri"/>
                <w:sz w:val="20"/>
                <w:szCs w:val="20"/>
              </w:rPr>
              <w:t xml:space="preserve"> </w:t>
            </w:r>
            <w:r w:rsidR="00F75928">
              <w:rPr>
                <w:rFonts w:ascii="Calibri" w:hAnsi="Calibri" w:cs="Calibri"/>
                <w:sz w:val="20"/>
                <w:szCs w:val="20"/>
              </w:rPr>
              <w:t xml:space="preserve">work to the </w:t>
            </w:r>
            <w:r w:rsidR="00CB2D9E">
              <w:rPr>
                <w:rFonts w:ascii="Calibri" w:hAnsi="Calibri" w:cs="Calibri"/>
                <w:sz w:val="20"/>
                <w:szCs w:val="20"/>
              </w:rPr>
              <w:t xml:space="preserve">bridge over the quarry road </w:t>
            </w:r>
            <w:r w:rsidR="00F75928">
              <w:rPr>
                <w:rFonts w:ascii="Calibri" w:hAnsi="Calibri" w:cs="Calibri"/>
                <w:sz w:val="20"/>
                <w:szCs w:val="20"/>
              </w:rPr>
              <w:t xml:space="preserve">appeared to have been completed.  </w:t>
            </w:r>
            <w:r w:rsidR="001E187C">
              <w:rPr>
                <w:rFonts w:ascii="Calibri" w:hAnsi="Calibri" w:cs="Calibri"/>
                <w:sz w:val="20"/>
                <w:szCs w:val="20"/>
              </w:rPr>
              <w:t xml:space="preserve">She </w:t>
            </w:r>
            <w:r w:rsidR="00591C3D">
              <w:rPr>
                <w:rFonts w:ascii="Calibri" w:hAnsi="Calibri" w:cs="Calibri"/>
                <w:sz w:val="20"/>
                <w:szCs w:val="20"/>
              </w:rPr>
              <w:t xml:space="preserve">did note that she felt uncomfortable </w:t>
            </w:r>
            <w:r w:rsidR="001E187C">
              <w:rPr>
                <w:rFonts w:ascii="Calibri" w:hAnsi="Calibri" w:cs="Calibri"/>
                <w:sz w:val="20"/>
                <w:szCs w:val="20"/>
              </w:rPr>
              <w:t>walking along the Essex Way,</w:t>
            </w:r>
            <w:r w:rsidR="00EA7A9E">
              <w:rPr>
                <w:rFonts w:ascii="Calibri" w:hAnsi="Calibri" w:cs="Calibri"/>
                <w:sz w:val="20"/>
                <w:szCs w:val="20"/>
              </w:rPr>
              <w:t xml:space="preserve"> given the increase in activity in the layby</w:t>
            </w:r>
            <w:r w:rsidR="001827C5">
              <w:rPr>
                <w:rFonts w:ascii="Calibri" w:hAnsi="Calibri" w:cs="Calibri"/>
                <w:sz w:val="20"/>
                <w:szCs w:val="20"/>
              </w:rPr>
              <w:t xml:space="preserve"> by the Church</w:t>
            </w:r>
            <w:r w:rsidR="00EA7A9E">
              <w:rPr>
                <w:rFonts w:ascii="Calibri" w:hAnsi="Calibri" w:cs="Calibri"/>
                <w:sz w:val="20"/>
                <w:szCs w:val="20"/>
              </w:rPr>
              <w:t>.  Cllr. Dunn had been made aware of this and would</w:t>
            </w:r>
            <w:r w:rsidR="00591C3D">
              <w:rPr>
                <w:rFonts w:ascii="Calibri" w:hAnsi="Calibri" w:cs="Calibri"/>
                <w:sz w:val="20"/>
                <w:szCs w:val="20"/>
              </w:rPr>
              <w:t xml:space="preserve"> reference this</w:t>
            </w:r>
            <w:r w:rsidR="00EA7A9E">
              <w:rPr>
                <w:rFonts w:ascii="Calibri" w:hAnsi="Calibri" w:cs="Calibri"/>
                <w:sz w:val="20"/>
                <w:szCs w:val="20"/>
              </w:rPr>
              <w:t xml:space="preserve"> under agenda item 24-5/167.  </w:t>
            </w:r>
            <w:r w:rsidR="00F75928">
              <w:rPr>
                <w:rFonts w:ascii="Calibri" w:hAnsi="Calibri" w:cs="Calibri"/>
                <w:sz w:val="20"/>
                <w:szCs w:val="20"/>
              </w:rPr>
              <w:t xml:space="preserve">She </w:t>
            </w:r>
            <w:r w:rsidR="00A16BB2">
              <w:rPr>
                <w:rFonts w:ascii="Calibri" w:hAnsi="Calibri" w:cs="Calibri"/>
                <w:sz w:val="20"/>
                <w:szCs w:val="20"/>
              </w:rPr>
              <w:t xml:space="preserve">added that she </w:t>
            </w:r>
            <w:r w:rsidR="00F75928">
              <w:rPr>
                <w:rFonts w:ascii="Calibri" w:hAnsi="Calibri" w:cs="Calibri"/>
                <w:sz w:val="20"/>
                <w:szCs w:val="20"/>
              </w:rPr>
              <w:t xml:space="preserve">considered one cut per year to the hedges and foliage did not appear to be enough.  </w:t>
            </w:r>
          </w:p>
          <w:p w14:paraId="388F4D00" w14:textId="77777777" w:rsidR="00F75928" w:rsidRDefault="00F75928" w:rsidP="00FF412E">
            <w:pPr>
              <w:ind w:right="45"/>
              <w:rPr>
                <w:rFonts w:ascii="Calibri" w:hAnsi="Calibri" w:cs="Calibri"/>
                <w:sz w:val="20"/>
                <w:szCs w:val="20"/>
              </w:rPr>
            </w:pPr>
          </w:p>
          <w:p w14:paraId="44D212AB" w14:textId="258C5F54" w:rsidR="00F47B69" w:rsidRDefault="00F75928" w:rsidP="00AB1AB6">
            <w:pPr>
              <w:ind w:right="45"/>
              <w:rPr>
                <w:rFonts w:ascii="Calibri" w:hAnsi="Calibri" w:cs="Calibri"/>
                <w:sz w:val="20"/>
                <w:szCs w:val="20"/>
              </w:rPr>
            </w:pPr>
            <w:r>
              <w:rPr>
                <w:rFonts w:ascii="Calibri" w:hAnsi="Calibri" w:cs="Calibri"/>
                <w:sz w:val="20"/>
                <w:szCs w:val="20"/>
              </w:rPr>
              <w:t>Cllr. Turner had been made aware that damage ha</w:t>
            </w:r>
            <w:r w:rsidR="00C87A36">
              <w:rPr>
                <w:rFonts w:ascii="Calibri" w:hAnsi="Calibri" w:cs="Calibri"/>
                <w:sz w:val="20"/>
                <w:szCs w:val="20"/>
              </w:rPr>
              <w:t>d</w:t>
            </w:r>
            <w:r>
              <w:rPr>
                <w:rFonts w:ascii="Calibri" w:hAnsi="Calibri" w:cs="Calibri"/>
                <w:sz w:val="20"/>
                <w:szCs w:val="20"/>
              </w:rPr>
              <w:t xml:space="preserve"> been done to the handrails of the bridge by Cressing (Bradwell 33).  The Footpaths’ Officer agreed to raise this with the </w:t>
            </w:r>
            <w:r w:rsidR="00AB1AB6">
              <w:rPr>
                <w:rFonts w:ascii="Calibri" w:hAnsi="Calibri" w:cs="Calibri"/>
                <w:sz w:val="20"/>
                <w:szCs w:val="20"/>
              </w:rPr>
              <w:t xml:space="preserve">Public Rights Of Way Officer for them to establish </w:t>
            </w:r>
            <w:r w:rsidR="00E36F36">
              <w:rPr>
                <w:rFonts w:ascii="Calibri" w:hAnsi="Calibri" w:cs="Calibri"/>
                <w:sz w:val="20"/>
                <w:szCs w:val="20"/>
              </w:rPr>
              <w:t>whether</w:t>
            </w:r>
            <w:r w:rsidR="00AB1AB6">
              <w:rPr>
                <w:rFonts w:ascii="Calibri" w:hAnsi="Calibri" w:cs="Calibri"/>
                <w:sz w:val="20"/>
                <w:szCs w:val="20"/>
              </w:rPr>
              <w:t xml:space="preserve"> this was a criminal matter</w:t>
            </w:r>
            <w:r w:rsidR="00C87A36">
              <w:rPr>
                <w:rFonts w:ascii="Calibri" w:hAnsi="Calibri" w:cs="Calibri"/>
                <w:sz w:val="20"/>
                <w:szCs w:val="20"/>
              </w:rPr>
              <w:t xml:space="preserve"> and </w:t>
            </w:r>
            <w:r w:rsidR="00476B94">
              <w:rPr>
                <w:rFonts w:ascii="Calibri" w:hAnsi="Calibri" w:cs="Calibri"/>
                <w:sz w:val="20"/>
                <w:szCs w:val="20"/>
              </w:rPr>
              <w:t xml:space="preserve">decide </w:t>
            </w:r>
            <w:r w:rsidR="00C87A36">
              <w:rPr>
                <w:rFonts w:ascii="Calibri" w:hAnsi="Calibri" w:cs="Calibri"/>
                <w:sz w:val="20"/>
                <w:szCs w:val="20"/>
              </w:rPr>
              <w:t xml:space="preserve">if they wanted to take this further. </w:t>
            </w:r>
            <w:r w:rsidR="00AB1AB6">
              <w:rPr>
                <w:rFonts w:ascii="Calibri" w:hAnsi="Calibri" w:cs="Calibri"/>
                <w:sz w:val="20"/>
                <w:szCs w:val="20"/>
              </w:rPr>
              <w:t xml:space="preserve"> </w:t>
            </w:r>
          </w:p>
          <w:p w14:paraId="242B0892" w14:textId="77777777" w:rsidR="00AB1AB6" w:rsidRDefault="00AB1AB6" w:rsidP="00AB1AB6">
            <w:pPr>
              <w:ind w:right="45"/>
              <w:rPr>
                <w:rFonts w:cstheme="minorHAnsi"/>
                <w:bCs/>
                <w:sz w:val="20"/>
                <w:szCs w:val="20"/>
              </w:rPr>
            </w:pPr>
          </w:p>
          <w:p w14:paraId="77FB0069" w14:textId="3EF16FF2" w:rsidR="007258B1" w:rsidRDefault="00B67FB7" w:rsidP="007258B1">
            <w:pPr>
              <w:rPr>
                <w:rFonts w:cstheme="minorHAnsi"/>
                <w:bCs/>
                <w:sz w:val="20"/>
                <w:szCs w:val="20"/>
              </w:rPr>
            </w:pPr>
            <w:r>
              <w:rPr>
                <w:rFonts w:cstheme="minorHAnsi"/>
                <w:bCs/>
                <w:sz w:val="20"/>
                <w:szCs w:val="20"/>
              </w:rPr>
              <w:lastRenderedPageBreak/>
              <w:t>The Clerk noted that</w:t>
            </w:r>
            <w:r w:rsidR="00A16BB2">
              <w:rPr>
                <w:rFonts w:cstheme="minorHAnsi"/>
                <w:bCs/>
                <w:sz w:val="20"/>
                <w:szCs w:val="20"/>
              </w:rPr>
              <w:t>,</w:t>
            </w:r>
            <w:r>
              <w:rPr>
                <w:rFonts w:cstheme="minorHAnsi"/>
                <w:bCs/>
                <w:sz w:val="20"/>
                <w:szCs w:val="20"/>
              </w:rPr>
              <w:t xml:space="preserve"> a</w:t>
            </w:r>
            <w:r w:rsidR="009B5D50">
              <w:rPr>
                <w:rFonts w:cstheme="minorHAnsi"/>
                <w:bCs/>
                <w:sz w:val="20"/>
                <w:szCs w:val="20"/>
              </w:rPr>
              <w:t>t the last meeting</w:t>
            </w:r>
            <w:r>
              <w:rPr>
                <w:rFonts w:cstheme="minorHAnsi"/>
                <w:bCs/>
                <w:sz w:val="20"/>
                <w:szCs w:val="20"/>
              </w:rPr>
              <w:t xml:space="preserve"> (24-5/132)</w:t>
            </w:r>
            <w:r w:rsidR="009B5D50">
              <w:rPr>
                <w:rFonts w:cstheme="minorHAnsi"/>
                <w:bCs/>
                <w:sz w:val="20"/>
                <w:szCs w:val="20"/>
              </w:rPr>
              <w:t>, Cllr. Evans report</w:t>
            </w:r>
            <w:r>
              <w:rPr>
                <w:rFonts w:cstheme="minorHAnsi"/>
                <w:bCs/>
                <w:sz w:val="20"/>
                <w:szCs w:val="20"/>
              </w:rPr>
              <w:t>ed</w:t>
            </w:r>
            <w:r w:rsidR="009B5D50">
              <w:rPr>
                <w:rFonts w:cstheme="minorHAnsi"/>
                <w:bCs/>
                <w:sz w:val="20"/>
                <w:szCs w:val="20"/>
              </w:rPr>
              <w:t xml:space="preserve"> </w:t>
            </w:r>
            <w:r w:rsidR="007258B1">
              <w:rPr>
                <w:rFonts w:cstheme="minorHAnsi"/>
                <w:bCs/>
                <w:sz w:val="20"/>
                <w:szCs w:val="20"/>
              </w:rPr>
              <w:t>the footpaths near the Old School House and the one along Blackwater Mill near to the bridge were very overgrown</w:t>
            </w:r>
            <w:r>
              <w:rPr>
                <w:rFonts w:cstheme="minorHAnsi"/>
                <w:bCs/>
                <w:sz w:val="20"/>
                <w:szCs w:val="20"/>
              </w:rPr>
              <w:t xml:space="preserve">.  The </w:t>
            </w:r>
            <w:r w:rsidR="009B5D50">
              <w:rPr>
                <w:rFonts w:cstheme="minorHAnsi"/>
                <w:bCs/>
                <w:sz w:val="20"/>
                <w:szCs w:val="20"/>
              </w:rPr>
              <w:t>Clerk had subsequently</w:t>
            </w:r>
            <w:r>
              <w:rPr>
                <w:rFonts w:cstheme="minorHAnsi"/>
                <w:bCs/>
                <w:sz w:val="20"/>
                <w:szCs w:val="20"/>
              </w:rPr>
              <w:t xml:space="preserve"> reported this to </w:t>
            </w:r>
            <w:r w:rsidR="009B5D50">
              <w:rPr>
                <w:rFonts w:cstheme="minorHAnsi"/>
                <w:bCs/>
                <w:sz w:val="20"/>
                <w:szCs w:val="20"/>
              </w:rPr>
              <w:t>Bradwell Estates request</w:t>
            </w:r>
            <w:r>
              <w:rPr>
                <w:rFonts w:cstheme="minorHAnsi"/>
                <w:bCs/>
                <w:sz w:val="20"/>
                <w:szCs w:val="20"/>
              </w:rPr>
              <w:t>ing</w:t>
            </w:r>
            <w:r w:rsidR="009B5D50">
              <w:rPr>
                <w:rFonts w:cstheme="minorHAnsi"/>
                <w:bCs/>
                <w:sz w:val="20"/>
                <w:szCs w:val="20"/>
              </w:rPr>
              <w:t xml:space="preserve"> these be cut </w:t>
            </w:r>
            <w:r w:rsidR="00050D52">
              <w:rPr>
                <w:rFonts w:cstheme="minorHAnsi"/>
                <w:bCs/>
                <w:sz w:val="20"/>
                <w:szCs w:val="20"/>
              </w:rPr>
              <w:t>back</w:t>
            </w:r>
            <w:r>
              <w:rPr>
                <w:rFonts w:cstheme="minorHAnsi"/>
                <w:bCs/>
                <w:sz w:val="20"/>
                <w:szCs w:val="20"/>
              </w:rPr>
              <w:t xml:space="preserve"> as they were on their land.  </w:t>
            </w:r>
            <w:r w:rsidR="009B5D50">
              <w:rPr>
                <w:rFonts w:cstheme="minorHAnsi"/>
                <w:bCs/>
                <w:sz w:val="20"/>
                <w:szCs w:val="20"/>
              </w:rPr>
              <w:t xml:space="preserve">Cllr. Kinder confirmed these had not been cut back so the Clerk agreed to follow up on this matter.  </w:t>
            </w:r>
          </w:p>
          <w:p w14:paraId="72926796" w14:textId="58B06027" w:rsidR="009B5D50" w:rsidRPr="009B5D50" w:rsidRDefault="009B5D50" w:rsidP="009B5D50">
            <w:pPr>
              <w:jc w:val="right"/>
              <w:rPr>
                <w:rFonts w:cstheme="minorHAnsi"/>
                <w:b/>
                <w:sz w:val="20"/>
                <w:szCs w:val="20"/>
              </w:rPr>
            </w:pPr>
            <w:r w:rsidRPr="009B5D50">
              <w:rPr>
                <w:rFonts w:cstheme="minorHAnsi"/>
                <w:b/>
                <w:sz w:val="20"/>
                <w:szCs w:val="20"/>
              </w:rPr>
              <w:t xml:space="preserve">ACTION – Clerk </w:t>
            </w:r>
          </w:p>
          <w:p w14:paraId="4A2305AF" w14:textId="77777777" w:rsidR="00F47B69" w:rsidRPr="00B24884" w:rsidRDefault="00F47B69" w:rsidP="00FF412E">
            <w:pPr>
              <w:ind w:right="45"/>
              <w:rPr>
                <w:rFonts w:cstheme="minorHAnsi"/>
                <w:bCs/>
                <w:sz w:val="20"/>
                <w:szCs w:val="20"/>
              </w:rPr>
            </w:pPr>
          </w:p>
        </w:tc>
      </w:tr>
      <w:tr w:rsidR="0050405D" w:rsidRPr="00327101" w14:paraId="7F1F1F91" w14:textId="77777777" w:rsidTr="00F47B69">
        <w:tc>
          <w:tcPr>
            <w:tcW w:w="1118" w:type="dxa"/>
          </w:tcPr>
          <w:p w14:paraId="1FC860E6" w14:textId="4B3CBF8A" w:rsidR="0050405D" w:rsidRDefault="0050405D" w:rsidP="00FF412E">
            <w:pPr>
              <w:ind w:right="45"/>
              <w:rPr>
                <w:rFonts w:cstheme="minorHAnsi"/>
                <w:b/>
                <w:sz w:val="20"/>
                <w:szCs w:val="20"/>
              </w:rPr>
            </w:pPr>
            <w:r>
              <w:rPr>
                <w:rFonts w:cstheme="minorHAnsi"/>
                <w:b/>
                <w:sz w:val="20"/>
                <w:szCs w:val="20"/>
              </w:rPr>
              <w:lastRenderedPageBreak/>
              <w:t>24-5/1</w:t>
            </w:r>
            <w:r w:rsidR="00766C62">
              <w:rPr>
                <w:rFonts w:cstheme="minorHAnsi"/>
                <w:b/>
                <w:sz w:val="20"/>
                <w:szCs w:val="20"/>
              </w:rPr>
              <w:t>60</w:t>
            </w:r>
          </w:p>
        </w:tc>
        <w:tc>
          <w:tcPr>
            <w:tcW w:w="9225" w:type="dxa"/>
          </w:tcPr>
          <w:p w14:paraId="680AF0C3" w14:textId="00042584" w:rsidR="0050405D" w:rsidRDefault="0050405D" w:rsidP="0050405D">
            <w:pPr>
              <w:tabs>
                <w:tab w:val="left" w:pos="1701"/>
              </w:tabs>
              <w:spacing w:line="276" w:lineRule="auto"/>
              <w:rPr>
                <w:rFonts w:ascii="Calibri" w:hAnsi="Calibri" w:cs="Calibri"/>
                <w:sz w:val="20"/>
                <w:szCs w:val="20"/>
              </w:rPr>
            </w:pPr>
            <w:r>
              <w:rPr>
                <w:rFonts w:ascii="Calibri" w:hAnsi="Calibri" w:cs="Calibri"/>
                <w:b/>
                <w:bCs/>
                <w:sz w:val="20"/>
                <w:szCs w:val="20"/>
              </w:rPr>
              <w:t>NATIONAL HIGHWAYS PROPOSED SPEED LIMIT REDUCTION ALONG A120 FROM BRAINTREE TO MARKS KEY</w:t>
            </w:r>
            <w:r>
              <w:rPr>
                <w:rFonts w:ascii="Calibri" w:hAnsi="Calibri" w:cs="Calibri"/>
                <w:sz w:val="20"/>
                <w:szCs w:val="20"/>
              </w:rPr>
              <w:t xml:space="preserve">  </w:t>
            </w:r>
          </w:p>
          <w:p w14:paraId="15FBFABB" w14:textId="526AE77D" w:rsidR="00D01FD4" w:rsidRDefault="0050405D" w:rsidP="0050405D">
            <w:pPr>
              <w:tabs>
                <w:tab w:val="left" w:pos="1701"/>
              </w:tabs>
              <w:spacing w:line="276" w:lineRule="auto"/>
              <w:rPr>
                <w:rFonts w:ascii="Calibri" w:hAnsi="Calibri" w:cs="Calibri"/>
                <w:sz w:val="20"/>
                <w:szCs w:val="20"/>
              </w:rPr>
            </w:pPr>
            <w:r>
              <w:rPr>
                <w:rFonts w:ascii="Calibri" w:hAnsi="Calibri" w:cs="Calibri"/>
                <w:sz w:val="20"/>
                <w:szCs w:val="20"/>
              </w:rPr>
              <w:t>At the September meeting (24-5/</w:t>
            </w:r>
            <w:r w:rsidR="00FD62CB">
              <w:rPr>
                <w:rFonts w:ascii="Calibri" w:hAnsi="Calibri" w:cs="Calibri"/>
                <w:sz w:val="20"/>
                <w:szCs w:val="20"/>
              </w:rPr>
              <w:t>139</w:t>
            </w:r>
            <w:r>
              <w:rPr>
                <w:rFonts w:ascii="Calibri" w:hAnsi="Calibri" w:cs="Calibri"/>
                <w:sz w:val="20"/>
                <w:szCs w:val="20"/>
              </w:rPr>
              <w:t xml:space="preserve">), </w:t>
            </w:r>
            <w:r w:rsidR="00FD62CB">
              <w:rPr>
                <w:rFonts w:ascii="Calibri" w:hAnsi="Calibri" w:cs="Calibri"/>
                <w:sz w:val="20"/>
                <w:szCs w:val="20"/>
              </w:rPr>
              <w:t>Cllr. Dunn</w:t>
            </w:r>
            <w:r>
              <w:rPr>
                <w:rFonts w:ascii="Calibri" w:hAnsi="Calibri" w:cs="Calibri"/>
                <w:sz w:val="20"/>
                <w:szCs w:val="20"/>
              </w:rPr>
              <w:t xml:space="preserve"> was given delegated authority to respond to the </w:t>
            </w:r>
            <w:r w:rsidR="00555B9E">
              <w:rPr>
                <w:rFonts w:ascii="Calibri" w:hAnsi="Calibri" w:cs="Calibri"/>
                <w:sz w:val="20"/>
                <w:szCs w:val="20"/>
              </w:rPr>
              <w:t xml:space="preserve">National Highways </w:t>
            </w:r>
            <w:r>
              <w:rPr>
                <w:rFonts w:ascii="Calibri" w:hAnsi="Calibri" w:cs="Calibri"/>
                <w:sz w:val="20"/>
                <w:szCs w:val="20"/>
              </w:rPr>
              <w:t xml:space="preserve">consultation on behalf of the Parish Council.  </w:t>
            </w:r>
            <w:r w:rsidR="00FD62CB">
              <w:rPr>
                <w:rFonts w:ascii="Calibri" w:hAnsi="Calibri" w:cs="Calibri"/>
                <w:sz w:val="20"/>
                <w:szCs w:val="20"/>
              </w:rPr>
              <w:t xml:space="preserve">Key points from his response highlighted that, whilst the Parish Council </w:t>
            </w:r>
            <w:r w:rsidR="00555B9E">
              <w:rPr>
                <w:rFonts w:ascii="Calibri" w:hAnsi="Calibri" w:cs="Calibri"/>
                <w:sz w:val="20"/>
                <w:szCs w:val="20"/>
              </w:rPr>
              <w:t xml:space="preserve">fully </w:t>
            </w:r>
            <w:r w:rsidR="00FD62CB">
              <w:rPr>
                <w:rFonts w:ascii="Calibri" w:hAnsi="Calibri" w:cs="Calibri"/>
                <w:sz w:val="20"/>
                <w:szCs w:val="20"/>
              </w:rPr>
              <w:t xml:space="preserve">supported the proposals to improve road safety, this should not </w:t>
            </w:r>
            <w:r w:rsidR="00D01FD4">
              <w:rPr>
                <w:rFonts w:ascii="Calibri" w:hAnsi="Calibri" w:cs="Calibri"/>
                <w:sz w:val="20"/>
                <w:szCs w:val="20"/>
              </w:rPr>
              <w:t xml:space="preserve">compromise the need to fund a new A120. The Parish Council </w:t>
            </w:r>
            <w:r w:rsidR="00555B9E">
              <w:rPr>
                <w:rFonts w:ascii="Calibri" w:hAnsi="Calibri" w:cs="Calibri"/>
                <w:sz w:val="20"/>
                <w:szCs w:val="20"/>
              </w:rPr>
              <w:t xml:space="preserve">was </w:t>
            </w:r>
            <w:r w:rsidR="00D01FD4">
              <w:rPr>
                <w:rFonts w:ascii="Calibri" w:hAnsi="Calibri" w:cs="Calibri"/>
                <w:sz w:val="20"/>
                <w:szCs w:val="20"/>
              </w:rPr>
              <w:t>support</w:t>
            </w:r>
            <w:r w:rsidR="00555B9E">
              <w:rPr>
                <w:rFonts w:ascii="Calibri" w:hAnsi="Calibri" w:cs="Calibri"/>
                <w:sz w:val="20"/>
                <w:szCs w:val="20"/>
              </w:rPr>
              <w:t>ive of r</w:t>
            </w:r>
            <w:r w:rsidR="00D01FD4">
              <w:rPr>
                <w:rFonts w:ascii="Calibri" w:hAnsi="Calibri" w:cs="Calibri"/>
                <w:sz w:val="20"/>
                <w:szCs w:val="20"/>
              </w:rPr>
              <w:t>estrict</w:t>
            </w:r>
            <w:r w:rsidR="00555B9E">
              <w:rPr>
                <w:rFonts w:ascii="Calibri" w:hAnsi="Calibri" w:cs="Calibri"/>
                <w:sz w:val="20"/>
                <w:szCs w:val="20"/>
              </w:rPr>
              <w:t>ing</w:t>
            </w:r>
            <w:r w:rsidR="00D01FD4">
              <w:rPr>
                <w:rFonts w:ascii="Calibri" w:hAnsi="Calibri" w:cs="Calibri"/>
                <w:sz w:val="20"/>
                <w:szCs w:val="20"/>
              </w:rPr>
              <w:t xml:space="preserve"> the speed limit to 30 mph through the Bradwell section of the </w:t>
            </w:r>
            <w:r w:rsidR="00E36F36">
              <w:rPr>
                <w:rFonts w:ascii="Calibri" w:hAnsi="Calibri" w:cs="Calibri"/>
                <w:sz w:val="20"/>
                <w:szCs w:val="20"/>
              </w:rPr>
              <w:t>A120 and</w:t>
            </w:r>
            <w:r w:rsidR="00D01FD4">
              <w:rPr>
                <w:rFonts w:ascii="Calibri" w:hAnsi="Calibri" w:cs="Calibri"/>
                <w:sz w:val="20"/>
                <w:szCs w:val="20"/>
              </w:rPr>
              <w:t xml:space="preserve"> highlighted the failure to acknowledge the notoriously dangerous Kings Lane junction</w:t>
            </w:r>
            <w:r w:rsidR="00555B9E">
              <w:rPr>
                <w:rFonts w:ascii="Calibri" w:hAnsi="Calibri" w:cs="Calibri"/>
                <w:sz w:val="20"/>
                <w:szCs w:val="20"/>
              </w:rPr>
              <w:t xml:space="preserve">, </w:t>
            </w:r>
            <w:r w:rsidR="00D01FD4">
              <w:rPr>
                <w:rFonts w:ascii="Calibri" w:hAnsi="Calibri" w:cs="Calibri"/>
                <w:sz w:val="20"/>
                <w:szCs w:val="20"/>
              </w:rPr>
              <w:t xml:space="preserve">requesting a reduction in the speed limit to 40 mph at this point.  It was also requested that the White Gates Scheme be re-considered as part of the consultation, </w:t>
            </w:r>
            <w:r w:rsidR="00555B9E">
              <w:rPr>
                <w:rFonts w:ascii="Calibri" w:hAnsi="Calibri" w:cs="Calibri"/>
                <w:sz w:val="20"/>
                <w:szCs w:val="20"/>
              </w:rPr>
              <w:t>and which was previously proposed as a Safety Scheme for the Village.</w:t>
            </w:r>
          </w:p>
          <w:p w14:paraId="522FEE18" w14:textId="77777777" w:rsidR="00555B9E" w:rsidRDefault="00555B9E" w:rsidP="0050405D">
            <w:pPr>
              <w:tabs>
                <w:tab w:val="left" w:pos="1701"/>
              </w:tabs>
              <w:spacing w:line="276" w:lineRule="auto"/>
              <w:rPr>
                <w:rFonts w:ascii="Calibri" w:hAnsi="Calibri" w:cs="Calibri"/>
                <w:sz w:val="20"/>
                <w:szCs w:val="20"/>
              </w:rPr>
            </w:pPr>
          </w:p>
          <w:p w14:paraId="653A0D5A" w14:textId="2B890C13" w:rsidR="0050405D" w:rsidRPr="00555B9E" w:rsidRDefault="00555B9E" w:rsidP="00555B9E">
            <w:pPr>
              <w:tabs>
                <w:tab w:val="left" w:pos="1701"/>
              </w:tabs>
              <w:spacing w:line="276" w:lineRule="auto"/>
              <w:rPr>
                <w:rFonts w:ascii="Calibri" w:hAnsi="Calibri" w:cs="Calibri"/>
                <w:sz w:val="20"/>
                <w:szCs w:val="20"/>
              </w:rPr>
            </w:pPr>
            <w:r>
              <w:rPr>
                <w:rFonts w:ascii="Calibri" w:hAnsi="Calibri" w:cs="Calibri"/>
                <w:sz w:val="20"/>
                <w:szCs w:val="20"/>
              </w:rPr>
              <w:t xml:space="preserve">A full copy of the Parish Council’s response can be viewed on the Parish Council website and a copy will also be submitted to the </w:t>
            </w:r>
            <w:r w:rsidR="00A16BB2">
              <w:rPr>
                <w:rFonts w:ascii="Calibri" w:hAnsi="Calibri" w:cs="Calibri"/>
                <w:sz w:val="20"/>
                <w:szCs w:val="20"/>
              </w:rPr>
              <w:t xml:space="preserve">parish newsletter. </w:t>
            </w:r>
          </w:p>
        </w:tc>
      </w:tr>
      <w:tr w:rsidR="00F47B69" w:rsidRPr="00327101" w14:paraId="169E0B36" w14:textId="77777777" w:rsidTr="00F47B69">
        <w:tc>
          <w:tcPr>
            <w:tcW w:w="1118" w:type="dxa"/>
          </w:tcPr>
          <w:p w14:paraId="3B91B412" w14:textId="5BF43194" w:rsidR="00F47B69" w:rsidRDefault="00F47B69" w:rsidP="00FF412E">
            <w:pPr>
              <w:ind w:right="45"/>
              <w:rPr>
                <w:rFonts w:cstheme="minorHAnsi"/>
                <w:b/>
                <w:sz w:val="20"/>
                <w:szCs w:val="20"/>
              </w:rPr>
            </w:pPr>
            <w:r>
              <w:rPr>
                <w:rFonts w:cstheme="minorHAnsi"/>
                <w:b/>
                <w:sz w:val="20"/>
                <w:szCs w:val="20"/>
              </w:rPr>
              <w:t>24-5/1</w:t>
            </w:r>
            <w:r w:rsidR="0050405D">
              <w:rPr>
                <w:rFonts w:cstheme="minorHAnsi"/>
                <w:b/>
                <w:sz w:val="20"/>
                <w:szCs w:val="20"/>
              </w:rPr>
              <w:t>6</w:t>
            </w:r>
            <w:r w:rsidR="00766C62">
              <w:rPr>
                <w:rFonts w:cstheme="minorHAnsi"/>
                <w:b/>
                <w:sz w:val="20"/>
                <w:szCs w:val="20"/>
              </w:rPr>
              <w:t>1</w:t>
            </w:r>
          </w:p>
        </w:tc>
        <w:tc>
          <w:tcPr>
            <w:tcW w:w="9225" w:type="dxa"/>
          </w:tcPr>
          <w:p w14:paraId="5F134A98" w14:textId="78E6FD38" w:rsidR="00F47B69" w:rsidRDefault="00F47B69" w:rsidP="00FF412E">
            <w:pPr>
              <w:rPr>
                <w:rFonts w:cstheme="minorHAnsi"/>
                <w:b/>
                <w:sz w:val="20"/>
                <w:szCs w:val="20"/>
              </w:rPr>
            </w:pPr>
            <w:r>
              <w:rPr>
                <w:rFonts w:cstheme="minorHAnsi"/>
                <w:b/>
                <w:sz w:val="20"/>
                <w:szCs w:val="20"/>
              </w:rPr>
              <w:t>LINKS SOLAR FARM</w:t>
            </w:r>
          </w:p>
          <w:p w14:paraId="7D9B1FBF" w14:textId="2896CBC0" w:rsidR="00741AC1" w:rsidRDefault="00D86F8D" w:rsidP="00FF412E">
            <w:pPr>
              <w:rPr>
                <w:rFonts w:cstheme="minorHAnsi"/>
                <w:bCs/>
                <w:sz w:val="20"/>
                <w:szCs w:val="20"/>
              </w:rPr>
            </w:pPr>
            <w:r w:rsidRPr="00741AC1">
              <w:rPr>
                <w:rFonts w:cstheme="minorHAnsi"/>
                <w:bCs/>
                <w:sz w:val="20"/>
                <w:szCs w:val="20"/>
              </w:rPr>
              <w:t xml:space="preserve">The Clerk received an e-mail on 30 October confirming that the Community Benefit Deed </w:t>
            </w:r>
            <w:r w:rsidR="00A16BB2">
              <w:rPr>
                <w:rFonts w:cstheme="minorHAnsi"/>
                <w:bCs/>
                <w:sz w:val="20"/>
                <w:szCs w:val="20"/>
              </w:rPr>
              <w:t xml:space="preserve">had been </w:t>
            </w:r>
            <w:r w:rsidR="00741AC1">
              <w:rPr>
                <w:rFonts w:cstheme="minorHAnsi"/>
                <w:bCs/>
                <w:sz w:val="20"/>
                <w:szCs w:val="20"/>
              </w:rPr>
              <w:t>finalised and</w:t>
            </w:r>
            <w:r w:rsidRPr="00741AC1">
              <w:rPr>
                <w:rFonts w:cstheme="minorHAnsi"/>
                <w:bCs/>
                <w:sz w:val="20"/>
                <w:szCs w:val="20"/>
              </w:rPr>
              <w:t xml:space="preserve"> ready to be e-signed (as agreed</w:t>
            </w:r>
            <w:r>
              <w:rPr>
                <w:rFonts w:cstheme="minorHAnsi"/>
                <w:bCs/>
                <w:sz w:val="20"/>
                <w:szCs w:val="20"/>
              </w:rPr>
              <w:t xml:space="preserve"> at the August meeting</w:t>
            </w:r>
            <w:r w:rsidR="00741AC1">
              <w:rPr>
                <w:rFonts w:cstheme="minorHAnsi"/>
                <w:bCs/>
                <w:sz w:val="20"/>
                <w:szCs w:val="20"/>
              </w:rPr>
              <w:t xml:space="preserve">, </w:t>
            </w:r>
            <w:r w:rsidRPr="00EC30FE">
              <w:rPr>
                <w:rFonts w:cstheme="minorHAnsi"/>
                <w:b/>
                <w:sz w:val="20"/>
                <w:szCs w:val="20"/>
              </w:rPr>
              <w:t>Minute ref. 24-25/118</w:t>
            </w:r>
            <w:r w:rsidR="00741AC1">
              <w:rPr>
                <w:rFonts w:cstheme="minorHAnsi"/>
                <w:bCs/>
                <w:sz w:val="20"/>
                <w:szCs w:val="20"/>
              </w:rPr>
              <w:t xml:space="preserve">, </w:t>
            </w:r>
            <w:r>
              <w:rPr>
                <w:rFonts w:cstheme="minorHAnsi"/>
                <w:bCs/>
                <w:sz w:val="20"/>
                <w:szCs w:val="20"/>
              </w:rPr>
              <w:t>the Chair, Vice-Chair and Clerk would electronically sign the Community Benefit Deed</w:t>
            </w:r>
            <w:r w:rsidRPr="00741AC1">
              <w:rPr>
                <w:rFonts w:cstheme="minorHAnsi"/>
                <w:bCs/>
                <w:sz w:val="20"/>
                <w:szCs w:val="20"/>
              </w:rPr>
              <w:t>)</w:t>
            </w:r>
            <w:r w:rsidR="00741AC1" w:rsidRPr="00741AC1">
              <w:rPr>
                <w:rFonts w:cstheme="minorHAnsi"/>
                <w:bCs/>
                <w:sz w:val="20"/>
                <w:szCs w:val="20"/>
              </w:rPr>
              <w:t>.</w:t>
            </w:r>
            <w:r w:rsidR="00741AC1">
              <w:rPr>
                <w:rFonts w:cstheme="minorHAnsi"/>
                <w:bCs/>
                <w:sz w:val="20"/>
                <w:szCs w:val="20"/>
              </w:rPr>
              <w:t xml:space="preserve">  </w:t>
            </w:r>
            <w:r w:rsidR="00050D52">
              <w:rPr>
                <w:rFonts w:cstheme="minorHAnsi"/>
                <w:bCs/>
                <w:sz w:val="20"/>
                <w:szCs w:val="20"/>
              </w:rPr>
              <w:t xml:space="preserve">The </w:t>
            </w:r>
            <w:r w:rsidR="00555B9E">
              <w:rPr>
                <w:rFonts w:cstheme="minorHAnsi"/>
                <w:bCs/>
                <w:sz w:val="20"/>
                <w:szCs w:val="20"/>
              </w:rPr>
              <w:t>Parish Council had yet to receive this document</w:t>
            </w:r>
            <w:r w:rsidR="00050D52">
              <w:rPr>
                <w:rFonts w:cstheme="minorHAnsi"/>
                <w:bCs/>
                <w:sz w:val="20"/>
                <w:szCs w:val="20"/>
              </w:rPr>
              <w:t>.</w:t>
            </w:r>
            <w:r w:rsidR="008D2C6E">
              <w:rPr>
                <w:rFonts w:cstheme="minorHAnsi"/>
                <w:bCs/>
                <w:sz w:val="20"/>
                <w:szCs w:val="20"/>
              </w:rPr>
              <w:t xml:space="preserve">  </w:t>
            </w:r>
          </w:p>
          <w:p w14:paraId="2AC76ABC" w14:textId="21120288" w:rsidR="008D2C6E" w:rsidRDefault="008D2C6E" w:rsidP="00FF412E">
            <w:pPr>
              <w:rPr>
                <w:rFonts w:cstheme="minorHAnsi"/>
                <w:bCs/>
                <w:sz w:val="20"/>
                <w:szCs w:val="20"/>
              </w:rPr>
            </w:pPr>
          </w:p>
          <w:p w14:paraId="02218ED3" w14:textId="463A1D3B" w:rsidR="00F47B69" w:rsidRDefault="00555B9E" w:rsidP="00FF412E">
            <w:pPr>
              <w:rPr>
                <w:rFonts w:cstheme="minorHAnsi"/>
                <w:bCs/>
                <w:sz w:val="20"/>
                <w:szCs w:val="20"/>
              </w:rPr>
            </w:pPr>
            <w:r>
              <w:rPr>
                <w:rFonts w:cstheme="minorHAnsi"/>
                <w:bCs/>
                <w:sz w:val="20"/>
                <w:szCs w:val="20"/>
              </w:rPr>
              <w:t xml:space="preserve">The Parish Council was pleased the learn that </w:t>
            </w:r>
            <w:r w:rsidR="00741AC1">
              <w:rPr>
                <w:rFonts w:cstheme="minorHAnsi"/>
                <w:bCs/>
                <w:sz w:val="20"/>
                <w:szCs w:val="20"/>
              </w:rPr>
              <w:t>Low Carbon had confirmed they would fully reimburse the Parish Council of the legal fees incurred with Birketts</w:t>
            </w:r>
            <w:r w:rsidR="008D2C6E">
              <w:rPr>
                <w:rFonts w:cstheme="minorHAnsi"/>
                <w:bCs/>
                <w:sz w:val="20"/>
                <w:szCs w:val="20"/>
              </w:rPr>
              <w:t xml:space="preserve"> when seeking legal advice in relation to the Community </w:t>
            </w:r>
            <w:r w:rsidR="00DC6EB9">
              <w:rPr>
                <w:rFonts w:cstheme="minorHAnsi"/>
                <w:bCs/>
                <w:sz w:val="20"/>
                <w:szCs w:val="20"/>
              </w:rPr>
              <w:t xml:space="preserve">Benefit </w:t>
            </w:r>
            <w:r w:rsidR="008D2C6E">
              <w:rPr>
                <w:rFonts w:cstheme="minorHAnsi"/>
                <w:bCs/>
                <w:sz w:val="20"/>
                <w:szCs w:val="20"/>
              </w:rPr>
              <w:t>Dee</w:t>
            </w:r>
            <w:r w:rsidR="00161FE0">
              <w:rPr>
                <w:rFonts w:cstheme="minorHAnsi"/>
                <w:bCs/>
                <w:sz w:val="20"/>
                <w:szCs w:val="20"/>
              </w:rPr>
              <w:t xml:space="preserve">d.  The </w:t>
            </w:r>
            <w:r w:rsidR="00741AC1">
              <w:rPr>
                <w:rFonts w:cstheme="minorHAnsi"/>
                <w:bCs/>
                <w:sz w:val="20"/>
                <w:szCs w:val="20"/>
              </w:rPr>
              <w:t xml:space="preserve">Clerk had </w:t>
            </w:r>
            <w:r w:rsidR="00161FE0">
              <w:rPr>
                <w:rFonts w:cstheme="minorHAnsi"/>
                <w:bCs/>
                <w:sz w:val="20"/>
                <w:szCs w:val="20"/>
              </w:rPr>
              <w:t xml:space="preserve">therefore issued </w:t>
            </w:r>
            <w:r w:rsidR="00741AC1">
              <w:rPr>
                <w:rFonts w:cstheme="minorHAnsi"/>
                <w:bCs/>
                <w:sz w:val="20"/>
                <w:szCs w:val="20"/>
              </w:rPr>
              <w:t xml:space="preserve">an invoice for </w:t>
            </w:r>
            <w:r w:rsidR="00BC4B55">
              <w:rPr>
                <w:rFonts w:cstheme="minorHAnsi"/>
                <w:bCs/>
                <w:sz w:val="20"/>
                <w:szCs w:val="20"/>
              </w:rPr>
              <w:t>£1,</w:t>
            </w:r>
            <w:r w:rsidR="00C57798">
              <w:rPr>
                <w:rFonts w:cstheme="minorHAnsi"/>
                <w:bCs/>
                <w:sz w:val="20"/>
                <w:szCs w:val="20"/>
              </w:rPr>
              <w:t>0</w:t>
            </w:r>
            <w:r w:rsidR="00BC4B55">
              <w:rPr>
                <w:rFonts w:cstheme="minorHAnsi"/>
                <w:bCs/>
                <w:sz w:val="20"/>
                <w:szCs w:val="20"/>
              </w:rPr>
              <w:t>4</w:t>
            </w:r>
            <w:r w:rsidR="00C57798">
              <w:rPr>
                <w:rFonts w:cstheme="minorHAnsi"/>
                <w:bCs/>
                <w:sz w:val="20"/>
                <w:szCs w:val="20"/>
              </w:rPr>
              <w:t>0</w:t>
            </w:r>
            <w:r w:rsidR="00BC4B55">
              <w:rPr>
                <w:rFonts w:cstheme="minorHAnsi"/>
                <w:bCs/>
                <w:sz w:val="20"/>
                <w:szCs w:val="20"/>
              </w:rPr>
              <w:t>.00</w:t>
            </w:r>
            <w:r w:rsidR="00161FE0">
              <w:rPr>
                <w:rFonts w:cstheme="minorHAnsi"/>
                <w:bCs/>
                <w:sz w:val="20"/>
                <w:szCs w:val="20"/>
              </w:rPr>
              <w:t xml:space="preserve"> and confirmed the Parish </w:t>
            </w:r>
            <w:r w:rsidR="00C57798">
              <w:rPr>
                <w:rFonts w:cstheme="minorHAnsi"/>
                <w:bCs/>
                <w:sz w:val="20"/>
                <w:szCs w:val="20"/>
              </w:rPr>
              <w:t>Council would</w:t>
            </w:r>
            <w:r w:rsidR="008D2C6E">
              <w:rPr>
                <w:rFonts w:cstheme="minorHAnsi"/>
                <w:bCs/>
                <w:sz w:val="20"/>
                <w:szCs w:val="20"/>
              </w:rPr>
              <w:t xml:space="preserve"> be able to</w:t>
            </w:r>
            <w:r w:rsidR="00C57798">
              <w:rPr>
                <w:rFonts w:cstheme="minorHAnsi"/>
                <w:bCs/>
                <w:sz w:val="20"/>
                <w:szCs w:val="20"/>
              </w:rPr>
              <w:t xml:space="preserve"> reclaim £208.00 VAT at the end of March. </w:t>
            </w:r>
            <w:r w:rsidR="00BC4B55">
              <w:rPr>
                <w:rFonts w:cstheme="minorHAnsi"/>
                <w:bCs/>
                <w:sz w:val="20"/>
                <w:szCs w:val="20"/>
              </w:rPr>
              <w:t xml:space="preserve">  </w:t>
            </w:r>
          </w:p>
          <w:p w14:paraId="5586CCAF" w14:textId="10FB8A23" w:rsidR="00BC4B55" w:rsidRDefault="00BC4B55" w:rsidP="00FF412E">
            <w:pPr>
              <w:rPr>
                <w:rFonts w:cstheme="minorHAnsi"/>
                <w:bCs/>
                <w:sz w:val="20"/>
                <w:szCs w:val="20"/>
              </w:rPr>
            </w:pPr>
          </w:p>
          <w:p w14:paraId="1D05B508" w14:textId="18BF0718" w:rsidR="00BC4B55" w:rsidRDefault="00DC6EB9" w:rsidP="00FF412E">
            <w:pPr>
              <w:rPr>
                <w:rFonts w:cstheme="minorHAnsi"/>
                <w:bCs/>
                <w:sz w:val="20"/>
                <w:szCs w:val="20"/>
              </w:rPr>
            </w:pPr>
            <w:r>
              <w:rPr>
                <w:rFonts w:cstheme="minorHAnsi"/>
                <w:bCs/>
                <w:sz w:val="20"/>
                <w:szCs w:val="20"/>
              </w:rPr>
              <w:t xml:space="preserve">Cllr. Deighton asked whether a date had been provided for when the panels would be energised and noted that there </w:t>
            </w:r>
            <w:r w:rsidR="00161FE0">
              <w:rPr>
                <w:rFonts w:cstheme="minorHAnsi"/>
                <w:bCs/>
                <w:sz w:val="20"/>
                <w:szCs w:val="20"/>
              </w:rPr>
              <w:t xml:space="preserve">had not appeared to have been </w:t>
            </w:r>
            <w:r>
              <w:rPr>
                <w:rFonts w:cstheme="minorHAnsi"/>
                <w:bCs/>
                <w:sz w:val="20"/>
                <w:szCs w:val="20"/>
              </w:rPr>
              <w:t>much activity at the Solar Farm</w:t>
            </w:r>
            <w:r w:rsidR="00161FE0">
              <w:rPr>
                <w:rFonts w:cstheme="minorHAnsi"/>
                <w:bCs/>
                <w:sz w:val="20"/>
                <w:szCs w:val="20"/>
              </w:rPr>
              <w:t xml:space="preserve"> of late</w:t>
            </w:r>
            <w:r>
              <w:rPr>
                <w:rFonts w:cstheme="minorHAnsi"/>
                <w:bCs/>
                <w:sz w:val="20"/>
                <w:szCs w:val="20"/>
              </w:rPr>
              <w:t>.  The Clerk confirmed that work had been postponed whilst the archaeological dig was und</w:t>
            </w:r>
            <w:r w:rsidR="00161FE0">
              <w:rPr>
                <w:rFonts w:cstheme="minorHAnsi"/>
                <w:bCs/>
                <w:sz w:val="20"/>
                <w:szCs w:val="20"/>
              </w:rPr>
              <w:t>ertaken</w:t>
            </w:r>
            <w:r>
              <w:rPr>
                <w:rFonts w:cstheme="minorHAnsi"/>
                <w:bCs/>
                <w:sz w:val="20"/>
                <w:szCs w:val="20"/>
              </w:rPr>
              <w:t xml:space="preserve">, </w:t>
            </w:r>
            <w:r w:rsidR="00E36F36">
              <w:rPr>
                <w:rFonts w:cstheme="minorHAnsi"/>
                <w:bCs/>
                <w:sz w:val="20"/>
                <w:szCs w:val="20"/>
              </w:rPr>
              <w:t xml:space="preserve">and </w:t>
            </w:r>
            <w:r w:rsidR="00161FE0">
              <w:rPr>
                <w:rFonts w:cstheme="minorHAnsi"/>
                <w:bCs/>
                <w:sz w:val="20"/>
                <w:szCs w:val="20"/>
              </w:rPr>
              <w:t xml:space="preserve">Councillors </w:t>
            </w:r>
            <w:r w:rsidR="00E36F36">
              <w:rPr>
                <w:rFonts w:cstheme="minorHAnsi"/>
                <w:bCs/>
                <w:sz w:val="20"/>
                <w:szCs w:val="20"/>
              </w:rPr>
              <w:t xml:space="preserve">had been provided </w:t>
            </w:r>
            <w:r w:rsidR="00161FE0">
              <w:rPr>
                <w:rFonts w:cstheme="minorHAnsi"/>
                <w:bCs/>
                <w:sz w:val="20"/>
                <w:szCs w:val="20"/>
              </w:rPr>
              <w:t>with</w:t>
            </w:r>
            <w:r>
              <w:rPr>
                <w:rFonts w:cstheme="minorHAnsi"/>
                <w:bCs/>
                <w:sz w:val="20"/>
                <w:szCs w:val="20"/>
              </w:rPr>
              <w:t xml:space="preserve"> a report of what had been found.  She would contact Low Carbon to</w:t>
            </w:r>
            <w:r w:rsidR="00161FE0">
              <w:rPr>
                <w:rFonts w:cstheme="minorHAnsi"/>
                <w:bCs/>
                <w:sz w:val="20"/>
                <w:szCs w:val="20"/>
              </w:rPr>
              <w:t xml:space="preserve"> chase the Community Benefit Deed and ask for</w:t>
            </w:r>
            <w:r>
              <w:rPr>
                <w:rFonts w:cstheme="minorHAnsi"/>
                <w:bCs/>
                <w:sz w:val="20"/>
                <w:szCs w:val="20"/>
              </w:rPr>
              <w:t xml:space="preserve"> confirm</w:t>
            </w:r>
            <w:r w:rsidR="00161FE0">
              <w:rPr>
                <w:rFonts w:cstheme="minorHAnsi"/>
                <w:bCs/>
                <w:sz w:val="20"/>
                <w:szCs w:val="20"/>
              </w:rPr>
              <w:t xml:space="preserve">ation of </w:t>
            </w:r>
            <w:r>
              <w:rPr>
                <w:rFonts w:cstheme="minorHAnsi"/>
                <w:bCs/>
                <w:sz w:val="20"/>
                <w:szCs w:val="20"/>
              </w:rPr>
              <w:t>dates when the panels would be energised</w:t>
            </w:r>
            <w:r w:rsidR="00161FE0">
              <w:rPr>
                <w:rFonts w:cstheme="minorHAnsi"/>
                <w:bCs/>
                <w:sz w:val="20"/>
                <w:szCs w:val="20"/>
              </w:rPr>
              <w:t xml:space="preserve"> and when the first payment could be expected. </w:t>
            </w:r>
            <w:r>
              <w:rPr>
                <w:rFonts w:cstheme="minorHAnsi"/>
                <w:bCs/>
                <w:sz w:val="20"/>
                <w:szCs w:val="20"/>
              </w:rPr>
              <w:t xml:space="preserve">  </w:t>
            </w:r>
          </w:p>
          <w:p w14:paraId="5C70F3D1" w14:textId="6BC22AFD" w:rsidR="00F47B69" w:rsidRPr="00161FE0" w:rsidRDefault="00DC6EB9" w:rsidP="00161FE0">
            <w:pPr>
              <w:jc w:val="right"/>
              <w:rPr>
                <w:rFonts w:cstheme="minorHAnsi"/>
                <w:b/>
                <w:sz w:val="20"/>
                <w:szCs w:val="20"/>
              </w:rPr>
            </w:pPr>
            <w:r w:rsidRPr="009B5D50">
              <w:rPr>
                <w:rFonts w:cstheme="minorHAnsi"/>
                <w:b/>
                <w:sz w:val="20"/>
                <w:szCs w:val="20"/>
              </w:rPr>
              <w:t xml:space="preserve">ACTION – Clerk </w:t>
            </w:r>
          </w:p>
        </w:tc>
      </w:tr>
      <w:tr w:rsidR="00F47B69" w:rsidRPr="00327101" w14:paraId="022F4194" w14:textId="77777777" w:rsidTr="00F47B69">
        <w:tc>
          <w:tcPr>
            <w:tcW w:w="1118" w:type="dxa"/>
            <w:tcBorders>
              <w:bottom w:val="single" w:sz="4" w:space="0" w:color="7F7F7F" w:themeColor="text1" w:themeTint="80"/>
            </w:tcBorders>
          </w:tcPr>
          <w:p w14:paraId="4820E1EC" w14:textId="34C0851E" w:rsidR="00F47B69" w:rsidRDefault="00F47B69" w:rsidP="00FF412E">
            <w:pPr>
              <w:ind w:right="45"/>
              <w:rPr>
                <w:rFonts w:cstheme="minorHAnsi"/>
                <w:b/>
                <w:sz w:val="20"/>
                <w:szCs w:val="20"/>
              </w:rPr>
            </w:pPr>
            <w:r w:rsidRPr="00327101">
              <w:rPr>
                <w:rFonts w:cstheme="minorHAnsi"/>
                <w:b/>
                <w:sz w:val="20"/>
                <w:szCs w:val="20"/>
              </w:rPr>
              <w:t>2</w:t>
            </w:r>
            <w:r>
              <w:rPr>
                <w:rFonts w:cstheme="minorHAnsi"/>
                <w:b/>
                <w:sz w:val="20"/>
                <w:szCs w:val="20"/>
              </w:rPr>
              <w:t>4</w:t>
            </w:r>
            <w:r w:rsidRPr="00327101">
              <w:rPr>
                <w:rFonts w:cstheme="minorHAnsi"/>
                <w:b/>
                <w:sz w:val="20"/>
                <w:szCs w:val="20"/>
              </w:rPr>
              <w:t>-</w:t>
            </w:r>
            <w:r>
              <w:rPr>
                <w:rFonts w:cstheme="minorHAnsi"/>
                <w:b/>
                <w:sz w:val="20"/>
                <w:szCs w:val="20"/>
              </w:rPr>
              <w:t>5</w:t>
            </w:r>
            <w:r w:rsidRPr="00327101">
              <w:rPr>
                <w:rFonts w:cstheme="minorHAnsi"/>
                <w:b/>
                <w:sz w:val="20"/>
                <w:szCs w:val="20"/>
              </w:rPr>
              <w:t>/</w:t>
            </w:r>
            <w:r>
              <w:rPr>
                <w:rFonts w:cstheme="minorHAnsi"/>
                <w:b/>
                <w:sz w:val="20"/>
                <w:szCs w:val="20"/>
              </w:rPr>
              <w:t>16</w:t>
            </w:r>
            <w:r w:rsidR="00766C62">
              <w:rPr>
                <w:rFonts w:cstheme="minorHAnsi"/>
                <w:b/>
                <w:sz w:val="20"/>
                <w:szCs w:val="20"/>
              </w:rPr>
              <w:t>2</w:t>
            </w:r>
          </w:p>
          <w:p w14:paraId="3087E344" w14:textId="77777777" w:rsidR="00F47B69" w:rsidRPr="00327101" w:rsidRDefault="00F47B69" w:rsidP="00FF412E">
            <w:pPr>
              <w:ind w:right="45"/>
              <w:rPr>
                <w:rFonts w:cstheme="minorHAnsi"/>
                <w:b/>
                <w:sz w:val="20"/>
                <w:szCs w:val="20"/>
              </w:rPr>
            </w:pPr>
          </w:p>
        </w:tc>
        <w:tc>
          <w:tcPr>
            <w:tcW w:w="9225" w:type="dxa"/>
          </w:tcPr>
          <w:p w14:paraId="27478E8D" w14:textId="77777777" w:rsidR="00F47B69" w:rsidRDefault="00F47B69" w:rsidP="00FF412E">
            <w:pPr>
              <w:rPr>
                <w:rFonts w:cstheme="minorHAnsi"/>
                <w:b/>
                <w:sz w:val="20"/>
                <w:szCs w:val="20"/>
              </w:rPr>
            </w:pPr>
            <w:r>
              <w:rPr>
                <w:rFonts w:cstheme="minorHAnsi"/>
                <w:b/>
                <w:sz w:val="20"/>
                <w:szCs w:val="20"/>
              </w:rPr>
              <w:t>CCTV/FLY-TIPPING IN BRADWELL VILLAGE</w:t>
            </w:r>
          </w:p>
          <w:p w14:paraId="7E03A80F" w14:textId="1FD031B6" w:rsidR="00200E19" w:rsidRDefault="00200E19" w:rsidP="00FF412E">
            <w:pPr>
              <w:rPr>
                <w:rFonts w:cstheme="minorHAnsi"/>
                <w:bCs/>
                <w:sz w:val="20"/>
                <w:szCs w:val="20"/>
              </w:rPr>
            </w:pPr>
            <w:r>
              <w:rPr>
                <w:rFonts w:cstheme="minorHAnsi"/>
                <w:bCs/>
                <w:sz w:val="20"/>
                <w:szCs w:val="20"/>
              </w:rPr>
              <w:t xml:space="preserve">It was noted there had been further fly-tipping at </w:t>
            </w:r>
            <w:r w:rsidR="00161FE0">
              <w:rPr>
                <w:rFonts w:cstheme="minorHAnsi"/>
                <w:bCs/>
                <w:sz w:val="20"/>
                <w:szCs w:val="20"/>
              </w:rPr>
              <w:t xml:space="preserve">both </w:t>
            </w:r>
            <w:r>
              <w:rPr>
                <w:rFonts w:cstheme="minorHAnsi"/>
                <w:bCs/>
                <w:sz w:val="20"/>
                <w:szCs w:val="20"/>
              </w:rPr>
              <w:t>the recycling bank</w:t>
            </w:r>
            <w:r w:rsidR="00161FE0">
              <w:rPr>
                <w:rFonts w:cstheme="minorHAnsi"/>
                <w:bCs/>
                <w:sz w:val="20"/>
                <w:szCs w:val="20"/>
              </w:rPr>
              <w:t xml:space="preserve"> and Keepers Lane</w:t>
            </w:r>
            <w:r>
              <w:rPr>
                <w:rFonts w:cstheme="minorHAnsi"/>
                <w:bCs/>
                <w:sz w:val="20"/>
                <w:szCs w:val="20"/>
              </w:rPr>
              <w:t xml:space="preserve">, again </w:t>
            </w:r>
            <w:r w:rsidR="00161FE0">
              <w:rPr>
                <w:rFonts w:cstheme="minorHAnsi"/>
                <w:bCs/>
                <w:sz w:val="20"/>
                <w:szCs w:val="20"/>
              </w:rPr>
              <w:t xml:space="preserve">this </w:t>
            </w:r>
            <w:r>
              <w:rPr>
                <w:rFonts w:cstheme="minorHAnsi"/>
                <w:bCs/>
                <w:sz w:val="20"/>
                <w:szCs w:val="20"/>
              </w:rPr>
              <w:t xml:space="preserve">appeared to be domestic waste.  Cllr. Turner had reported </w:t>
            </w:r>
            <w:r w:rsidR="00E36F36">
              <w:rPr>
                <w:rFonts w:cstheme="minorHAnsi"/>
                <w:bCs/>
                <w:sz w:val="20"/>
                <w:szCs w:val="20"/>
              </w:rPr>
              <w:t>both</w:t>
            </w:r>
            <w:r w:rsidR="00724EE7">
              <w:rPr>
                <w:rFonts w:cstheme="minorHAnsi"/>
                <w:bCs/>
                <w:sz w:val="20"/>
                <w:szCs w:val="20"/>
              </w:rPr>
              <w:t xml:space="preserve"> incidents </w:t>
            </w:r>
            <w:r>
              <w:rPr>
                <w:rFonts w:cstheme="minorHAnsi"/>
                <w:bCs/>
                <w:sz w:val="20"/>
                <w:szCs w:val="20"/>
              </w:rPr>
              <w:t xml:space="preserve">via the BDC </w:t>
            </w:r>
            <w:r w:rsidR="008E1ACF">
              <w:rPr>
                <w:rFonts w:cstheme="minorHAnsi"/>
                <w:bCs/>
                <w:sz w:val="20"/>
                <w:szCs w:val="20"/>
              </w:rPr>
              <w:t>site,</w:t>
            </w:r>
            <w:r>
              <w:rPr>
                <w:rFonts w:cstheme="minorHAnsi"/>
                <w:bCs/>
                <w:sz w:val="20"/>
                <w:szCs w:val="20"/>
              </w:rPr>
              <w:t xml:space="preserve"> and the Clerk had also report this </w:t>
            </w:r>
            <w:r w:rsidR="00E730E7">
              <w:rPr>
                <w:rFonts w:cstheme="minorHAnsi"/>
                <w:bCs/>
                <w:sz w:val="20"/>
                <w:szCs w:val="20"/>
              </w:rPr>
              <w:t xml:space="preserve">directly </w:t>
            </w:r>
            <w:r>
              <w:rPr>
                <w:rFonts w:cstheme="minorHAnsi"/>
                <w:bCs/>
                <w:sz w:val="20"/>
                <w:szCs w:val="20"/>
              </w:rPr>
              <w:t xml:space="preserve">to the Street Scene Team who </w:t>
            </w:r>
            <w:r w:rsidR="00A16BB2">
              <w:rPr>
                <w:rFonts w:cstheme="minorHAnsi"/>
                <w:bCs/>
                <w:sz w:val="20"/>
                <w:szCs w:val="20"/>
              </w:rPr>
              <w:t xml:space="preserve">were </w:t>
            </w:r>
            <w:r w:rsidR="00724EE7">
              <w:rPr>
                <w:rFonts w:cstheme="minorHAnsi"/>
                <w:bCs/>
                <w:sz w:val="20"/>
                <w:szCs w:val="20"/>
              </w:rPr>
              <w:t xml:space="preserve">arranging for the </w:t>
            </w:r>
            <w:r>
              <w:rPr>
                <w:rFonts w:cstheme="minorHAnsi"/>
                <w:bCs/>
                <w:sz w:val="20"/>
                <w:szCs w:val="20"/>
              </w:rPr>
              <w:t xml:space="preserve">installation of CCTV. </w:t>
            </w:r>
            <w:r w:rsidR="00A16BB2">
              <w:rPr>
                <w:rFonts w:cstheme="minorHAnsi"/>
                <w:bCs/>
                <w:sz w:val="20"/>
                <w:szCs w:val="20"/>
              </w:rPr>
              <w:t xml:space="preserve">  She added that the signage would soon be installed advising that CCTV would be operating in the area. </w:t>
            </w:r>
            <w:r>
              <w:rPr>
                <w:rFonts w:cstheme="minorHAnsi"/>
                <w:bCs/>
                <w:sz w:val="20"/>
                <w:szCs w:val="20"/>
              </w:rPr>
              <w:t xml:space="preserve"> </w:t>
            </w:r>
          </w:p>
          <w:p w14:paraId="2F553EF7" w14:textId="77777777" w:rsidR="00200E19" w:rsidRDefault="00200E19" w:rsidP="00FF412E">
            <w:pPr>
              <w:rPr>
                <w:rFonts w:cstheme="minorHAnsi"/>
                <w:bCs/>
                <w:sz w:val="20"/>
                <w:szCs w:val="20"/>
              </w:rPr>
            </w:pPr>
          </w:p>
          <w:p w14:paraId="340EFD16" w14:textId="24DCECDD" w:rsidR="00724EE7" w:rsidRDefault="00200E19" w:rsidP="00200E19">
            <w:pPr>
              <w:rPr>
                <w:rFonts w:cstheme="minorHAnsi"/>
                <w:bCs/>
                <w:sz w:val="20"/>
                <w:szCs w:val="20"/>
              </w:rPr>
            </w:pPr>
            <w:r>
              <w:rPr>
                <w:rFonts w:cstheme="minorHAnsi"/>
                <w:bCs/>
                <w:sz w:val="20"/>
                <w:szCs w:val="20"/>
              </w:rPr>
              <w:t xml:space="preserve">Cllr. Lockey reported that </w:t>
            </w:r>
            <w:r w:rsidR="008E1ACF">
              <w:rPr>
                <w:rFonts w:cstheme="minorHAnsi"/>
                <w:bCs/>
                <w:sz w:val="20"/>
                <w:szCs w:val="20"/>
              </w:rPr>
              <w:t xml:space="preserve">he had spoken to </w:t>
            </w:r>
            <w:r>
              <w:rPr>
                <w:rFonts w:cstheme="minorHAnsi"/>
                <w:bCs/>
                <w:sz w:val="20"/>
                <w:szCs w:val="20"/>
              </w:rPr>
              <w:t>Callum Scri</w:t>
            </w:r>
            <w:r w:rsidR="008E1ACF">
              <w:rPr>
                <w:rFonts w:cstheme="minorHAnsi"/>
                <w:bCs/>
                <w:sz w:val="20"/>
                <w:szCs w:val="20"/>
              </w:rPr>
              <w:t>ps</w:t>
            </w:r>
            <w:r>
              <w:rPr>
                <w:rFonts w:cstheme="minorHAnsi"/>
                <w:bCs/>
                <w:sz w:val="20"/>
                <w:szCs w:val="20"/>
              </w:rPr>
              <w:t xml:space="preserve"> from Scrips Farm</w:t>
            </w:r>
            <w:r w:rsidR="008E1ACF">
              <w:rPr>
                <w:rFonts w:cstheme="minorHAnsi"/>
                <w:bCs/>
                <w:sz w:val="20"/>
                <w:szCs w:val="20"/>
              </w:rPr>
              <w:t xml:space="preserve">, who </w:t>
            </w:r>
            <w:r>
              <w:rPr>
                <w:rFonts w:cstheme="minorHAnsi"/>
                <w:bCs/>
                <w:sz w:val="20"/>
                <w:szCs w:val="20"/>
              </w:rPr>
              <w:t>had generously</w:t>
            </w:r>
            <w:r w:rsidR="008E1ACF">
              <w:rPr>
                <w:rFonts w:cstheme="minorHAnsi"/>
                <w:bCs/>
                <w:sz w:val="20"/>
                <w:szCs w:val="20"/>
              </w:rPr>
              <w:t xml:space="preserve"> and very kindly</w:t>
            </w:r>
            <w:r>
              <w:rPr>
                <w:rFonts w:cstheme="minorHAnsi"/>
                <w:bCs/>
                <w:sz w:val="20"/>
                <w:szCs w:val="20"/>
              </w:rPr>
              <w:t xml:space="preserve"> supplied a wooden pole</w:t>
            </w:r>
            <w:r w:rsidR="00A16BB2">
              <w:rPr>
                <w:rFonts w:cstheme="minorHAnsi"/>
                <w:bCs/>
                <w:sz w:val="20"/>
                <w:szCs w:val="20"/>
              </w:rPr>
              <w:t xml:space="preserve"> free of charge</w:t>
            </w:r>
            <w:r>
              <w:rPr>
                <w:rFonts w:cstheme="minorHAnsi"/>
                <w:bCs/>
                <w:sz w:val="20"/>
                <w:szCs w:val="20"/>
              </w:rPr>
              <w:t xml:space="preserve"> to enable the CCTV to be installed.  </w:t>
            </w:r>
            <w:r w:rsidR="00724EE7">
              <w:rPr>
                <w:rFonts w:cstheme="minorHAnsi"/>
                <w:bCs/>
                <w:sz w:val="20"/>
                <w:szCs w:val="20"/>
              </w:rPr>
              <w:t>He confirmed that t</w:t>
            </w:r>
            <w:r>
              <w:rPr>
                <w:rFonts w:cstheme="minorHAnsi"/>
                <w:bCs/>
                <w:sz w:val="20"/>
                <w:szCs w:val="20"/>
              </w:rPr>
              <w:t xml:space="preserve">he pole would be </w:t>
            </w:r>
            <w:r w:rsidR="00724EE7">
              <w:rPr>
                <w:rFonts w:cstheme="minorHAnsi"/>
                <w:bCs/>
                <w:sz w:val="20"/>
                <w:szCs w:val="20"/>
              </w:rPr>
              <w:t xml:space="preserve">installed </w:t>
            </w:r>
            <w:r>
              <w:rPr>
                <w:rFonts w:cstheme="minorHAnsi"/>
                <w:bCs/>
                <w:sz w:val="20"/>
                <w:szCs w:val="20"/>
              </w:rPr>
              <w:t>by the end of the week</w:t>
            </w:r>
            <w:r w:rsidR="00724EE7">
              <w:rPr>
                <w:rFonts w:cstheme="minorHAnsi"/>
                <w:bCs/>
                <w:sz w:val="20"/>
                <w:szCs w:val="20"/>
              </w:rPr>
              <w:t xml:space="preserve"> ready for the camera to be</w:t>
            </w:r>
            <w:r w:rsidR="00A16BB2">
              <w:rPr>
                <w:rFonts w:cstheme="minorHAnsi"/>
                <w:bCs/>
                <w:sz w:val="20"/>
                <w:szCs w:val="20"/>
              </w:rPr>
              <w:t xml:space="preserve"> suitably </w:t>
            </w:r>
            <w:r w:rsidR="00724EE7">
              <w:rPr>
                <w:rFonts w:cstheme="minorHAnsi"/>
                <w:bCs/>
                <w:sz w:val="20"/>
                <w:szCs w:val="20"/>
              </w:rPr>
              <w:t xml:space="preserve">placed.  </w:t>
            </w:r>
            <w:r>
              <w:rPr>
                <w:rFonts w:cstheme="minorHAnsi"/>
                <w:bCs/>
                <w:sz w:val="20"/>
                <w:szCs w:val="20"/>
              </w:rPr>
              <w:t xml:space="preserve">  </w:t>
            </w:r>
          </w:p>
          <w:p w14:paraId="062794CF" w14:textId="77777777" w:rsidR="00724EE7" w:rsidRDefault="00724EE7" w:rsidP="00200E19">
            <w:pPr>
              <w:rPr>
                <w:rFonts w:cstheme="minorHAnsi"/>
                <w:bCs/>
                <w:sz w:val="20"/>
                <w:szCs w:val="20"/>
              </w:rPr>
            </w:pPr>
          </w:p>
          <w:p w14:paraId="0476F6ED" w14:textId="6438F5E1" w:rsidR="00F47B69" w:rsidRPr="00B24884" w:rsidRDefault="00200E19" w:rsidP="00200E19">
            <w:pPr>
              <w:rPr>
                <w:rFonts w:cstheme="minorHAnsi"/>
                <w:bCs/>
                <w:sz w:val="20"/>
                <w:szCs w:val="20"/>
              </w:rPr>
            </w:pPr>
            <w:r>
              <w:rPr>
                <w:rFonts w:cstheme="minorHAnsi"/>
                <w:bCs/>
                <w:sz w:val="20"/>
                <w:szCs w:val="20"/>
              </w:rPr>
              <w:t>The Parish Council wanted to express its thanks and gratitude to</w:t>
            </w:r>
            <w:r w:rsidR="008E1ACF">
              <w:rPr>
                <w:rFonts w:cstheme="minorHAnsi"/>
                <w:bCs/>
                <w:sz w:val="20"/>
                <w:szCs w:val="20"/>
              </w:rPr>
              <w:t xml:space="preserve"> both Cllr. Lockey and</w:t>
            </w:r>
            <w:r>
              <w:rPr>
                <w:rFonts w:cstheme="minorHAnsi"/>
                <w:bCs/>
                <w:sz w:val="20"/>
                <w:szCs w:val="20"/>
              </w:rPr>
              <w:t xml:space="preserve"> Mr Scrips</w:t>
            </w:r>
            <w:r w:rsidR="001B5DC4">
              <w:rPr>
                <w:rFonts w:cstheme="minorHAnsi"/>
                <w:bCs/>
                <w:sz w:val="20"/>
                <w:szCs w:val="20"/>
              </w:rPr>
              <w:t xml:space="preserve">, </w:t>
            </w:r>
            <w:r>
              <w:rPr>
                <w:rFonts w:cstheme="minorHAnsi"/>
                <w:bCs/>
                <w:sz w:val="20"/>
                <w:szCs w:val="20"/>
              </w:rPr>
              <w:t>which would</w:t>
            </w:r>
            <w:r w:rsidR="008E1ACF">
              <w:rPr>
                <w:rFonts w:cstheme="minorHAnsi"/>
                <w:bCs/>
                <w:sz w:val="20"/>
                <w:szCs w:val="20"/>
              </w:rPr>
              <w:t xml:space="preserve"> hopefully</w:t>
            </w:r>
            <w:r>
              <w:rPr>
                <w:rFonts w:cstheme="minorHAnsi"/>
                <w:bCs/>
                <w:sz w:val="20"/>
                <w:szCs w:val="20"/>
              </w:rPr>
              <w:t xml:space="preserve"> assist B</w:t>
            </w:r>
            <w:r w:rsidR="00672058">
              <w:rPr>
                <w:rFonts w:cstheme="minorHAnsi"/>
                <w:bCs/>
                <w:sz w:val="20"/>
                <w:szCs w:val="20"/>
              </w:rPr>
              <w:t>DC</w:t>
            </w:r>
            <w:r w:rsidR="008E1ACF">
              <w:rPr>
                <w:rFonts w:cstheme="minorHAnsi"/>
                <w:bCs/>
                <w:sz w:val="20"/>
                <w:szCs w:val="20"/>
              </w:rPr>
              <w:t xml:space="preserve"> with </w:t>
            </w:r>
            <w:r>
              <w:rPr>
                <w:rFonts w:cstheme="minorHAnsi"/>
                <w:bCs/>
                <w:sz w:val="20"/>
                <w:szCs w:val="20"/>
              </w:rPr>
              <w:t>identify</w:t>
            </w:r>
            <w:r w:rsidR="008E1ACF">
              <w:rPr>
                <w:rFonts w:cstheme="minorHAnsi"/>
                <w:bCs/>
                <w:sz w:val="20"/>
                <w:szCs w:val="20"/>
              </w:rPr>
              <w:t>ing</w:t>
            </w:r>
            <w:r>
              <w:rPr>
                <w:rFonts w:cstheme="minorHAnsi"/>
                <w:bCs/>
                <w:sz w:val="20"/>
                <w:szCs w:val="20"/>
              </w:rPr>
              <w:t xml:space="preserve"> </w:t>
            </w:r>
            <w:r w:rsidR="00E6259C">
              <w:rPr>
                <w:rFonts w:cstheme="minorHAnsi"/>
                <w:bCs/>
                <w:sz w:val="20"/>
                <w:szCs w:val="20"/>
              </w:rPr>
              <w:t xml:space="preserve">any </w:t>
            </w:r>
            <w:r>
              <w:rPr>
                <w:rFonts w:cstheme="minorHAnsi"/>
                <w:bCs/>
                <w:sz w:val="20"/>
                <w:szCs w:val="20"/>
              </w:rPr>
              <w:t>perpetrator</w:t>
            </w:r>
            <w:r w:rsidR="00E6259C">
              <w:rPr>
                <w:rFonts w:cstheme="minorHAnsi"/>
                <w:bCs/>
                <w:sz w:val="20"/>
                <w:szCs w:val="20"/>
              </w:rPr>
              <w:t>s</w:t>
            </w:r>
            <w:r w:rsidR="00A16BB2">
              <w:rPr>
                <w:rFonts w:cstheme="minorHAnsi"/>
                <w:bCs/>
                <w:sz w:val="20"/>
                <w:szCs w:val="20"/>
              </w:rPr>
              <w:t xml:space="preserve"> and stop the fly-tipping</w:t>
            </w:r>
            <w:r w:rsidR="00E6259C">
              <w:rPr>
                <w:rFonts w:cstheme="minorHAnsi"/>
                <w:bCs/>
                <w:sz w:val="20"/>
                <w:szCs w:val="20"/>
              </w:rPr>
              <w:t>.</w:t>
            </w:r>
          </w:p>
        </w:tc>
      </w:tr>
      <w:tr w:rsidR="00F47B69" w:rsidRPr="00327101" w14:paraId="68AE9E2C" w14:textId="77777777" w:rsidTr="00F47B69">
        <w:trPr>
          <w:trHeight w:val="537"/>
        </w:trPr>
        <w:tc>
          <w:tcPr>
            <w:tcW w:w="1118" w:type="dxa"/>
          </w:tcPr>
          <w:p w14:paraId="69F386A2" w14:textId="4BABCBA9" w:rsidR="00F47B69" w:rsidRPr="00327101" w:rsidRDefault="00F47B69" w:rsidP="00FF412E">
            <w:pPr>
              <w:ind w:right="45"/>
              <w:rPr>
                <w:rFonts w:cstheme="minorHAnsi"/>
                <w:b/>
                <w:sz w:val="20"/>
                <w:szCs w:val="20"/>
              </w:rPr>
            </w:pPr>
            <w:r w:rsidRPr="00327101">
              <w:rPr>
                <w:rFonts w:cstheme="minorHAnsi"/>
                <w:b/>
                <w:sz w:val="20"/>
                <w:szCs w:val="20"/>
              </w:rPr>
              <w:t>2</w:t>
            </w:r>
            <w:r>
              <w:rPr>
                <w:rFonts w:cstheme="minorHAnsi"/>
                <w:b/>
                <w:sz w:val="20"/>
                <w:szCs w:val="20"/>
              </w:rPr>
              <w:t>4</w:t>
            </w:r>
            <w:r w:rsidRPr="00327101">
              <w:rPr>
                <w:rFonts w:cstheme="minorHAnsi"/>
                <w:b/>
                <w:sz w:val="20"/>
                <w:szCs w:val="20"/>
              </w:rPr>
              <w:t>-</w:t>
            </w:r>
            <w:r>
              <w:rPr>
                <w:rFonts w:cstheme="minorHAnsi"/>
                <w:b/>
                <w:sz w:val="20"/>
                <w:szCs w:val="20"/>
              </w:rPr>
              <w:t>5</w:t>
            </w:r>
            <w:r w:rsidRPr="00327101">
              <w:rPr>
                <w:rFonts w:cstheme="minorHAnsi"/>
                <w:b/>
                <w:sz w:val="20"/>
                <w:szCs w:val="20"/>
              </w:rPr>
              <w:t>/</w:t>
            </w:r>
            <w:r>
              <w:rPr>
                <w:rFonts w:cstheme="minorHAnsi"/>
                <w:b/>
                <w:sz w:val="20"/>
                <w:szCs w:val="20"/>
              </w:rPr>
              <w:t>16</w:t>
            </w:r>
            <w:r w:rsidR="00766C62">
              <w:rPr>
                <w:rFonts w:cstheme="minorHAnsi"/>
                <w:b/>
                <w:sz w:val="20"/>
                <w:szCs w:val="20"/>
              </w:rPr>
              <w:t>3</w:t>
            </w:r>
          </w:p>
        </w:tc>
        <w:tc>
          <w:tcPr>
            <w:tcW w:w="9225" w:type="dxa"/>
            <w:tcBorders>
              <w:top w:val="single" w:sz="4" w:space="0" w:color="7F7F7F" w:themeColor="text1" w:themeTint="80"/>
            </w:tcBorders>
          </w:tcPr>
          <w:p w14:paraId="6F46DC4F" w14:textId="77777777" w:rsidR="00F47B69" w:rsidRDefault="00F47B69" w:rsidP="00FF412E">
            <w:pPr>
              <w:rPr>
                <w:rFonts w:cstheme="minorHAnsi"/>
                <w:b/>
                <w:sz w:val="20"/>
                <w:szCs w:val="20"/>
              </w:rPr>
            </w:pPr>
            <w:r>
              <w:rPr>
                <w:rFonts w:cstheme="minorHAnsi"/>
                <w:b/>
                <w:sz w:val="20"/>
                <w:szCs w:val="20"/>
              </w:rPr>
              <w:t>BRADWELL BUS SHELTERS</w:t>
            </w:r>
          </w:p>
          <w:p w14:paraId="67320376" w14:textId="63D90A81" w:rsidR="00E6259C" w:rsidRDefault="00520C7E" w:rsidP="00267E5E">
            <w:pPr>
              <w:rPr>
                <w:rFonts w:cstheme="minorHAnsi"/>
                <w:bCs/>
                <w:sz w:val="20"/>
                <w:szCs w:val="20"/>
              </w:rPr>
            </w:pPr>
            <w:r>
              <w:rPr>
                <w:rFonts w:cstheme="minorHAnsi"/>
                <w:bCs/>
                <w:sz w:val="20"/>
                <w:szCs w:val="20"/>
              </w:rPr>
              <w:t>As part of the Essex-wide Bus Shelter contract briefing, Parish Councils were invited to consider whether there were any requirements for new/replacement bus shelters.  Cllr. Harding had kindly offered to take this forward and had proposed a new bus shelter for the bus stop along the A120 opposite Wadud</w:t>
            </w:r>
            <w:r w:rsidR="00BF7058">
              <w:rPr>
                <w:rFonts w:cstheme="minorHAnsi"/>
                <w:bCs/>
                <w:sz w:val="20"/>
                <w:szCs w:val="20"/>
              </w:rPr>
              <w:t>’</w:t>
            </w:r>
            <w:r>
              <w:rPr>
                <w:rFonts w:cstheme="minorHAnsi"/>
                <w:bCs/>
                <w:sz w:val="20"/>
                <w:szCs w:val="20"/>
              </w:rPr>
              <w:t xml:space="preserve">s, given the </w:t>
            </w:r>
            <w:r w:rsidR="00AE7F6B">
              <w:rPr>
                <w:rFonts w:cstheme="minorHAnsi"/>
                <w:bCs/>
                <w:sz w:val="20"/>
                <w:szCs w:val="20"/>
              </w:rPr>
              <w:t>number</w:t>
            </w:r>
            <w:r>
              <w:rPr>
                <w:rFonts w:cstheme="minorHAnsi"/>
                <w:bCs/>
                <w:sz w:val="20"/>
                <w:szCs w:val="20"/>
              </w:rPr>
              <w:t xml:space="preserve"> of </w:t>
            </w:r>
            <w:r w:rsidR="00AE7F6B">
              <w:rPr>
                <w:rFonts w:cstheme="minorHAnsi"/>
                <w:bCs/>
                <w:sz w:val="20"/>
                <w:szCs w:val="20"/>
              </w:rPr>
              <w:t>residents</w:t>
            </w:r>
            <w:r>
              <w:rPr>
                <w:rFonts w:cstheme="minorHAnsi"/>
                <w:bCs/>
                <w:sz w:val="20"/>
                <w:szCs w:val="20"/>
              </w:rPr>
              <w:t xml:space="preserve"> </w:t>
            </w:r>
            <w:r w:rsidR="00AE7F6B">
              <w:rPr>
                <w:rFonts w:cstheme="minorHAnsi"/>
                <w:bCs/>
                <w:sz w:val="20"/>
                <w:szCs w:val="20"/>
              </w:rPr>
              <w:t xml:space="preserve">(including school children) </w:t>
            </w:r>
            <w:r>
              <w:rPr>
                <w:rFonts w:cstheme="minorHAnsi"/>
                <w:bCs/>
                <w:sz w:val="20"/>
                <w:szCs w:val="20"/>
              </w:rPr>
              <w:t xml:space="preserve">who use the bus stop </w:t>
            </w:r>
            <w:r w:rsidR="00AE7F6B">
              <w:rPr>
                <w:rFonts w:cstheme="minorHAnsi"/>
                <w:bCs/>
                <w:sz w:val="20"/>
                <w:szCs w:val="20"/>
              </w:rPr>
              <w:t>to get transport</w:t>
            </w:r>
            <w:r>
              <w:rPr>
                <w:rFonts w:cstheme="minorHAnsi"/>
                <w:bCs/>
                <w:sz w:val="20"/>
                <w:szCs w:val="20"/>
              </w:rPr>
              <w:t xml:space="preserve"> to school, college and </w:t>
            </w:r>
            <w:r w:rsidR="00D301DA">
              <w:rPr>
                <w:rFonts w:cstheme="minorHAnsi"/>
                <w:bCs/>
                <w:sz w:val="20"/>
                <w:szCs w:val="20"/>
              </w:rPr>
              <w:t xml:space="preserve">travelling to </w:t>
            </w:r>
            <w:r>
              <w:rPr>
                <w:rFonts w:cstheme="minorHAnsi"/>
                <w:bCs/>
                <w:sz w:val="20"/>
                <w:szCs w:val="20"/>
              </w:rPr>
              <w:t>Colche</w:t>
            </w:r>
            <w:r w:rsidR="00AE7F6B">
              <w:rPr>
                <w:rFonts w:cstheme="minorHAnsi"/>
                <w:bCs/>
                <w:sz w:val="20"/>
                <w:szCs w:val="20"/>
              </w:rPr>
              <w:t>ster</w:t>
            </w:r>
            <w:r>
              <w:rPr>
                <w:rFonts w:cstheme="minorHAnsi"/>
                <w:bCs/>
                <w:sz w:val="20"/>
                <w:szCs w:val="20"/>
              </w:rPr>
              <w:t>.</w:t>
            </w:r>
            <w:r w:rsidR="00AE7F6B">
              <w:rPr>
                <w:rFonts w:cstheme="minorHAnsi"/>
                <w:bCs/>
                <w:sz w:val="20"/>
                <w:szCs w:val="20"/>
              </w:rPr>
              <w:t xml:space="preserve">  Councillors unanimously agreed. </w:t>
            </w:r>
          </w:p>
          <w:p w14:paraId="306F3790" w14:textId="1EEDCCB1" w:rsidR="00AE7F6B" w:rsidRDefault="00AE7F6B" w:rsidP="00AE7F6B">
            <w:pPr>
              <w:ind w:right="45"/>
              <w:rPr>
                <w:rFonts w:cstheme="minorHAnsi"/>
                <w:b/>
                <w:bCs/>
                <w:sz w:val="20"/>
                <w:szCs w:val="20"/>
              </w:rPr>
            </w:pPr>
            <w:r w:rsidRPr="008775E9">
              <w:rPr>
                <w:rFonts w:cstheme="minorHAnsi"/>
                <w:b/>
                <w:bCs/>
                <w:sz w:val="20"/>
                <w:szCs w:val="20"/>
              </w:rPr>
              <w:t xml:space="preserve">Proposed: Cllr. </w:t>
            </w:r>
            <w:r>
              <w:rPr>
                <w:rFonts w:cstheme="minorHAnsi"/>
                <w:b/>
                <w:bCs/>
                <w:sz w:val="20"/>
                <w:szCs w:val="20"/>
              </w:rPr>
              <w:t>Harding</w:t>
            </w:r>
            <w:r w:rsidRPr="008775E9">
              <w:rPr>
                <w:rFonts w:cstheme="minorHAnsi"/>
                <w:b/>
                <w:bCs/>
                <w:sz w:val="20"/>
                <w:szCs w:val="20"/>
              </w:rPr>
              <w:t xml:space="preserve">; Seconded Cllr. </w:t>
            </w:r>
            <w:r>
              <w:rPr>
                <w:rFonts w:cstheme="minorHAnsi"/>
                <w:b/>
                <w:bCs/>
                <w:sz w:val="20"/>
                <w:szCs w:val="20"/>
              </w:rPr>
              <w:t>Lockey</w:t>
            </w:r>
            <w:r w:rsidRPr="008775E9">
              <w:rPr>
                <w:rFonts w:cstheme="minorHAnsi"/>
                <w:b/>
                <w:bCs/>
                <w:sz w:val="20"/>
                <w:szCs w:val="20"/>
              </w:rPr>
              <w:t xml:space="preserve">; All in favour, RESOLVED.   </w:t>
            </w:r>
          </w:p>
          <w:p w14:paraId="563A9A6E" w14:textId="77777777" w:rsidR="00AE7F6B" w:rsidRDefault="00AE7F6B" w:rsidP="00267E5E">
            <w:pPr>
              <w:rPr>
                <w:rFonts w:cstheme="minorHAnsi"/>
                <w:bCs/>
                <w:sz w:val="20"/>
                <w:szCs w:val="20"/>
              </w:rPr>
            </w:pPr>
          </w:p>
          <w:p w14:paraId="73788726" w14:textId="1AB5B6E6" w:rsidR="00F47B69" w:rsidRPr="002F73B0" w:rsidRDefault="00AE7F6B" w:rsidP="00267E5E">
            <w:pPr>
              <w:rPr>
                <w:rFonts w:cstheme="minorHAnsi"/>
                <w:bCs/>
                <w:sz w:val="20"/>
                <w:szCs w:val="20"/>
              </w:rPr>
            </w:pPr>
            <w:r>
              <w:rPr>
                <w:rFonts w:cstheme="minorHAnsi"/>
                <w:bCs/>
                <w:sz w:val="20"/>
                <w:szCs w:val="20"/>
              </w:rPr>
              <w:lastRenderedPageBreak/>
              <w:t>The Clerk confirmed that the Parish Council owned two bus stops</w:t>
            </w:r>
            <w:r w:rsidR="00D301DA">
              <w:rPr>
                <w:rFonts w:cstheme="minorHAnsi"/>
                <w:bCs/>
                <w:sz w:val="20"/>
                <w:szCs w:val="20"/>
              </w:rPr>
              <w:t xml:space="preserve"> in the parish</w:t>
            </w:r>
            <w:r>
              <w:rPr>
                <w:rFonts w:cstheme="minorHAnsi"/>
                <w:bCs/>
                <w:sz w:val="20"/>
                <w:szCs w:val="20"/>
              </w:rPr>
              <w:t>, one by The Street past Wadud</w:t>
            </w:r>
            <w:r w:rsidR="00BF7058">
              <w:rPr>
                <w:rFonts w:cstheme="minorHAnsi"/>
                <w:bCs/>
                <w:sz w:val="20"/>
                <w:szCs w:val="20"/>
              </w:rPr>
              <w:t>’</w:t>
            </w:r>
            <w:r>
              <w:rPr>
                <w:rFonts w:cstheme="minorHAnsi"/>
                <w:bCs/>
                <w:sz w:val="20"/>
                <w:szCs w:val="20"/>
              </w:rPr>
              <w:t xml:space="preserve">s towards Braintree, the other by the BP Garage along Coggeshall Road, </w:t>
            </w:r>
            <w:r w:rsidR="00F5304F">
              <w:rPr>
                <w:rFonts w:cstheme="minorHAnsi"/>
                <w:bCs/>
                <w:sz w:val="20"/>
                <w:szCs w:val="20"/>
              </w:rPr>
              <w:t>and</w:t>
            </w:r>
            <w:r w:rsidR="00D301DA">
              <w:rPr>
                <w:rFonts w:cstheme="minorHAnsi"/>
                <w:bCs/>
                <w:sz w:val="20"/>
                <w:szCs w:val="20"/>
              </w:rPr>
              <w:t xml:space="preserve"> it</w:t>
            </w:r>
            <w:r w:rsidR="00F5304F">
              <w:rPr>
                <w:rFonts w:cstheme="minorHAnsi"/>
                <w:bCs/>
                <w:sz w:val="20"/>
                <w:szCs w:val="20"/>
              </w:rPr>
              <w:t xml:space="preserve"> </w:t>
            </w:r>
            <w:r w:rsidR="00E730E7">
              <w:rPr>
                <w:rFonts w:cstheme="minorHAnsi"/>
                <w:bCs/>
                <w:sz w:val="20"/>
                <w:szCs w:val="20"/>
              </w:rPr>
              <w:t xml:space="preserve">was therefore the Parish Council’s responsibility for their maintenance.  </w:t>
            </w:r>
            <w:r w:rsidR="00F5304F">
              <w:rPr>
                <w:rFonts w:cstheme="minorHAnsi"/>
                <w:bCs/>
                <w:sz w:val="20"/>
                <w:szCs w:val="20"/>
              </w:rPr>
              <w:t xml:space="preserve">Cllr. Harding noted that the glass was broken on the shelter by the BP Garage. </w:t>
            </w:r>
            <w:r w:rsidR="00D301DA">
              <w:rPr>
                <w:rFonts w:cstheme="minorHAnsi"/>
                <w:bCs/>
                <w:sz w:val="20"/>
                <w:szCs w:val="20"/>
              </w:rPr>
              <w:t xml:space="preserve"> </w:t>
            </w:r>
            <w:r w:rsidR="00F5304F">
              <w:rPr>
                <w:rFonts w:cstheme="minorHAnsi"/>
                <w:bCs/>
                <w:sz w:val="20"/>
                <w:szCs w:val="20"/>
              </w:rPr>
              <w:t>Cllr.  Lockey</w:t>
            </w:r>
            <w:r w:rsidR="009D2D97">
              <w:rPr>
                <w:rFonts w:cstheme="minorHAnsi"/>
                <w:bCs/>
                <w:sz w:val="20"/>
                <w:szCs w:val="20"/>
              </w:rPr>
              <w:t xml:space="preserve"> said he</w:t>
            </w:r>
            <w:r w:rsidR="00F5304F">
              <w:rPr>
                <w:rFonts w:cstheme="minorHAnsi"/>
                <w:bCs/>
                <w:sz w:val="20"/>
                <w:szCs w:val="20"/>
              </w:rPr>
              <w:t xml:space="preserve"> would inspect the</w:t>
            </w:r>
            <w:r w:rsidR="009D2D97">
              <w:rPr>
                <w:rFonts w:cstheme="minorHAnsi"/>
                <w:bCs/>
                <w:sz w:val="20"/>
                <w:szCs w:val="20"/>
              </w:rPr>
              <w:t xml:space="preserve"> shelter and measure the area </w:t>
            </w:r>
            <w:r w:rsidR="00656AB5">
              <w:rPr>
                <w:rFonts w:cstheme="minorHAnsi"/>
                <w:bCs/>
                <w:sz w:val="20"/>
                <w:szCs w:val="20"/>
              </w:rPr>
              <w:t>for</w:t>
            </w:r>
            <w:r w:rsidR="009D2D97">
              <w:rPr>
                <w:rFonts w:cstheme="minorHAnsi"/>
                <w:bCs/>
                <w:sz w:val="20"/>
                <w:szCs w:val="20"/>
              </w:rPr>
              <w:t xml:space="preserve"> the Clerk to obtain a quote for reinforced replacement Perspex.</w:t>
            </w:r>
          </w:p>
        </w:tc>
      </w:tr>
      <w:tr w:rsidR="00F47B69" w:rsidRPr="00327101" w14:paraId="751F21A8" w14:textId="77777777" w:rsidTr="0083075C">
        <w:trPr>
          <w:trHeight w:val="273"/>
        </w:trPr>
        <w:tc>
          <w:tcPr>
            <w:tcW w:w="1118" w:type="dxa"/>
          </w:tcPr>
          <w:p w14:paraId="0DF6FD37" w14:textId="55F090A4" w:rsidR="00F47B69" w:rsidRPr="00327101" w:rsidRDefault="00F47B69" w:rsidP="00FF412E">
            <w:pPr>
              <w:ind w:right="45"/>
              <w:rPr>
                <w:rFonts w:cstheme="minorHAnsi"/>
                <w:b/>
                <w:sz w:val="20"/>
                <w:szCs w:val="20"/>
              </w:rPr>
            </w:pPr>
            <w:r w:rsidRPr="00327101">
              <w:rPr>
                <w:rFonts w:cstheme="minorHAnsi"/>
                <w:b/>
                <w:sz w:val="20"/>
                <w:szCs w:val="20"/>
              </w:rPr>
              <w:lastRenderedPageBreak/>
              <w:t>2</w:t>
            </w:r>
            <w:r>
              <w:rPr>
                <w:rFonts w:cstheme="minorHAnsi"/>
                <w:b/>
                <w:sz w:val="20"/>
                <w:szCs w:val="20"/>
              </w:rPr>
              <w:t>4</w:t>
            </w:r>
            <w:r w:rsidRPr="00327101">
              <w:rPr>
                <w:rFonts w:cstheme="minorHAnsi"/>
                <w:b/>
                <w:sz w:val="20"/>
                <w:szCs w:val="20"/>
              </w:rPr>
              <w:t>-</w:t>
            </w:r>
            <w:r>
              <w:rPr>
                <w:rFonts w:cstheme="minorHAnsi"/>
                <w:b/>
                <w:sz w:val="20"/>
                <w:szCs w:val="20"/>
              </w:rPr>
              <w:t>5</w:t>
            </w:r>
            <w:r w:rsidRPr="00327101">
              <w:rPr>
                <w:rFonts w:cstheme="minorHAnsi"/>
                <w:b/>
                <w:sz w:val="20"/>
                <w:szCs w:val="20"/>
              </w:rPr>
              <w:t>/</w:t>
            </w:r>
            <w:r>
              <w:rPr>
                <w:rFonts w:cstheme="minorHAnsi"/>
                <w:b/>
                <w:sz w:val="20"/>
                <w:szCs w:val="20"/>
              </w:rPr>
              <w:t>16</w:t>
            </w:r>
            <w:r w:rsidR="00766C62">
              <w:rPr>
                <w:rFonts w:cstheme="minorHAnsi"/>
                <w:b/>
                <w:sz w:val="20"/>
                <w:szCs w:val="20"/>
              </w:rPr>
              <w:t>4</w:t>
            </w:r>
          </w:p>
        </w:tc>
        <w:tc>
          <w:tcPr>
            <w:tcW w:w="9225" w:type="dxa"/>
          </w:tcPr>
          <w:p w14:paraId="22A82FFC" w14:textId="77777777" w:rsidR="00F47B69" w:rsidRDefault="00F47B69" w:rsidP="00FF412E">
            <w:pPr>
              <w:rPr>
                <w:rFonts w:cstheme="minorHAnsi"/>
                <w:b/>
                <w:sz w:val="20"/>
                <w:szCs w:val="20"/>
              </w:rPr>
            </w:pPr>
            <w:r>
              <w:rPr>
                <w:rFonts w:cstheme="minorHAnsi"/>
                <w:b/>
                <w:sz w:val="20"/>
                <w:szCs w:val="20"/>
              </w:rPr>
              <w:t>AUTUMN LITTER PICK</w:t>
            </w:r>
          </w:p>
          <w:p w14:paraId="4CB38A0B" w14:textId="1880308E" w:rsidR="00EC7DC3" w:rsidRDefault="00267E5E" w:rsidP="00E730E7">
            <w:pPr>
              <w:tabs>
                <w:tab w:val="left" w:pos="1701"/>
              </w:tabs>
              <w:rPr>
                <w:rFonts w:ascii="Calibri" w:hAnsi="Calibri" w:cs="Calibri"/>
                <w:sz w:val="20"/>
                <w:szCs w:val="20"/>
              </w:rPr>
            </w:pPr>
            <w:r>
              <w:rPr>
                <w:rFonts w:ascii="Calibri" w:hAnsi="Calibri" w:cs="Calibri"/>
                <w:sz w:val="20"/>
                <w:szCs w:val="20"/>
              </w:rPr>
              <w:t>The</w:t>
            </w:r>
            <w:r w:rsidR="001B5DC4">
              <w:rPr>
                <w:rFonts w:ascii="Calibri" w:hAnsi="Calibri" w:cs="Calibri"/>
                <w:sz w:val="20"/>
                <w:szCs w:val="20"/>
              </w:rPr>
              <w:t xml:space="preserve"> Parish Council held its Autum Litter pick on 14 September</w:t>
            </w:r>
            <w:r w:rsidR="00EC7DC3">
              <w:rPr>
                <w:rFonts w:ascii="Calibri" w:hAnsi="Calibri" w:cs="Calibri"/>
                <w:sz w:val="20"/>
                <w:szCs w:val="20"/>
              </w:rPr>
              <w:t xml:space="preserve">, </w:t>
            </w:r>
            <w:r w:rsidR="00E6259C">
              <w:rPr>
                <w:rFonts w:ascii="Calibri" w:hAnsi="Calibri" w:cs="Calibri"/>
                <w:sz w:val="20"/>
                <w:szCs w:val="20"/>
              </w:rPr>
              <w:t xml:space="preserve">which had been </w:t>
            </w:r>
            <w:r w:rsidR="00EC7DC3">
              <w:rPr>
                <w:rFonts w:ascii="Calibri" w:hAnsi="Calibri" w:cs="Calibri"/>
                <w:sz w:val="20"/>
                <w:szCs w:val="20"/>
              </w:rPr>
              <w:t xml:space="preserve">attended by </w:t>
            </w:r>
            <w:r w:rsidR="0083075C">
              <w:rPr>
                <w:rFonts w:ascii="Calibri" w:hAnsi="Calibri" w:cs="Calibri"/>
                <w:sz w:val="20"/>
                <w:szCs w:val="20"/>
              </w:rPr>
              <w:t xml:space="preserve">five Parish Councillors and six </w:t>
            </w:r>
            <w:r w:rsidR="00EC7DC3">
              <w:rPr>
                <w:rFonts w:ascii="Calibri" w:hAnsi="Calibri" w:cs="Calibri"/>
                <w:sz w:val="20"/>
                <w:szCs w:val="20"/>
              </w:rPr>
              <w:t>residents</w:t>
            </w:r>
            <w:r w:rsidR="0083075C">
              <w:rPr>
                <w:rFonts w:ascii="Calibri" w:hAnsi="Calibri" w:cs="Calibri"/>
                <w:sz w:val="20"/>
                <w:szCs w:val="20"/>
              </w:rPr>
              <w:t xml:space="preserve">.  The amenity vehicle </w:t>
            </w:r>
            <w:r w:rsidR="00D301DA">
              <w:rPr>
                <w:rFonts w:ascii="Calibri" w:hAnsi="Calibri" w:cs="Calibri"/>
                <w:sz w:val="20"/>
                <w:szCs w:val="20"/>
              </w:rPr>
              <w:t xml:space="preserve">had also been made available for </w:t>
            </w:r>
            <w:r w:rsidR="0083075C">
              <w:rPr>
                <w:rFonts w:ascii="Calibri" w:hAnsi="Calibri" w:cs="Calibri"/>
                <w:sz w:val="20"/>
                <w:szCs w:val="20"/>
              </w:rPr>
              <w:t>residents to use, free of charge</w:t>
            </w:r>
            <w:r w:rsidR="00D301DA">
              <w:rPr>
                <w:rFonts w:ascii="Calibri" w:hAnsi="Calibri" w:cs="Calibri"/>
                <w:sz w:val="20"/>
                <w:szCs w:val="20"/>
              </w:rPr>
              <w:t>,</w:t>
            </w:r>
            <w:r w:rsidR="0083075C">
              <w:rPr>
                <w:rFonts w:ascii="Calibri" w:hAnsi="Calibri" w:cs="Calibri"/>
                <w:sz w:val="20"/>
                <w:szCs w:val="20"/>
              </w:rPr>
              <w:t xml:space="preserve"> for two hours.  Many thanks to those who gave their own time to support this</w:t>
            </w:r>
            <w:r w:rsidR="00D301DA">
              <w:rPr>
                <w:rFonts w:ascii="Calibri" w:hAnsi="Calibri" w:cs="Calibri"/>
                <w:sz w:val="20"/>
                <w:szCs w:val="20"/>
              </w:rPr>
              <w:t>!</w:t>
            </w:r>
            <w:r w:rsidR="0083075C">
              <w:rPr>
                <w:rFonts w:ascii="Calibri" w:hAnsi="Calibri" w:cs="Calibri"/>
                <w:sz w:val="20"/>
                <w:szCs w:val="20"/>
              </w:rPr>
              <w:t xml:space="preserve">   </w:t>
            </w:r>
            <w:r w:rsidR="001B5DC4">
              <w:rPr>
                <w:rFonts w:ascii="Calibri" w:hAnsi="Calibri" w:cs="Calibri"/>
                <w:sz w:val="20"/>
                <w:szCs w:val="20"/>
              </w:rPr>
              <w:t xml:space="preserve">  </w:t>
            </w:r>
          </w:p>
          <w:p w14:paraId="54F02036" w14:textId="77777777" w:rsidR="00EC7DC3" w:rsidRDefault="00EC7DC3" w:rsidP="00E730E7">
            <w:pPr>
              <w:tabs>
                <w:tab w:val="left" w:pos="1701"/>
              </w:tabs>
              <w:rPr>
                <w:rFonts w:ascii="Calibri" w:hAnsi="Calibri" w:cs="Calibri"/>
                <w:sz w:val="20"/>
                <w:szCs w:val="20"/>
              </w:rPr>
            </w:pPr>
          </w:p>
          <w:p w14:paraId="26D5C6C5" w14:textId="619E96AE" w:rsidR="00267E5E" w:rsidRDefault="00EC7DC3" w:rsidP="00E730E7">
            <w:pPr>
              <w:tabs>
                <w:tab w:val="left" w:pos="1701"/>
              </w:tabs>
              <w:rPr>
                <w:rFonts w:ascii="Calibri" w:hAnsi="Calibri" w:cs="Calibri"/>
                <w:sz w:val="20"/>
                <w:szCs w:val="20"/>
              </w:rPr>
            </w:pPr>
            <w:r>
              <w:rPr>
                <w:rFonts w:ascii="Calibri" w:hAnsi="Calibri" w:cs="Calibri"/>
                <w:sz w:val="20"/>
                <w:szCs w:val="20"/>
              </w:rPr>
              <w:t xml:space="preserve">The </w:t>
            </w:r>
            <w:r w:rsidR="00267E5E">
              <w:rPr>
                <w:rFonts w:ascii="Calibri" w:hAnsi="Calibri" w:cs="Calibri"/>
                <w:sz w:val="20"/>
                <w:szCs w:val="20"/>
              </w:rPr>
              <w:t xml:space="preserve">Clerk explained that, </w:t>
            </w:r>
            <w:r w:rsidR="00811610">
              <w:rPr>
                <w:rFonts w:ascii="Calibri" w:hAnsi="Calibri" w:cs="Calibri"/>
                <w:sz w:val="20"/>
                <w:szCs w:val="20"/>
              </w:rPr>
              <w:t>to</w:t>
            </w:r>
            <w:r w:rsidR="00267E5E">
              <w:rPr>
                <w:rFonts w:ascii="Calibri" w:hAnsi="Calibri" w:cs="Calibri"/>
                <w:sz w:val="20"/>
                <w:szCs w:val="20"/>
              </w:rPr>
              <w:t xml:space="preserve"> continue receiving the Street Cleaning Grant (currently £401.29), the Parish Council was required to undertake certain incentive</w:t>
            </w:r>
            <w:r w:rsidR="0083075C">
              <w:rPr>
                <w:rFonts w:ascii="Calibri" w:hAnsi="Calibri" w:cs="Calibri"/>
                <w:sz w:val="20"/>
                <w:szCs w:val="20"/>
              </w:rPr>
              <w:t>s</w:t>
            </w:r>
            <w:r w:rsidR="00267E5E">
              <w:rPr>
                <w:rFonts w:ascii="Calibri" w:hAnsi="Calibri" w:cs="Calibri"/>
                <w:sz w:val="20"/>
                <w:szCs w:val="20"/>
              </w:rPr>
              <w:t xml:space="preserve"> such as litter picks, reporting of fly-tipping</w:t>
            </w:r>
            <w:r w:rsidR="00D301DA">
              <w:rPr>
                <w:rFonts w:ascii="Calibri" w:hAnsi="Calibri" w:cs="Calibri"/>
                <w:sz w:val="20"/>
                <w:szCs w:val="20"/>
              </w:rPr>
              <w:t>/graffiti</w:t>
            </w:r>
            <w:r w:rsidR="00267E5E">
              <w:rPr>
                <w:rFonts w:ascii="Calibri" w:hAnsi="Calibri" w:cs="Calibri"/>
                <w:sz w:val="20"/>
                <w:szCs w:val="20"/>
              </w:rPr>
              <w:t xml:space="preserve"> etc.  She suggested the Parish Council </w:t>
            </w:r>
            <w:r w:rsidR="00D301DA">
              <w:rPr>
                <w:rFonts w:ascii="Calibri" w:hAnsi="Calibri" w:cs="Calibri"/>
                <w:sz w:val="20"/>
                <w:szCs w:val="20"/>
              </w:rPr>
              <w:t xml:space="preserve">continue with the litter picks and </w:t>
            </w:r>
            <w:r w:rsidR="00267E5E">
              <w:rPr>
                <w:rFonts w:ascii="Calibri" w:hAnsi="Calibri" w:cs="Calibri"/>
                <w:sz w:val="20"/>
                <w:szCs w:val="20"/>
              </w:rPr>
              <w:t xml:space="preserve">hold a Spring and Autumn </w:t>
            </w:r>
            <w:r w:rsidR="00D301DA">
              <w:rPr>
                <w:rFonts w:ascii="Calibri" w:hAnsi="Calibri" w:cs="Calibri"/>
                <w:sz w:val="20"/>
                <w:szCs w:val="20"/>
              </w:rPr>
              <w:t>litter p</w:t>
            </w:r>
            <w:r w:rsidR="00267E5E">
              <w:rPr>
                <w:rFonts w:ascii="Calibri" w:hAnsi="Calibri" w:cs="Calibri"/>
                <w:sz w:val="20"/>
                <w:szCs w:val="20"/>
              </w:rPr>
              <w:t xml:space="preserve">ick </w:t>
            </w:r>
            <w:r w:rsidR="0083075C">
              <w:rPr>
                <w:rFonts w:ascii="Calibri" w:hAnsi="Calibri" w:cs="Calibri"/>
                <w:sz w:val="20"/>
                <w:szCs w:val="20"/>
              </w:rPr>
              <w:t>in 2025</w:t>
            </w:r>
            <w:r w:rsidR="00D301DA">
              <w:rPr>
                <w:rFonts w:ascii="Calibri" w:hAnsi="Calibri" w:cs="Calibri"/>
                <w:sz w:val="20"/>
                <w:szCs w:val="20"/>
              </w:rPr>
              <w:t xml:space="preserve">, </w:t>
            </w:r>
            <w:r w:rsidR="00267E5E">
              <w:rPr>
                <w:rFonts w:ascii="Calibri" w:hAnsi="Calibri" w:cs="Calibri"/>
                <w:sz w:val="20"/>
                <w:szCs w:val="20"/>
              </w:rPr>
              <w:t>suggest</w:t>
            </w:r>
            <w:r w:rsidR="00D301DA">
              <w:rPr>
                <w:rFonts w:ascii="Calibri" w:hAnsi="Calibri" w:cs="Calibri"/>
                <w:sz w:val="20"/>
                <w:szCs w:val="20"/>
              </w:rPr>
              <w:t>ing</w:t>
            </w:r>
            <w:r w:rsidR="00267E5E">
              <w:rPr>
                <w:rFonts w:ascii="Calibri" w:hAnsi="Calibri" w:cs="Calibri"/>
                <w:sz w:val="20"/>
                <w:szCs w:val="20"/>
              </w:rPr>
              <w:t xml:space="preserve"> </w:t>
            </w:r>
            <w:r w:rsidR="00267E5E" w:rsidRPr="00EC7DC3">
              <w:rPr>
                <w:rFonts w:ascii="Calibri" w:hAnsi="Calibri" w:cs="Calibri"/>
                <w:b/>
                <w:bCs/>
                <w:sz w:val="20"/>
                <w:szCs w:val="20"/>
              </w:rPr>
              <w:t>12 April</w:t>
            </w:r>
            <w:r w:rsidR="00267E5E">
              <w:rPr>
                <w:rFonts w:ascii="Calibri" w:hAnsi="Calibri" w:cs="Calibri"/>
                <w:sz w:val="20"/>
                <w:szCs w:val="20"/>
              </w:rPr>
              <w:t xml:space="preserve"> and </w:t>
            </w:r>
            <w:r w:rsidR="0004271D" w:rsidRPr="00EC7DC3">
              <w:rPr>
                <w:rFonts w:ascii="Calibri" w:hAnsi="Calibri" w:cs="Calibri"/>
                <w:b/>
                <w:bCs/>
                <w:sz w:val="20"/>
                <w:szCs w:val="20"/>
              </w:rPr>
              <w:t>13 September,</w:t>
            </w:r>
            <w:r w:rsidR="00267E5E" w:rsidRPr="00EC7DC3">
              <w:rPr>
                <w:rFonts w:ascii="Calibri" w:hAnsi="Calibri" w:cs="Calibri"/>
                <w:b/>
                <w:bCs/>
                <w:sz w:val="20"/>
                <w:szCs w:val="20"/>
              </w:rPr>
              <w:t xml:space="preserve"> </w:t>
            </w:r>
            <w:r w:rsidR="00267E5E">
              <w:rPr>
                <w:rFonts w:ascii="Calibri" w:hAnsi="Calibri" w:cs="Calibri"/>
                <w:sz w:val="20"/>
                <w:szCs w:val="20"/>
              </w:rPr>
              <w:t xml:space="preserve">respectively.  </w:t>
            </w:r>
          </w:p>
          <w:p w14:paraId="7237337A" w14:textId="77777777" w:rsidR="00267E5E" w:rsidRDefault="00267E5E" w:rsidP="00267E5E">
            <w:pPr>
              <w:tabs>
                <w:tab w:val="left" w:pos="1701"/>
              </w:tabs>
              <w:spacing w:line="276" w:lineRule="auto"/>
              <w:rPr>
                <w:rFonts w:ascii="Calibri" w:hAnsi="Calibri" w:cs="Calibri"/>
                <w:sz w:val="20"/>
                <w:szCs w:val="20"/>
              </w:rPr>
            </w:pPr>
          </w:p>
          <w:p w14:paraId="29459FE7" w14:textId="34B81BBD" w:rsidR="00F47B69" w:rsidRPr="00753371" w:rsidRDefault="00267E5E" w:rsidP="00267E5E">
            <w:pPr>
              <w:spacing w:line="276" w:lineRule="auto"/>
              <w:rPr>
                <w:rFonts w:cstheme="minorHAnsi"/>
                <w:bCs/>
                <w:sz w:val="20"/>
                <w:szCs w:val="20"/>
              </w:rPr>
            </w:pPr>
            <w:r w:rsidRPr="00267E5E">
              <w:rPr>
                <w:rFonts w:cstheme="minorHAnsi"/>
                <w:b/>
                <w:bCs/>
                <w:sz w:val="20"/>
                <w:szCs w:val="20"/>
              </w:rPr>
              <w:t>Proposed: Cllr.</w:t>
            </w:r>
            <w:r w:rsidR="00EC7DC3">
              <w:rPr>
                <w:rFonts w:cstheme="minorHAnsi"/>
                <w:b/>
                <w:bCs/>
                <w:sz w:val="20"/>
                <w:szCs w:val="20"/>
              </w:rPr>
              <w:t xml:space="preserve"> Deighton</w:t>
            </w:r>
            <w:r w:rsidRPr="00267E5E">
              <w:rPr>
                <w:rFonts w:cstheme="minorHAnsi"/>
                <w:b/>
                <w:bCs/>
                <w:sz w:val="20"/>
                <w:szCs w:val="20"/>
              </w:rPr>
              <w:t>; Seconded Cllr.</w:t>
            </w:r>
            <w:r w:rsidR="00EC7DC3">
              <w:rPr>
                <w:rFonts w:cstheme="minorHAnsi"/>
                <w:b/>
                <w:bCs/>
                <w:sz w:val="20"/>
                <w:szCs w:val="20"/>
              </w:rPr>
              <w:t xml:space="preserve"> Turner</w:t>
            </w:r>
            <w:r w:rsidRPr="00267E5E">
              <w:rPr>
                <w:rFonts w:cstheme="minorHAnsi"/>
                <w:b/>
                <w:bCs/>
                <w:sz w:val="20"/>
                <w:szCs w:val="20"/>
              </w:rPr>
              <w:t>; All in favour, RESOLVED.</w:t>
            </w:r>
          </w:p>
        </w:tc>
      </w:tr>
      <w:tr w:rsidR="00C344EE" w:rsidRPr="00327101" w14:paraId="67F96DD8" w14:textId="77777777" w:rsidTr="001E187C">
        <w:trPr>
          <w:trHeight w:val="2956"/>
        </w:trPr>
        <w:tc>
          <w:tcPr>
            <w:tcW w:w="1118" w:type="dxa"/>
            <w:tcBorders>
              <w:bottom w:val="single" w:sz="4" w:space="0" w:color="7F7F7F" w:themeColor="text1" w:themeTint="80"/>
            </w:tcBorders>
          </w:tcPr>
          <w:p w14:paraId="4F102DDD" w14:textId="0BB830AA" w:rsidR="00C344EE" w:rsidRPr="00327101" w:rsidRDefault="00C344EE" w:rsidP="00C344EE">
            <w:pPr>
              <w:ind w:right="45"/>
              <w:rPr>
                <w:rFonts w:cstheme="minorHAnsi"/>
                <w:b/>
                <w:sz w:val="20"/>
                <w:szCs w:val="20"/>
              </w:rPr>
            </w:pPr>
            <w:r w:rsidRPr="00327101">
              <w:rPr>
                <w:rFonts w:cstheme="minorHAnsi"/>
                <w:b/>
                <w:sz w:val="20"/>
                <w:szCs w:val="20"/>
              </w:rPr>
              <w:t>2</w:t>
            </w:r>
            <w:r>
              <w:rPr>
                <w:rFonts w:cstheme="minorHAnsi"/>
                <w:b/>
                <w:sz w:val="20"/>
                <w:szCs w:val="20"/>
              </w:rPr>
              <w:t>4</w:t>
            </w:r>
            <w:r w:rsidRPr="00327101">
              <w:rPr>
                <w:rFonts w:cstheme="minorHAnsi"/>
                <w:b/>
                <w:sz w:val="20"/>
                <w:szCs w:val="20"/>
              </w:rPr>
              <w:t>-</w:t>
            </w:r>
            <w:r>
              <w:rPr>
                <w:rFonts w:cstheme="minorHAnsi"/>
                <w:b/>
                <w:sz w:val="20"/>
                <w:szCs w:val="20"/>
              </w:rPr>
              <w:t>5</w:t>
            </w:r>
            <w:r w:rsidRPr="00327101">
              <w:rPr>
                <w:rFonts w:cstheme="minorHAnsi"/>
                <w:b/>
                <w:sz w:val="20"/>
                <w:szCs w:val="20"/>
              </w:rPr>
              <w:t>/</w:t>
            </w:r>
            <w:r>
              <w:rPr>
                <w:rFonts w:cstheme="minorHAnsi"/>
                <w:b/>
                <w:sz w:val="20"/>
                <w:szCs w:val="20"/>
              </w:rPr>
              <w:t>16</w:t>
            </w:r>
            <w:r w:rsidR="00766C62">
              <w:rPr>
                <w:rFonts w:cstheme="minorHAnsi"/>
                <w:b/>
                <w:sz w:val="20"/>
                <w:szCs w:val="20"/>
              </w:rPr>
              <w:t>5</w:t>
            </w:r>
          </w:p>
        </w:tc>
        <w:tc>
          <w:tcPr>
            <w:tcW w:w="9225" w:type="dxa"/>
          </w:tcPr>
          <w:p w14:paraId="729E1AEC" w14:textId="77777777" w:rsidR="00C344EE" w:rsidRPr="000C664F" w:rsidRDefault="00C344EE" w:rsidP="00C344EE">
            <w:pPr>
              <w:rPr>
                <w:b/>
                <w:bCs/>
              </w:rPr>
            </w:pPr>
            <w:r w:rsidRPr="000C664F">
              <w:rPr>
                <w:b/>
                <w:bCs/>
              </w:rPr>
              <w:t>ESSEX &amp; HERTS AIR AMBULANCE</w:t>
            </w:r>
          </w:p>
          <w:p w14:paraId="520A94A6" w14:textId="02CE3498" w:rsidR="001E187C" w:rsidRDefault="00C344EE" w:rsidP="00C344EE">
            <w:r>
              <w:t xml:space="preserve">The Clerk had received a letter from the Essex &amp; Herts Air Ambulance Team requesting the Parish Council consider </w:t>
            </w:r>
            <w:r w:rsidR="00656AB5">
              <w:t xml:space="preserve">a donation, </w:t>
            </w:r>
            <w:r>
              <w:t>which she had forwarded to Councillors.  She reminded them that last year</w:t>
            </w:r>
            <w:r w:rsidR="00C74887">
              <w:t xml:space="preserve"> </w:t>
            </w:r>
            <w:r>
              <w:t xml:space="preserve">Councillors had agreed to authorise a one-off donation of £100.00 (under S.137) and </w:t>
            </w:r>
            <w:r w:rsidR="00C74887">
              <w:t>for</w:t>
            </w:r>
            <w:r>
              <w:t xml:space="preserve"> future requests </w:t>
            </w:r>
            <w:r w:rsidR="00C74887">
              <w:t xml:space="preserve">to be </w:t>
            </w:r>
            <w:r>
              <w:t>considered on a case-by-case basis.</w:t>
            </w:r>
            <w:r w:rsidR="00EC7DC3">
              <w:t xml:space="preserve">  </w:t>
            </w:r>
          </w:p>
          <w:p w14:paraId="3ABDD788" w14:textId="77777777" w:rsidR="001E187C" w:rsidRDefault="001E187C" w:rsidP="00C344EE"/>
          <w:p w14:paraId="21B62A8D" w14:textId="5533B898" w:rsidR="00C344EE" w:rsidRDefault="00EC7DC3" w:rsidP="00C344EE">
            <w:r>
              <w:t xml:space="preserve">Members </w:t>
            </w:r>
            <w:r w:rsidR="001E187C">
              <w:t>considered</w:t>
            </w:r>
            <w:r w:rsidR="00D301DA">
              <w:t>,</w:t>
            </w:r>
            <w:r w:rsidR="001E187C">
              <w:t xml:space="preserve"> and </w:t>
            </w:r>
            <w:r>
              <w:t>unanimously agreed that</w:t>
            </w:r>
            <w:r w:rsidR="00D301DA">
              <w:t>,</w:t>
            </w:r>
            <w:r>
              <w:t xml:space="preserve"> given the number of accidents the air ambulance had attended</w:t>
            </w:r>
            <w:r w:rsidR="001E187C">
              <w:t xml:space="preserve"> </w:t>
            </w:r>
            <w:r w:rsidR="00C74887">
              <w:t xml:space="preserve">during the </w:t>
            </w:r>
            <w:r w:rsidR="001E187C">
              <w:t>year</w:t>
            </w:r>
            <w:r>
              <w:t xml:space="preserve"> and that there w</w:t>
            </w:r>
            <w:r w:rsidR="001E187C">
              <w:t>as a</w:t>
            </w:r>
            <w:r>
              <w:t xml:space="preserve"> place for it to land in the </w:t>
            </w:r>
            <w:r w:rsidR="00D301DA">
              <w:t>parish</w:t>
            </w:r>
            <w:r>
              <w:t xml:space="preserve">, it would make a one-off donation of £100.00 this year. </w:t>
            </w:r>
          </w:p>
          <w:p w14:paraId="2302C54E" w14:textId="77777777" w:rsidR="00EC7DC3" w:rsidRDefault="00EC7DC3" w:rsidP="00C344EE"/>
          <w:p w14:paraId="3ABC619C" w14:textId="4EC8D41D" w:rsidR="00C344EE" w:rsidRPr="001E187C" w:rsidRDefault="00EC7DC3" w:rsidP="00C344EE">
            <w:r w:rsidRPr="00267E5E">
              <w:rPr>
                <w:rFonts w:cstheme="minorHAnsi"/>
                <w:b/>
                <w:bCs/>
                <w:sz w:val="20"/>
                <w:szCs w:val="20"/>
              </w:rPr>
              <w:t>Proposed: Cllr.</w:t>
            </w:r>
            <w:r>
              <w:rPr>
                <w:rFonts w:cstheme="minorHAnsi"/>
                <w:b/>
                <w:bCs/>
                <w:sz w:val="20"/>
                <w:szCs w:val="20"/>
              </w:rPr>
              <w:t xml:space="preserve"> Dunn</w:t>
            </w:r>
            <w:r w:rsidRPr="00267E5E">
              <w:rPr>
                <w:rFonts w:cstheme="minorHAnsi"/>
                <w:b/>
                <w:bCs/>
                <w:sz w:val="20"/>
                <w:szCs w:val="20"/>
              </w:rPr>
              <w:t>; Seconded Cllr.</w:t>
            </w:r>
            <w:r>
              <w:rPr>
                <w:rFonts w:cstheme="minorHAnsi"/>
                <w:b/>
                <w:bCs/>
                <w:sz w:val="20"/>
                <w:szCs w:val="20"/>
              </w:rPr>
              <w:t xml:space="preserve"> Lockey</w:t>
            </w:r>
            <w:r w:rsidRPr="00267E5E">
              <w:rPr>
                <w:rFonts w:cstheme="minorHAnsi"/>
                <w:b/>
                <w:bCs/>
                <w:sz w:val="20"/>
                <w:szCs w:val="20"/>
              </w:rPr>
              <w:t>; All in favour, RESOLVED.</w:t>
            </w:r>
          </w:p>
        </w:tc>
      </w:tr>
      <w:tr w:rsidR="00C344EE" w:rsidRPr="00327101" w14:paraId="7A1902F3" w14:textId="77777777" w:rsidTr="008A58BE">
        <w:trPr>
          <w:trHeight w:val="959"/>
        </w:trPr>
        <w:tc>
          <w:tcPr>
            <w:tcW w:w="1118" w:type="dxa"/>
            <w:tcBorders>
              <w:top w:val="single" w:sz="4" w:space="0" w:color="7F7F7F" w:themeColor="text1" w:themeTint="80"/>
            </w:tcBorders>
          </w:tcPr>
          <w:p w14:paraId="465B1900" w14:textId="2370444C" w:rsidR="00C344EE" w:rsidRPr="00327101" w:rsidRDefault="00C344EE" w:rsidP="00C344EE">
            <w:pPr>
              <w:ind w:right="45"/>
              <w:rPr>
                <w:rFonts w:cstheme="minorHAnsi"/>
                <w:b/>
                <w:sz w:val="20"/>
                <w:szCs w:val="20"/>
              </w:rPr>
            </w:pPr>
            <w:r w:rsidRPr="00327101">
              <w:rPr>
                <w:rFonts w:cstheme="minorHAnsi"/>
                <w:b/>
                <w:sz w:val="20"/>
                <w:szCs w:val="20"/>
              </w:rPr>
              <w:t>2</w:t>
            </w:r>
            <w:r>
              <w:rPr>
                <w:rFonts w:cstheme="minorHAnsi"/>
                <w:b/>
                <w:sz w:val="20"/>
                <w:szCs w:val="20"/>
              </w:rPr>
              <w:t>4</w:t>
            </w:r>
            <w:r w:rsidRPr="00327101">
              <w:rPr>
                <w:rFonts w:cstheme="minorHAnsi"/>
                <w:b/>
                <w:sz w:val="20"/>
                <w:szCs w:val="20"/>
              </w:rPr>
              <w:t>-</w:t>
            </w:r>
            <w:r>
              <w:rPr>
                <w:rFonts w:cstheme="minorHAnsi"/>
                <w:b/>
                <w:sz w:val="20"/>
                <w:szCs w:val="20"/>
              </w:rPr>
              <w:t>5</w:t>
            </w:r>
            <w:r w:rsidRPr="00327101">
              <w:rPr>
                <w:rFonts w:cstheme="minorHAnsi"/>
                <w:b/>
                <w:sz w:val="20"/>
                <w:szCs w:val="20"/>
              </w:rPr>
              <w:t>/</w:t>
            </w:r>
            <w:r>
              <w:rPr>
                <w:rFonts w:cstheme="minorHAnsi"/>
                <w:b/>
                <w:sz w:val="20"/>
                <w:szCs w:val="20"/>
              </w:rPr>
              <w:t>16</w:t>
            </w:r>
            <w:r w:rsidR="00766C62">
              <w:rPr>
                <w:rFonts w:cstheme="minorHAnsi"/>
                <w:b/>
                <w:sz w:val="20"/>
                <w:szCs w:val="20"/>
              </w:rPr>
              <w:t>6</w:t>
            </w:r>
          </w:p>
        </w:tc>
        <w:tc>
          <w:tcPr>
            <w:tcW w:w="9225" w:type="dxa"/>
          </w:tcPr>
          <w:p w14:paraId="7D1ABEFF" w14:textId="77777777" w:rsidR="00C344EE" w:rsidRDefault="00C344EE" w:rsidP="00D301DA">
            <w:pPr>
              <w:rPr>
                <w:rFonts w:cstheme="minorHAnsi"/>
                <w:bCs/>
                <w:sz w:val="20"/>
                <w:szCs w:val="20"/>
              </w:rPr>
            </w:pPr>
            <w:r>
              <w:rPr>
                <w:rFonts w:cstheme="minorHAnsi"/>
                <w:b/>
                <w:sz w:val="20"/>
                <w:szCs w:val="20"/>
              </w:rPr>
              <w:t xml:space="preserve">RECTORY MEADOW </w:t>
            </w:r>
            <w:r>
              <w:rPr>
                <w:rFonts w:cstheme="minorHAnsi"/>
                <w:bCs/>
                <w:sz w:val="20"/>
                <w:szCs w:val="20"/>
              </w:rPr>
              <w:t xml:space="preserve"> </w:t>
            </w:r>
          </w:p>
          <w:p w14:paraId="749823A0" w14:textId="5D2788A3" w:rsidR="00C344EE" w:rsidRPr="00ED0D7E" w:rsidRDefault="00C344EE" w:rsidP="00D301DA">
            <w:pPr>
              <w:tabs>
                <w:tab w:val="left" w:pos="1701"/>
              </w:tabs>
              <w:rPr>
                <w:rFonts w:ascii="Calibri" w:hAnsi="Calibri" w:cs="Calibri"/>
                <w:bCs/>
                <w:sz w:val="20"/>
                <w:szCs w:val="20"/>
              </w:rPr>
            </w:pPr>
            <w:r w:rsidRPr="00D73710">
              <w:rPr>
                <w:rFonts w:ascii="Calibri" w:hAnsi="Calibri" w:cs="Calibri"/>
                <w:bCs/>
                <w:sz w:val="20"/>
                <w:szCs w:val="20"/>
              </w:rPr>
              <w:t xml:space="preserve">The Chair updated Councillors </w:t>
            </w:r>
            <w:r>
              <w:rPr>
                <w:rFonts w:ascii="Calibri" w:hAnsi="Calibri" w:cs="Calibri"/>
                <w:bCs/>
                <w:sz w:val="20"/>
                <w:szCs w:val="20"/>
              </w:rPr>
              <w:t xml:space="preserve">on the </w:t>
            </w:r>
            <w:r w:rsidRPr="00D73710">
              <w:rPr>
                <w:rFonts w:ascii="Calibri" w:hAnsi="Calibri" w:cs="Calibri"/>
                <w:bCs/>
                <w:sz w:val="20"/>
                <w:szCs w:val="20"/>
              </w:rPr>
              <w:t xml:space="preserve">Friends of Rectory Meadow Ltd, which was </w:t>
            </w:r>
            <w:r w:rsidRPr="00ED0D7E">
              <w:rPr>
                <w:rFonts w:ascii="Calibri" w:hAnsi="Calibri" w:cs="Calibri"/>
                <w:b/>
                <w:sz w:val="20"/>
                <w:szCs w:val="20"/>
                <w:u w:val="single"/>
              </w:rPr>
              <w:t>separate to the work of the Parish Council.</w:t>
            </w:r>
            <w:r>
              <w:rPr>
                <w:rFonts w:ascii="Calibri" w:hAnsi="Calibri" w:cs="Calibri"/>
                <w:bCs/>
                <w:sz w:val="20"/>
                <w:szCs w:val="20"/>
              </w:rPr>
              <w:t xml:space="preserve">  </w:t>
            </w:r>
            <w:r w:rsidRPr="002F6427">
              <w:rPr>
                <w:rFonts w:ascii="Calibri" w:hAnsi="Calibri" w:cs="Calibri"/>
                <w:sz w:val="20"/>
                <w:szCs w:val="20"/>
              </w:rPr>
              <w:t xml:space="preserve">This relates to a dispute between the residents of Residents of Rectory Meadow and a </w:t>
            </w:r>
            <w:r w:rsidR="00672058">
              <w:rPr>
                <w:rFonts w:ascii="Calibri" w:hAnsi="Calibri" w:cs="Calibri"/>
                <w:sz w:val="20"/>
                <w:szCs w:val="20"/>
              </w:rPr>
              <w:t>claimed</w:t>
            </w:r>
            <w:r w:rsidRPr="002F6427">
              <w:rPr>
                <w:rFonts w:ascii="Calibri" w:hAnsi="Calibri" w:cs="Calibri"/>
                <w:sz w:val="20"/>
                <w:szCs w:val="20"/>
              </w:rPr>
              <w:t xml:space="preserve"> Right of Way for Motor Vehicles to access Land South of Coggeshall Road via Rectory Meadow</w:t>
            </w:r>
            <w:r>
              <w:rPr>
                <w:rFonts w:ascii="Calibri" w:hAnsi="Calibri" w:cs="Calibri"/>
                <w:sz w:val="20"/>
                <w:szCs w:val="20"/>
              </w:rPr>
              <w:t xml:space="preserve">, leading to </w:t>
            </w:r>
            <w:r w:rsidRPr="002F6427">
              <w:rPr>
                <w:rFonts w:ascii="Calibri" w:hAnsi="Calibri" w:cs="Calibri"/>
                <w:sz w:val="20"/>
                <w:szCs w:val="20"/>
              </w:rPr>
              <w:t>High Court action</w:t>
            </w:r>
            <w:r>
              <w:rPr>
                <w:rFonts w:ascii="Calibri" w:hAnsi="Calibri" w:cs="Calibri"/>
                <w:sz w:val="20"/>
                <w:szCs w:val="20"/>
              </w:rPr>
              <w:t xml:space="preserve"> which is</w:t>
            </w:r>
            <w:r w:rsidRPr="002F6427">
              <w:rPr>
                <w:rFonts w:ascii="Calibri" w:hAnsi="Calibri" w:cs="Calibri"/>
                <w:sz w:val="20"/>
                <w:szCs w:val="20"/>
              </w:rPr>
              <w:t xml:space="preserve"> being defended by residents of Rectory Meadow on behalf of the Village</w:t>
            </w:r>
            <w:r>
              <w:rPr>
                <w:rFonts w:ascii="Calibri" w:hAnsi="Calibri" w:cs="Calibri"/>
                <w:sz w:val="20"/>
                <w:szCs w:val="20"/>
              </w:rPr>
              <w:t>.</w:t>
            </w:r>
          </w:p>
          <w:p w14:paraId="530ABF17" w14:textId="77777777" w:rsidR="00C344EE" w:rsidRPr="00D46931" w:rsidRDefault="00C344EE" w:rsidP="00C344EE">
            <w:pPr>
              <w:rPr>
                <w:rFonts w:cstheme="minorHAnsi"/>
                <w:bCs/>
                <w:sz w:val="20"/>
                <w:szCs w:val="20"/>
              </w:rPr>
            </w:pPr>
          </w:p>
        </w:tc>
      </w:tr>
      <w:tr w:rsidR="00C344EE" w:rsidRPr="00327101" w14:paraId="1B083E89" w14:textId="77777777" w:rsidTr="00F47B69">
        <w:trPr>
          <w:trHeight w:val="537"/>
        </w:trPr>
        <w:tc>
          <w:tcPr>
            <w:tcW w:w="1118" w:type="dxa"/>
            <w:tcBorders>
              <w:top w:val="single" w:sz="4" w:space="0" w:color="7F7F7F" w:themeColor="text1" w:themeTint="80"/>
            </w:tcBorders>
          </w:tcPr>
          <w:p w14:paraId="2C9315B6" w14:textId="78E70D67" w:rsidR="00C344EE" w:rsidRPr="00327101" w:rsidRDefault="00C344EE" w:rsidP="00C344EE">
            <w:pPr>
              <w:ind w:right="45"/>
              <w:rPr>
                <w:rFonts w:cstheme="minorHAnsi"/>
                <w:b/>
                <w:sz w:val="20"/>
                <w:szCs w:val="20"/>
              </w:rPr>
            </w:pPr>
            <w:r w:rsidRPr="00327101">
              <w:rPr>
                <w:rFonts w:cstheme="minorHAnsi"/>
                <w:b/>
                <w:sz w:val="20"/>
                <w:szCs w:val="20"/>
              </w:rPr>
              <w:t>2</w:t>
            </w:r>
            <w:r>
              <w:rPr>
                <w:rFonts w:cstheme="minorHAnsi"/>
                <w:b/>
                <w:sz w:val="20"/>
                <w:szCs w:val="20"/>
              </w:rPr>
              <w:t>4</w:t>
            </w:r>
            <w:r w:rsidRPr="00327101">
              <w:rPr>
                <w:rFonts w:cstheme="minorHAnsi"/>
                <w:b/>
                <w:sz w:val="20"/>
                <w:szCs w:val="20"/>
              </w:rPr>
              <w:t>-</w:t>
            </w:r>
            <w:r>
              <w:rPr>
                <w:rFonts w:cstheme="minorHAnsi"/>
                <w:b/>
                <w:sz w:val="20"/>
                <w:szCs w:val="20"/>
              </w:rPr>
              <w:t>5</w:t>
            </w:r>
            <w:r w:rsidRPr="00327101">
              <w:rPr>
                <w:rFonts w:cstheme="minorHAnsi"/>
                <w:b/>
                <w:sz w:val="20"/>
                <w:szCs w:val="20"/>
              </w:rPr>
              <w:t>/</w:t>
            </w:r>
            <w:r>
              <w:rPr>
                <w:rFonts w:cstheme="minorHAnsi"/>
                <w:b/>
                <w:sz w:val="20"/>
                <w:szCs w:val="20"/>
              </w:rPr>
              <w:t>16</w:t>
            </w:r>
            <w:r w:rsidR="00766C62">
              <w:rPr>
                <w:rFonts w:cstheme="minorHAnsi"/>
                <w:b/>
                <w:sz w:val="20"/>
                <w:szCs w:val="20"/>
              </w:rPr>
              <w:t>7</w:t>
            </w:r>
          </w:p>
        </w:tc>
        <w:tc>
          <w:tcPr>
            <w:tcW w:w="9225" w:type="dxa"/>
            <w:tcBorders>
              <w:top w:val="single" w:sz="4" w:space="0" w:color="7F7F7F" w:themeColor="text1" w:themeTint="80"/>
            </w:tcBorders>
          </w:tcPr>
          <w:p w14:paraId="2C1C628B" w14:textId="77777777" w:rsidR="00C344EE" w:rsidRPr="00327101" w:rsidRDefault="00C344EE" w:rsidP="00D301DA">
            <w:pPr>
              <w:rPr>
                <w:rFonts w:cstheme="minorHAnsi"/>
                <w:b/>
                <w:sz w:val="20"/>
                <w:szCs w:val="20"/>
              </w:rPr>
            </w:pPr>
            <w:r>
              <w:rPr>
                <w:rFonts w:cstheme="minorHAnsi"/>
                <w:b/>
                <w:sz w:val="20"/>
                <w:szCs w:val="20"/>
              </w:rPr>
              <w:t>INFORMATION EXCHANGE &amp; AGENDA ITEMS FOR THE NEXT MEETING</w:t>
            </w:r>
          </w:p>
          <w:p w14:paraId="52484D18" w14:textId="6B29C130" w:rsidR="00E9201A" w:rsidRDefault="001E187C" w:rsidP="00D301DA">
            <w:pPr>
              <w:spacing w:after="73"/>
              <w:rPr>
                <w:rFonts w:cstheme="minorHAnsi"/>
                <w:bCs/>
                <w:sz w:val="20"/>
                <w:szCs w:val="20"/>
              </w:rPr>
            </w:pPr>
            <w:r>
              <w:rPr>
                <w:rFonts w:cstheme="minorHAnsi"/>
                <w:bCs/>
                <w:sz w:val="20"/>
                <w:szCs w:val="20"/>
              </w:rPr>
              <w:t xml:space="preserve">Cllr. </w:t>
            </w:r>
            <w:r w:rsidR="00EA7A9E">
              <w:rPr>
                <w:rFonts w:cstheme="minorHAnsi"/>
                <w:bCs/>
                <w:sz w:val="20"/>
                <w:szCs w:val="20"/>
              </w:rPr>
              <w:t xml:space="preserve">Dunn was made aware that the </w:t>
            </w:r>
            <w:r w:rsidR="00520C7E">
              <w:rPr>
                <w:rFonts w:cstheme="minorHAnsi"/>
                <w:bCs/>
                <w:sz w:val="20"/>
                <w:szCs w:val="20"/>
              </w:rPr>
              <w:t xml:space="preserve">layby by the church, </w:t>
            </w:r>
            <w:r w:rsidR="00672058">
              <w:rPr>
                <w:rFonts w:cstheme="minorHAnsi"/>
                <w:bCs/>
                <w:sz w:val="20"/>
                <w:szCs w:val="20"/>
              </w:rPr>
              <w:t xml:space="preserve">Cut Hedge </w:t>
            </w:r>
            <w:r w:rsidR="00656AB5">
              <w:rPr>
                <w:rFonts w:cstheme="minorHAnsi"/>
                <w:bCs/>
                <w:sz w:val="20"/>
                <w:szCs w:val="20"/>
              </w:rPr>
              <w:t>Lane,</w:t>
            </w:r>
            <w:r w:rsidR="00672058">
              <w:rPr>
                <w:rFonts w:cstheme="minorHAnsi"/>
                <w:bCs/>
                <w:sz w:val="20"/>
                <w:szCs w:val="20"/>
              </w:rPr>
              <w:t xml:space="preserve"> and </w:t>
            </w:r>
            <w:r w:rsidR="00520C7E">
              <w:rPr>
                <w:rFonts w:cstheme="minorHAnsi"/>
                <w:bCs/>
                <w:sz w:val="20"/>
                <w:szCs w:val="20"/>
              </w:rPr>
              <w:t xml:space="preserve">Sheepcotes </w:t>
            </w:r>
            <w:r w:rsidR="00BF4CF7">
              <w:rPr>
                <w:rFonts w:cstheme="minorHAnsi"/>
                <w:bCs/>
                <w:sz w:val="20"/>
                <w:szCs w:val="20"/>
              </w:rPr>
              <w:t>Lane</w:t>
            </w:r>
            <w:r w:rsidR="00EA7A9E">
              <w:rPr>
                <w:rFonts w:cstheme="minorHAnsi"/>
                <w:bCs/>
                <w:sz w:val="20"/>
                <w:szCs w:val="20"/>
              </w:rPr>
              <w:t xml:space="preserve"> (known as the dogging lane) had seen an increase in activity</w:t>
            </w:r>
            <w:r w:rsidR="00520C7E">
              <w:rPr>
                <w:rFonts w:cstheme="minorHAnsi"/>
                <w:bCs/>
                <w:sz w:val="20"/>
                <w:szCs w:val="20"/>
              </w:rPr>
              <w:t xml:space="preserve">. </w:t>
            </w:r>
            <w:r w:rsidR="00EA7A9E">
              <w:rPr>
                <w:rFonts w:cstheme="minorHAnsi"/>
                <w:bCs/>
                <w:sz w:val="20"/>
                <w:szCs w:val="20"/>
              </w:rPr>
              <w:t xml:space="preserve"> BDC had recently introduced a </w:t>
            </w:r>
            <w:r w:rsidR="00EA7A9E" w:rsidRPr="00E9201A">
              <w:rPr>
                <w:rFonts w:cstheme="minorHAnsi"/>
                <w:b/>
                <w:sz w:val="20"/>
                <w:szCs w:val="20"/>
              </w:rPr>
              <w:t>Public Service Protection Order</w:t>
            </w:r>
            <w:r w:rsidR="000A7280" w:rsidRPr="00E9201A">
              <w:rPr>
                <w:rFonts w:cstheme="minorHAnsi"/>
                <w:b/>
                <w:sz w:val="20"/>
                <w:szCs w:val="20"/>
              </w:rPr>
              <w:t xml:space="preserve"> (PSPO)</w:t>
            </w:r>
            <w:r w:rsidR="00EA7A9E">
              <w:rPr>
                <w:rFonts w:cstheme="minorHAnsi"/>
                <w:bCs/>
                <w:sz w:val="20"/>
                <w:szCs w:val="20"/>
              </w:rPr>
              <w:t xml:space="preserve"> in the </w:t>
            </w:r>
            <w:r w:rsidR="000A7280">
              <w:rPr>
                <w:rFonts w:cstheme="minorHAnsi"/>
                <w:bCs/>
                <w:sz w:val="20"/>
                <w:szCs w:val="20"/>
              </w:rPr>
              <w:t xml:space="preserve">town centre.  </w:t>
            </w:r>
            <w:r w:rsidR="000A7280" w:rsidRPr="000A7280">
              <w:rPr>
                <w:rFonts w:cstheme="minorHAnsi"/>
                <w:bCs/>
                <w:sz w:val="20"/>
                <w:szCs w:val="20"/>
              </w:rPr>
              <w:t>PSPO</w:t>
            </w:r>
            <w:r w:rsidR="000A7280">
              <w:rPr>
                <w:rFonts w:cstheme="minorHAnsi"/>
                <w:bCs/>
                <w:sz w:val="20"/>
                <w:szCs w:val="20"/>
              </w:rPr>
              <w:t>s</w:t>
            </w:r>
            <w:r w:rsidR="000A7280" w:rsidRPr="000A7280">
              <w:rPr>
                <w:rFonts w:cstheme="minorHAnsi"/>
                <w:bCs/>
                <w:sz w:val="20"/>
                <w:szCs w:val="20"/>
              </w:rPr>
              <w:t xml:space="preserve"> </w:t>
            </w:r>
            <w:r w:rsidR="000A7280">
              <w:rPr>
                <w:rFonts w:cstheme="minorHAnsi"/>
                <w:bCs/>
                <w:sz w:val="20"/>
                <w:szCs w:val="20"/>
              </w:rPr>
              <w:t>“</w:t>
            </w:r>
            <w:r w:rsidR="000A7280" w:rsidRPr="000A7280">
              <w:rPr>
                <w:rFonts w:cstheme="minorHAnsi"/>
                <w:bCs/>
                <w:sz w:val="20"/>
                <w:szCs w:val="20"/>
              </w:rPr>
              <w:t>give powers to local councils (under the Anti-Social Behaviour, Crime and Policing Act 2014) to help deal with a particular nuisance or problem in a particular area that is detrimental impact on the local community’s quality of life. They introduce restrictions on activities in an area which apply to everyone. They are designed to ensure the law-abiding majority can use and enjoy public spaces, safe from anti-social behaviour</w:t>
            </w:r>
            <w:r w:rsidR="0004271D">
              <w:rPr>
                <w:rFonts w:cstheme="minorHAnsi"/>
                <w:bCs/>
                <w:sz w:val="20"/>
                <w:szCs w:val="20"/>
              </w:rPr>
              <w:t>.”</w:t>
            </w:r>
            <w:r w:rsidR="000A7280">
              <w:rPr>
                <w:rFonts w:cstheme="minorHAnsi"/>
                <w:bCs/>
                <w:sz w:val="20"/>
                <w:szCs w:val="20"/>
              </w:rPr>
              <w:t xml:space="preserve">  He said that the Parish Council would </w:t>
            </w:r>
            <w:r w:rsidR="00E36F36">
              <w:rPr>
                <w:rFonts w:cstheme="minorHAnsi"/>
                <w:bCs/>
                <w:sz w:val="20"/>
                <w:szCs w:val="20"/>
              </w:rPr>
              <w:t>investigate</w:t>
            </w:r>
            <w:r w:rsidR="000A7280">
              <w:rPr>
                <w:rFonts w:cstheme="minorHAnsi"/>
                <w:bCs/>
                <w:sz w:val="20"/>
                <w:szCs w:val="20"/>
              </w:rPr>
              <w:t xml:space="preserve"> </w:t>
            </w:r>
            <w:r w:rsidR="00E36F36">
              <w:rPr>
                <w:rFonts w:cstheme="minorHAnsi"/>
                <w:bCs/>
                <w:sz w:val="20"/>
                <w:szCs w:val="20"/>
              </w:rPr>
              <w:t>whether</w:t>
            </w:r>
            <w:r w:rsidR="000A7280">
              <w:rPr>
                <w:rFonts w:cstheme="minorHAnsi"/>
                <w:bCs/>
                <w:sz w:val="20"/>
                <w:szCs w:val="20"/>
              </w:rPr>
              <w:t xml:space="preserve"> a PSPO could be </w:t>
            </w:r>
            <w:r w:rsidR="00D301DA">
              <w:rPr>
                <w:rFonts w:cstheme="minorHAnsi"/>
                <w:bCs/>
                <w:sz w:val="20"/>
                <w:szCs w:val="20"/>
              </w:rPr>
              <w:t xml:space="preserve">applied to </w:t>
            </w:r>
            <w:r w:rsidR="000A7280">
              <w:rPr>
                <w:rFonts w:cstheme="minorHAnsi"/>
                <w:bCs/>
                <w:sz w:val="20"/>
                <w:szCs w:val="20"/>
              </w:rPr>
              <w:t>th</w:t>
            </w:r>
            <w:r w:rsidR="00520C7E">
              <w:rPr>
                <w:rFonts w:cstheme="minorHAnsi"/>
                <w:bCs/>
                <w:sz w:val="20"/>
                <w:szCs w:val="20"/>
              </w:rPr>
              <w:t>ese</w:t>
            </w:r>
            <w:r w:rsidR="000A7280">
              <w:rPr>
                <w:rFonts w:cstheme="minorHAnsi"/>
                <w:bCs/>
                <w:sz w:val="20"/>
                <w:szCs w:val="20"/>
              </w:rPr>
              <w:t xml:space="preserve"> area</w:t>
            </w:r>
            <w:r w:rsidR="00520C7E">
              <w:rPr>
                <w:rFonts w:cstheme="minorHAnsi"/>
                <w:bCs/>
                <w:sz w:val="20"/>
                <w:szCs w:val="20"/>
              </w:rPr>
              <w:t>s</w:t>
            </w:r>
            <w:r w:rsidR="000A7280">
              <w:rPr>
                <w:rFonts w:cstheme="minorHAnsi"/>
                <w:bCs/>
                <w:sz w:val="20"/>
                <w:szCs w:val="20"/>
              </w:rPr>
              <w:t xml:space="preserve"> to assist with the increasing </w:t>
            </w:r>
            <w:r w:rsidR="00BF4CF7">
              <w:rPr>
                <w:rFonts w:cstheme="minorHAnsi"/>
                <w:bCs/>
                <w:sz w:val="20"/>
                <w:szCs w:val="20"/>
              </w:rPr>
              <w:t>problem and</w:t>
            </w:r>
            <w:r w:rsidR="00E9201A">
              <w:rPr>
                <w:rFonts w:cstheme="minorHAnsi"/>
                <w:bCs/>
                <w:sz w:val="20"/>
                <w:szCs w:val="20"/>
              </w:rPr>
              <w:t xml:space="preserve"> </w:t>
            </w:r>
            <w:r w:rsidR="00BF7058">
              <w:rPr>
                <w:rFonts w:cstheme="minorHAnsi"/>
                <w:bCs/>
                <w:sz w:val="20"/>
                <w:szCs w:val="20"/>
              </w:rPr>
              <w:t xml:space="preserve">would </w:t>
            </w:r>
            <w:r w:rsidR="00E9201A">
              <w:rPr>
                <w:rFonts w:cstheme="minorHAnsi"/>
                <w:bCs/>
                <w:sz w:val="20"/>
                <w:szCs w:val="20"/>
              </w:rPr>
              <w:t>add this to the next agenda</w:t>
            </w:r>
            <w:r w:rsidR="00BF7058">
              <w:rPr>
                <w:rFonts w:cstheme="minorHAnsi"/>
                <w:bCs/>
                <w:sz w:val="20"/>
                <w:szCs w:val="20"/>
              </w:rPr>
              <w:t>.</w:t>
            </w:r>
          </w:p>
          <w:p w14:paraId="4FC4BD33" w14:textId="77777777" w:rsidR="00E9201A" w:rsidRDefault="00E9201A" w:rsidP="00D301DA">
            <w:pPr>
              <w:spacing w:after="73"/>
              <w:rPr>
                <w:rFonts w:cstheme="minorHAnsi"/>
                <w:bCs/>
                <w:sz w:val="20"/>
                <w:szCs w:val="20"/>
              </w:rPr>
            </w:pPr>
          </w:p>
          <w:p w14:paraId="0D699568" w14:textId="20D0ECAB" w:rsidR="000A7280" w:rsidRDefault="00E9201A" w:rsidP="00D301DA">
            <w:pPr>
              <w:spacing w:after="73"/>
              <w:rPr>
                <w:rFonts w:cstheme="minorHAnsi"/>
                <w:bCs/>
                <w:sz w:val="20"/>
                <w:szCs w:val="20"/>
              </w:rPr>
            </w:pPr>
            <w:r>
              <w:rPr>
                <w:rFonts w:cstheme="minorHAnsi"/>
                <w:bCs/>
                <w:sz w:val="20"/>
                <w:szCs w:val="20"/>
              </w:rPr>
              <w:t xml:space="preserve">Cllr. Turner had made Councillors aware of an incident he and his son had been involved in at the </w:t>
            </w:r>
            <w:r w:rsidRPr="0099328E">
              <w:rPr>
                <w:rFonts w:cstheme="minorHAnsi"/>
                <w:b/>
                <w:sz w:val="20"/>
                <w:szCs w:val="20"/>
              </w:rPr>
              <w:t>haul road</w:t>
            </w:r>
            <w:r>
              <w:rPr>
                <w:rFonts w:cstheme="minorHAnsi"/>
                <w:bCs/>
                <w:sz w:val="20"/>
                <w:szCs w:val="20"/>
              </w:rPr>
              <w:t xml:space="preserve"> which </w:t>
            </w:r>
            <w:r w:rsidR="00C74887">
              <w:rPr>
                <w:rFonts w:cstheme="minorHAnsi"/>
                <w:bCs/>
                <w:sz w:val="20"/>
                <w:szCs w:val="20"/>
              </w:rPr>
              <w:t xml:space="preserve">very </w:t>
            </w:r>
            <w:r>
              <w:rPr>
                <w:rFonts w:cstheme="minorHAnsi"/>
                <w:bCs/>
                <w:sz w:val="20"/>
                <w:szCs w:val="20"/>
              </w:rPr>
              <w:t>nearly resulted in a serious accident.  He reminded Councillors that this was not the first time there had been a near-miss at this spot and considered it only a matter of time before a fatality occurred</w:t>
            </w:r>
            <w:r w:rsidR="00A57E19">
              <w:rPr>
                <w:rFonts w:cstheme="minorHAnsi"/>
                <w:bCs/>
                <w:sz w:val="20"/>
                <w:szCs w:val="20"/>
              </w:rPr>
              <w:t>.  Whilst he had raised this with the</w:t>
            </w:r>
            <w:r w:rsidR="00B74AF7">
              <w:rPr>
                <w:rFonts w:cstheme="minorHAnsi"/>
                <w:bCs/>
                <w:sz w:val="20"/>
                <w:szCs w:val="20"/>
              </w:rPr>
              <w:t xml:space="preserve"> Enforcement Officer at Essex County Council, he considered this worthy </w:t>
            </w:r>
            <w:r w:rsidR="00BF7058">
              <w:rPr>
                <w:rFonts w:cstheme="minorHAnsi"/>
                <w:bCs/>
                <w:sz w:val="20"/>
                <w:szCs w:val="20"/>
              </w:rPr>
              <w:t xml:space="preserve">of a discussion and requested </w:t>
            </w:r>
            <w:r w:rsidR="00B74AF7">
              <w:rPr>
                <w:rFonts w:cstheme="minorHAnsi"/>
                <w:bCs/>
                <w:sz w:val="20"/>
                <w:szCs w:val="20"/>
              </w:rPr>
              <w:t xml:space="preserve">to add </w:t>
            </w:r>
            <w:r w:rsidR="00C74887">
              <w:rPr>
                <w:rFonts w:cstheme="minorHAnsi"/>
                <w:bCs/>
                <w:sz w:val="20"/>
                <w:szCs w:val="20"/>
              </w:rPr>
              <w:t>this t</w:t>
            </w:r>
            <w:r w:rsidR="00B74AF7">
              <w:rPr>
                <w:rFonts w:cstheme="minorHAnsi"/>
                <w:bCs/>
                <w:sz w:val="20"/>
                <w:szCs w:val="20"/>
              </w:rPr>
              <w:t>o a future agenda</w:t>
            </w:r>
            <w:r>
              <w:rPr>
                <w:rFonts w:cstheme="minorHAnsi"/>
                <w:bCs/>
                <w:sz w:val="20"/>
                <w:szCs w:val="20"/>
              </w:rPr>
              <w:t>.</w:t>
            </w:r>
            <w:r w:rsidR="00A57E19">
              <w:rPr>
                <w:rFonts w:cstheme="minorHAnsi"/>
                <w:bCs/>
                <w:sz w:val="20"/>
                <w:szCs w:val="20"/>
              </w:rPr>
              <w:t xml:space="preserve"> </w:t>
            </w:r>
            <w:r>
              <w:rPr>
                <w:rFonts w:cstheme="minorHAnsi"/>
                <w:bCs/>
                <w:sz w:val="20"/>
                <w:szCs w:val="20"/>
              </w:rPr>
              <w:t xml:space="preserve"> The Clerk suggested</w:t>
            </w:r>
            <w:r w:rsidR="0099328E">
              <w:rPr>
                <w:rFonts w:cstheme="minorHAnsi"/>
                <w:bCs/>
                <w:sz w:val="20"/>
                <w:szCs w:val="20"/>
              </w:rPr>
              <w:t xml:space="preserve"> she invite P</w:t>
            </w:r>
            <w:r>
              <w:rPr>
                <w:rFonts w:cstheme="minorHAnsi"/>
                <w:bCs/>
                <w:sz w:val="20"/>
                <w:szCs w:val="20"/>
              </w:rPr>
              <w:t>C James Draper to the next Parish Council meeting to discuss this</w:t>
            </w:r>
            <w:r w:rsidR="00BF7058">
              <w:rPr>
                <w:rFonts w:cstheme="minorHAnsi"/>
                <w:bCs/>
                <w:sz w:val="20"/>
                <w:szCs w:val="20"/>
              </w:rPr>
              <w:t>,</w:t>
            </w:r>
            <w:r>
              <w:rPr>
                <w:rFonts w:cstheme="minorHAnsi"/>
                <w:bCs/>
                <w:sz w:val="20"/>
                <w:szCs w:val="20"/>
              </w:rPr>
              <w:t xml:space="preserve"> a</w:t>
            </w:r>
            <w:r w:rsidR="0099328E">
              <w:rPr>
                <w:rFonts w:cstheme="minorHAnsi"/>
                <w:bCs/>
                <w:sz w:val="20"/>
                <w:szCs w:val="20"/>
              </w:rPr>
              <w:t>s well as</w:t>
            </w:r>
            <w:r>
              <w:rPr>
                <w:rFonts w:cstheme="minorHAnsi"/>
                <w:bCs/>
                <w:sz w:val="20"/>
                <w:szCs w:val="20"/>
              </w:rPr>
              <w:t xml:space="preserve"> other locals concerns and </w:t>
            </w:r>
            <w:r w:rsidR="00BF7058">
              <w:rPr>
                <w:rFonts w:cstheme="minorHAnsi"/>
                <w:bCs/>
                <w:sz w:val="20"/>
                <w:szCs w:val="20"/>
              </w:rPr>
              <w:t xml:space="preserve">that she </w:t>
            </w:r>
            <w:r>
              <w:rPr>
                <w:rFonts w:cstheme="minorHAnsi"/>
                <w:bCs/>
                <w:sz w:val="20"/>
                <w:szCs w:val="20"/>
              </w:rPr>
              <w:t>would</w:t>
            </w:r>
            <w:r w:rsidR="0099328E">
              <w:rPr>
                <w:rFonts w:cstheme="minorHAnsi"/>
                <w:bCs/>
                <w:sz w:val="20"/>
                <w:szCs w:val="20"/>
              </w:rPr>
              <w:t xml:space="preserve"> </w:t>
            </w:r>
            <w:r>
              <w:rPr>
                <w:rFonts w:cstheme="minorHAnsi"/>
                <w:bCs/>
                <w:sz w:val="20"/>
                <w:szCs w:val="20"/>
              </w:rPr>
              <w:t xml:space="preserve">add this </w:t>
            </w:r>
            <w:r w:rsidR="00C74887">
              <w:rPr>
                <w:rFonts w:cstheme="minorHAnsi"/>
                <w:bCs/>
                <w:sz w:val="20"/>
                <w:szCs w:val="20"/>
              </w:rPr>
              <w:t xml:space="preserve">as an agenda item.  </w:t>
            </w:r>
            <w:r>
              <w:rPr>
                <w:rFonts w:cstheme="minorHAnsi"/>
                <w:bCs/>
                <w:sz w:val="20"/>
                <w:szCs w:val="20"/>
              </w:rPr>
              <w:t xml:space="preserve">Cllr. Dunn also suggested that Cllr. Turner </w:t>
            </w:r>
            <w:r w:rsidR="00656AB5">
              <w:rPr>
                <w:rFonts w:cstheme="minorHAnsi"/>
                <w:bCs/>
                <w:sz w:val="20"/>
                <w:szCs w:val="20"/>
              </w:rPr>
              <w:t>raises</w:t>
            </w:r>
            <w:r w:rsidR="00C74887">
              <w:rPr>
                <w:rFonts w:cstheme="minorHAnsi"/>
                <w:bCs/>
                <w:sz w:val="20"/>
                <w:szCs w:val="20"/>
              </w:rPr>
              <w:t xml:space="preserve"> these </w:t>
            </w:r>
            <w:r w:rsidR="0099328E">
              <w:rPr>
                <w:rFonts w:cstheme="minorHAnsi"/>
                <w:bCs/>
                <w:sz w:val="20"/>
                <w:szCs w:val="20"/>
              </w:rPr>
              <w:t xml:space="preserve">concerns </w:t>
            </w:r>
            <w:r w:rsidR="00C74887">
              <w:rPr>
                <w:rFonts w:cstheme="minorHAnsi"/>
                <w:bCs/>
                <w:sz w:val="20"/>
                <w:szCs w:val="20"/>
              </w:rPr>
              <w:t xml:space="preserve">at an </w:t>
            </w:r>
            <w:r>
              <w:rPr>
                <w:rFonts w:cstheme="minorHAnsi"/>
                <w:bCs/>
                <w:sz w:val="20"/>
                <w:szCs w:val="20"/>
              </w:rPr>
              <w:t xml:space="preserve">IWMF Liaison </w:t>
            </w:r>
            <w:r w:rsidR="0099328E">
              <w:rPr>
                <w:rFonts w:cstheme="minorHAnsi"/>
                <w:bCs/>
                <w:sz w:val="20"/>
                <w:szCs w:val="20"/>
              </w:rPr>
              <w:t>Committee</w:t>
            </w:r>
            <w:r w:rsidR="00C74887">
              <w:rPr>
                <w:rFonts w:cstheme="minorHAnsi"/>
                <w:bCs/>
                <w:sz w:val="20"/>
                <w:szCs w:val="20"/>
              </w:rPr>
              <w:t xml:space="preserve"> meeting</w:t>
            </w:r>
            <w:r w:rsidR="0099328E">
              <w:rPr>
                <w:rFonts w:cstheme="minorHAnsi"/>
                <w:bCs/>
                <w:sz w:val="20"/>
                <w:szCs w:val="20"/>
              </w:rPr>
              <w:t xml:space="preserve">, given he was </w:t>
            </w:r>
            <w:r w:rsidR="00BF7058">
              <w:rPr>
                <w:rFonts w:cstheme="minorHAnsi"/>
                <w:bCs/>
                <w:sz w:val="20"/>
                <w:szCs w:val="20"/>
              </w:rPr>
              <w:t xml:space="preserve">a member.  </w:t>
            </w:r>
          </w:p>
          <w:p w14:paraId="36F92396" w14:textId="77777777" w:rsidR="0099328E" w:rsidRDefault="0099328E" w:rsidP="00D301DA">
            <w:pPr>
              <w:spacing w:after="73"/>
              <w:rPr>
                <w:rFonts w:cstheme="minorHAnsi"/>
                <w:bCs/>
                <w:sz w:val="20"/>
                <w:szCs w:val="20"/>
              </w:rPr>
            </w:pPr>
          </w:p>
          <w:p w14:paraId="6B9E04C1" w14:textId="1BFEBD7E" w:rsidR="0099328E" w:rsidRPr="000A7280" w:rsidRDefault="0099328E" w:rsidP="00D301DA">
            <w:pPr>
              <w:spacing w:after="73"/>
              <w:rPr>
                <w:rFonts w:cstheme="minorHAnsi"/>
                <w:bCs/>
                <w:sz w:val="20"/>
                <w:szCs w:val="20"/>
              </w:rPr>
            </w:pPr>
            <w:r>
              <w:rPr>
                <w:rFonts w:cstheme="minorHAnsi"/>
                <w:bCs/>
                <w:sz w:val="20"/>
                <w:szCs w:val="20"/>
              </w:rPr>
              <w:t xml:space="preserve">With regards to </w:t>
            </w:r>
            <w:r w:rsidRPr="0099328E">
              <w:rPr>
                <w:rFonts w:cstheme="minorHAnsi"/>
                <w:b/>
                <w:sz w:val="20"/>
                <w:szCs w:val="20"/>
              </w:rPr>
              <w:t>Village Infrastructure</w:t>
            </w:r>
            <w:r>
              <w:rPr>
                <w:rFonts w:cstheme="minorHAnsi"/>
                <w:bCs/>
                <w:sz w:val="20"/>
                <w:szCs w:val="20"/>
              </w:rPr>
              <w:t xml:space="preserve">, Cllr. Harding had contacted Cllr. Playle concerning the cracked road along Links Road, which was breaking up and was </w:t>
            </w:r>
            <w:r w:rsidR="00BF7058">
              <w:rPr>
                <w:rFonts w:cstheme="minorHAnsi"/>
                <w:bCs/>
                <w:sz w:val="20"/>
                <w:szCs w:val="20"/>
              </w:rPr>
              <w:t xml:space="preserve">now </w:t>
            </w:r>
            <w:r>
              <w:rPr>
                <w:rFonts w:cstheme="minorHAnsi"/>
                <w:bCs/>
                <w:sz w:val="20"/>
                <w:szCs w:val="20"/>
              </w:rPr>
              <w:t>a dangerous hazard for cyclists.</w:t>
            </w:r>
            <w:r w:rsidR="0042254A">
              <w:rPr>
                <w:rFonts w:cstheme="minorHAnsi"/>
                <w:bCs/>
                <w:sz w:val="20"/>
                <w:szCs w:val="20"/>
              </w:rPr>
              <w:t xml:space="preserve">  Cllr. Turner noted that </w:t>
            </w:r>
            <w:r w:rsidR="0042254A">
              <w:rPr>
                <w:rFonts w:cstheme="minorHAnsi"/>
                <w:bCs/>
                <w:sz w:val="20"/>
                <w:szCs w:val="20"/>
              </w:rPr>
              <w:lastRenderedPageBreak/>
              <w:t xml:space="preserve">the road at Sheepcotes Lane had similar issues.  As he </w:t>
            </w:r>
            <w:r>
              <w:rPr>
                <w:rFonts w:cstheme="minorHAnsi"/>
                <w:bCs/>
                <w:sz w:val="20"/>
                <w:szCs w:val="20"/>
              </w:rPr>
              <w:t>had not heard back from Cllr. Playle</w:t>
            </w:r>
            <w:r w:rsidR="00BF7058">
              <w:rPr>
                <w:rFonts w:cstheme="minorHAnsi"/>
                <w:bCs/>
                <w:sz w:val="20"/>
                <w:szCs w:val="20"/>
              </w:rPr>
              <w:t>, Cllr. Harding</w:t>
            </w:r>
            <w:r>
              <w:rPr>
                <w:rFonts w:cstheme="minorHAnsi"/>
                <w:bCs/>
                <w:sz w:val="20"/>
                <w:szCs w:val="20"/>
              </w:rPr>
              <w:t xml:space="preserve"> would follow up with</w:t>
            </w:r>
            <w:r w:rsidR="0042254A">
              <w:rPr>
                <w:rFonts w:cstheme="minorHAnsi"/>
                <w:bCs/>
                <w:sz w:val="20"/>
                <w:szCs w:val="20"/>
              </w:rPr>
              <w:t xml:space="preserve"> </w:t>
            </w:r>
            <w:r w:rsidR="00656AB5">
              <w:rPr>
                <w:rFonts w:cstheme="minorHAnsi"/>
                <w:bCs/>
                <w:sz w:val="20"/>
                <w:szCs w:val="20"/>
              </w:rPr>
              <w:t>him</w:t>
            </w:r>
            <w:r w:rsidR="00BF7058">
              <w:rPr>
                <w:rFonts w:cstheme="minorHAnsi"/>
                <w:bCs/>
                <w:sz w:val="20"/>
                <w:szCs w:val="20"/>
              </w:rPr>
              <w:t xml:space="preserve"> on </w:t>
            </w:r>
            <w:r w:rsidR="0042254A">
              <w:rPr>
                <w:rFonts w:cstheme="minorHAnsi"/>
                <w:bCs/>
                <w:sz w:val="20"/>
                <w:szCs w:val="20"/>
              </w:rPr>
              <w:t>this</w:t>
            </w:r>
            <w:r w:rsidR="00656AB5">
              <w:rPr>
                <w:rFonts w:cstheme="minorHAnsi"/>
                <w:bCs/>
                <w:sz w:val="20"/>
                <w:szCs w:val="20"/>
              </w:rPr>
              <w:t>,</w:t>
            </w:r>
            <w:r w:rsidR="0042254A">
              <w:rPr>
                <w:rFonts w:cstheme="minorHAnsi"/>
                <w:bCs/>
                <w:sz w:val="20"/>
                <w:szCs w:val="20"/>
              </w:rPr>
              <w:t xml:space="preserve"> a</w:t>
            </w:r>
            <w:r w:rsidR="00E36F36">
              <w:rPr>
                <w:rFonts w:cstheme="minorHAnsi"/>
                <w:bCs/>
                <w:sz w:val="20"/>
                <w:szCs w:val="20"/>
              </w:rPr>
              <w:t xml:space="preserve">s well as </w:t>
            </w:r>
            <w:r>
              <w:rPr>
                <w:rFonts w:cstheme="minorHAnsi"/>
                <w:bCs/>
                <w:sz w:val="20"/>
                <w:szCs w:val="20"/>
              </w:rPr>
              <w:t xml:space="preserve">the issue of potholes in general and the </w:t>
            </w:r>
            <w:r w:rsidR="0042254A">
              <w:rPr>
                <w:rFonts w:cstheme="minorHAnsi"/>
                <w:bCs/>
                <w:sz w:val="20"/>
                <w:szCs w:val="20"/>
              </w:rPr>
              <w:t>progress</w:t>
            </w:r>
            <w:r>
              <w:rPr>
                <w:rFonts w:cstheme="minorHAnsi"/>
                <w:bCs/>
                <w:sz w:val="20"/>
                <w:szCs w:val="20"/>
              </w:rPr>
              <w:t xml:space="preserve"> made over the last three years. </w:t>
            </w:r>
          </w:p>
          <w:p w14:paraId="00B4D3DD" w14:textId="4BBCD2CD" w:rsidR="000F13E6" w:rsidRDefault="000F13E6" w:rsidP="00D301DA">
            <w:pPr>
              <w:spacing w:after="73"/>
              <w:rPr>
                <w:rFonts w:cstheme="minorHAnsi"/>
                <w:bCs/>
                <w:sz w:val="20"/>
                <w:szCs w:val="20"/>
              </w:rPr>
            </w:pPr>
            <w:r w:rsidRPr="00656AB5">
              <w:rPr>
                <w:rFonts w:cstheme="minorHAnsi"/>
                <w:b/>
                <w:sz w:val="20"/>
                <w:szCs w:val="20"/>
              </w:rPr>
              <w:t xml:space="preserve">Future </w:t>
            </w:r>
            <w:r w:rsidR="00656AB5" w:rsidRPr="00656AB5">
              <w:rPr>
                <w:rFonts w:cstheme="minorHAnsi"/>
                <w:b/>
                <w:sz w:val="20"/>
                <w:szCs w:val="20"/>
              </w:rPr>
              <w:t xml:space="preserve">agenda </w:t>
            </w:r>
            <w:r w:rsidRPr="00656AB5">
              <w:rPr>
                <w:rFonts w:cstheme="minorHAnsi"/>
                <w:b/>
                <w:sz w:val="20"/>
                <w:szCs w:val="20"/>
              </w:rPr>
              <w:t>items</w:t>
            </w:r>
            <w:r>
              <w:rPr>
                <w:rFonts w:cstheme="minorHAnsi"/>
                <w:bCs/>
                <w:sz w:val="20"/>
                <w:szCs w:val="20"/>
              </w:rPr>
              <w:t>:</w:t>
            </w:r>
          </w:p>
          <w:p w14:paraId="629FAEA0" w14:textId="4BCA35D8" w:rsidR="000F13E6" w:rsidRDefault="000F13E6" w:rsidP="00D301DA">
            <w:pPr>
              <w:pStyle w:val="ListParagraph"/>
              <w:numPr>
                <w:ilvl w:val="0"/>
                <w:numId w:val="55"/>
              </w:numPr>
              <w:spacing w:after="73"/>
              <w:rPr>
                <w:rFonts w:cstheme="minorHAnsi"/>
                <w:bCs/>
                <w:sz w:val="20"/>
                <w:szCs w:val="20"/>
              </w:rPr>
            </w:pPr>
            <w:r>
              <w:rPr>
                <w:rFonts w:cstheme="minorHAnsi"/>
                <w:bCs/>
                <w:sz w:val="20"/>
                <w:szCs w:val="20"/>
              </w:rPr>
              <w:t xml:space="preserve">Invite National Highways, Essex Highways, PC James </w:t>
            </w:r>
            <w:r w:rsidR="0004271D">
              <w:rPr>
                <w:rFonts w:cstheme="minorHAnsi"/>
                <w:bCs/>
                <w:sz w:val="20"/>
                <w:szCs w:val="20"/>
              </w:rPr>
              <w:t>Draper,</w:t>
            </w:r>
            <w:r>
              <w:rPr>
                <w:rFonts w:cstheme="minorHAnsi"/>
                <w:bCs/>
                <w:sz w:val="20"/>
                <w:szCs w:val="20"/>
              </w:rPr>
              <w:t xml:space="preserve"> and Clive Stewart (Neighbourhood Watch Co-ordinator)</w:t>
            </w:r>
          </w:p>
          <w:p w14:paraId="5D8FD4FB" w14:textId="0CDFB2D4" w:rsidR="000F13E6" w:rsidRDefault="000F13E6" w:rsidP="00D301DA">
            <w:pPr>
              <w:pStyle w:val="ListParagraph"/>
              <w:numPr>
                <w:ilvl w:val="0"/>
                <w:numId w:val="55"/>
              </w:numPr>
              <w:spacing w:after="73"/>
              <w:rPr>
                <w:rFonts w:cstheme="minorHAnsi"/>
                <w:bCs/>
                <w:sz w:val="20"/>
                <w:szCs w:val="20"/>
              </w:rPr>
            </w:pPr>
            <w:r>
              <w:rPr>
                <w:rFonts w:cstheme="minorHAnsi"/>
                <w:bCs/>
                <w:sz w:val="20"/>
                <w:szCs w:val="20"/>
              </w:rPr>
              <w:t>Bus Shelters</w:t>
            </w:r>
          </w:p>
          <w:p w14:paraId="26435501" w14:textId="46C04A36" w:rsidR="000F13E6" w:rsidRDefault="000F13E6" w:rsidP="00D301DA">
            <w:pPr>
              <w:pStyle w:val="ListParagraph"/>
              <w:numPr>
                <w:ilvl w:val="0"/>
                <w:numId w:val="55"/>
              </w:numPr>
              <w:spacing w:after="73"/>
              <w:rPr>
                <w:rFonts w:cstheme="minorHAnsi"/>
                <w:bCs/>
                <w:sz w:val="20"/>
                <w:szCs w:val="20"/>
              </w:rPr>
            </w:pPr>
            <w:r>
              <w:rPr>
                <w:rFonts w:cstheme="minorHAnsi"/>
                <w:bCs/>
                <w:sz w:val="20"/>
                <w:szCs w:val="20"/>
              </w:rPr>
              <w:t>POSI</w:t>
            </w:r>
          </w:p>
          <w:p w14:paraId="0D08E827" w14:textId="12B3AFFC" w:rsidR="000A7280" w:rsidRDefault="000A7280" w:rsidP="00D301DA">
            <w:pPr>
              <w:pStyle w:val="ListParagraph"/>
              <w:numPr>
                <w:ilvl w:val="0"/>
                <w:numId w:val="55"/>
              </w:numPr>
              <w:spacing w:after="73"/>
              <w:rPr>
                <w:rFonts w:cstheme="minorHAnsi"/>
                <w:bCs/>
                <w:sz w:val="20"/>
                <w:szCs w:val="20"/>
              </w:rPr>
            </w:pPr>
            <w:r>
              <w:rPr>
                <w:rFonts w:cstheme="minorHAnsi"/>
                <w:bCs/>
                <w:sz w:val="20"/>
                <w:szCs w:val="20"/>
              </w:rPr>
              <w:t>PSPO</w:t>
            </w:r>
          </w:p>
          <w:p w14:paraId="27C4BFD5" w14:textId="0E522B22" w:rsidR="00C344EE" w:rsidRPr="0042254A" w:rsidRDefault="0099328E" w:rsidP="00D301DA">
            <w:pPr>
              <w:pStyle w:val="ListParagraph"/>
              <w:numPr>
                <w:ilvl w:val="0"/>
                <w:numId w:val="55"/>
              </w:numPr>
              <w:spacing w:after="73"/>
              <w:rPr>
                <w:rFonts w:cstheme="minorHAnsi"/>
                <w:bCs/>
                <w:sz w:val="20"/>
                <w:szCs w:val="20"/>
              </w:rPr>
            </w:pPr>
            <w:r>
              <w:rPr>
                <w:rFonts w:cstheme="minorHAnsi"/>
                <w:bCs/>
                <w:sz w:val="20"/>
                <w:szCs w:val="20"/>
              </w:rPr>
              <w:t>Haul Road</w:t>
            </w:r>
          </w:p>
        </w:tc>
      </w:tr>
      <w:tr w:rsidR="000F13E6" w:rsidRPr="00327101" w14:paraId="1C06418D" w14:textId="77777777" w:rsidTr="00100F76">
        <w:tc>
          <w:tcPr>
            <w:tcW w:w="10343" w:type="dxa"/>
            <w:gridSpan w:val="2"/>
            <w:tcBorders>
              <w:top w:val="single" w:sz="4" w:space="0" w:color="7F7F7F" w:themeColor="text1" w:themeTint="80"/>
            </w:tcBorders>
          </w:tcPr>
          <w:p w14:paraId="36A2BBAA" w14:textId="33378A37" w:rsidR="000F13E6" w:rsidRPr="00327101" w:rsidRDefault="00430C36" w:rsidP="00FF412E">
            <w:pPr>
              <w:spacing w:after="73"/>
              <w:rPr>
                <w:rFonts w:cstheme="minorHAnsi"/>
                <w:b/>
                <w:sz w:val="20"/>
                <w:szCs w:val="20"/>
              </w:rPr>
            </w:pPr>
            <w:r>
              <w:rPr>
                <w:rFonts w:ascii="Calibri" w:hAnsi="Calibri" w:cs="Calibri"/>
                <w:b/>
                <w:bCs/>
                <w:sz w:val="20"/>
                <w:szCs w:val="20"/>
              </w:rPr>
              <w:lastRenderedPageBreak/>
              <w:t>Cllrs. Walsh and Abram left the meeting at 9.25pm</w:t>
            </w:r>
          </w:p>
        </w:tc>
      </w:tr>
      <w:tr w:rsidR="00F47B69" w:rsidRPr="00327101" w14:paraId="7764141E" w14:textId="77777777" w:rsidTr="00F47B69">
        <w:tc>
          <w:tcPr>
            <w:tcW w:w="1118" w:type="dxa"/>
            <w:tcBorders>
              <w:top w:val="single" w:sz="4" w:space="0" w:color="7F7F7F" w:themeColor="text1" w:themeTint="80"/>
            </w:tcBorders>
          </w:tcPr>
          <w:p w14:paraId="2653D148" w14:textId="5E015B08" w:rsidR="00F47B69" w:rsidRPr="00327101" w:rsidRDefault="00C344EE" w:rsidP="00FF412E">
            <w:pPr>
              <w:ind w:right="45"/>
              <w:rPr>
                <w:rFonts w:cstheme="minorHAnsi"/>
                <w:b/>
                <w:sz w:val="20"/>
                <w:szCs w:val="20"/>
              </w:rPr>
            </w:pPr>
            <w:r>
              <w:rPr>
                <w:rFonts w:cstheme="minorHAnsi"/>
                <w:b/>
                <w:sz w:val="20"/>
                <w:szCs w:val="20"/>
              </w:rPr>
              <w:t>24-5/16</w:t>
            </w:r>
            <w:r w:rsidR="00766C62">
              <w:rPr>
                <w:rFonts w:cstheme="minorHAnsi"/>
                <w:b/>
                <w:sz w:val="20"/>
                <w:szCs w:val="20"/>
              </w:rPr>
              <w:t>8</w:t>
            </w:r>
          </w:p>
        </w:tc>
        <w:tc>
          <w:tcPr>
            <w:tcW w:w="9225" w:type="dxa"/>
            <w:tcBorders>
              <w:top w:val="single" w:sz="4" w:space="0" w:color="7F7F7F" w:themeColor="text1" w:themeTint="80"/>
            </w:tcBorders>
          </w:tcPr>
          <w:p w14:paraId="5B204EF0" w14:textId="77777777" w:rsidR="00F47B69" w:rsidRPr="00327101" w:rsidRDefault="00F47B69" w:rsidP="00FF412E">
            <w:pPr>
              <w:spacing w:after="73"/>
              <w:rPr>
                <w:rFonts w:cstheme="minorHAnsi"/>
                <w:sz w:val="20"/>
                <w:szCs w:val="20"/>
              </w:rPr>
            </w:pPr>
            <w:r w:rsidRPr="00327101">
              <w:rPr>
                <w:rFonts w:cstheme="minorHAnsi"/>
                <w:b/>
                <w:sz w:val="20"/>
                <w:szCs w:val="20"/>
              </w:rPr>
              <w:t xml:space="preserve">NEXT PARISH COUNCIL MEETING  </w:t>
            </w:r>
          </w:p>
          <w:p w14:paraId="0181454D" w14:textId="77777777" w:rsidR="00F47B69" w:rsidRPr="003A7CAB" w:rsidRDefault="00F47B69" w:rsidP="00F47B69">
            <w:pPr>
              <w:pStyle w:val="ListParagraph"/>
              <w:numPr>
                <w:ilvl w:val="0"/>
                <w:numId w:val="50"/>
              </w:numPr>
              <w:spacing w:after="35"/>
              <w:ind w:left="313" w:hanging="313"/>
              <w:rPr>
                <w:rFonts w:cstheme="minorHAnsi"/>
                <w:bCs/>
                <w:sz w:val="20"/>
                <w:szCs w:val="20"/>
              </w:rPr>
            </w:pPr>
            <w:r>
              <w:rPr>
                <w:rFonts w:cstheme="minorHAnsi"/>
                <w:bCs/>
                <w:sz w:val="20"/>
                <w:szCs w:val="20"/>
              </w:rPr>
              <w:t xml:space="preserve">The next </w:t>
            </w:r>
            <w:r w:rsidRPr="00927EBF">
              <w:rPr>
                <w:rFonts w:cstheme="minorHAnsi"/>
                <w:b/>
                <w:sz w:val="20"/>
                <w:szCs w:val="20"/>
              </w:rPr>
              <w:t>Parish Meeting</w:t>
            </w:r>
            <w:r>
              <w:rPr>
                <w:rFonts w:cstheme="minorHAnsi"/>
                <w:bCs/>
                <w:sz w:val="20"/>
                <w:szCs w:val="20"/>
              </w:rPr>
              <w:t xml:space="preserve"> will be held on </w:t>
            </w:r>
            <w:r w:rsidRPr="00927EBF">
              <w:rPr>
                <w:rFonts w:cstheme="minorHAnsi"/>
                <w:b/>
                <w:sz w:val="20"/>
                <w:szCs w:val="20"/>
              </w:rPr>
              <w:t>Monday</w:t>
            </w:r>
            <w:r>
              <w:rPr>
                <w:rFonts w:cstheme="minorHAnsi"/>
                <w:b/>
                <w:sz w:val="20"/>
                <w:szCs w:val="20"/>
              </w:rPr>
              <w:t xml:space="preserve"> 11 November 2024</w:t>
            </w:r>
            <w:r>
              <w:rPr>
                <w:rFonts w:cstheme="minorHAnsi"/>
                <w:bCs/>
                <w:sz w:val="20"/>
                <w:szCs w:val="20"/>
              </w:rPr>
              <w:t xml:space="preserve"> at 7.30pm in the Village Hall, Bradwell</w:t>
            </w:r>
          </w:p>
          <w:p w14:paraId="6C45D585" w14:textId="7637478F" w:rsidR="00F47B69" w:rsidRPr="0076230A" w:rsidRDefault="00F47B69" w:rsidP="00F47B69">
            <w:pPr>
              <w:pStyle w:val="ListParagraph"/>
              <w:numPr>
                <w:ilvl w:val="0"/>
                <w:numId w:val="50"/>
              </w:numPr>
              <w:spacing w:after="35"/>
              <w:ind w:left="313" w:hanging="313"/>
              <w:rPr>
                <w:rFonts w:cstheme="minorHAnsi"/>
                <w:bCs/>
                <w:sz w:val="20"/>
                <w:szCs w:val="20"/>
              </w:rPr>
            </w:pPr>
            <w:r w:rsidRPr="00327101">
              <w:rPr>
                <w:rFonts w:cstheme="minorHAnsi"/>
                <w:bCs/>
                <w:sz w:val="20"/>
                <w:szCs w:val="20"/>
              </w:rPr>
              <w:t xml:space="preserve">Items for inclusion in the </w:t>
            </w:r>
            <w:r w:rsidR="00185331">
              <w:rPr>
                <w:rFonts w:cstheme="minorHAnsi"/>
                <w:bCs/>
                <w:sz w:val="20"/>
                <w:szCs w:val="20"/>
              </w:rPr>
              <w:t>Nov</w:t>
            </w:r>
            <w:r>
              <w:rPr>
                <w:rFonts w:cstheme="minorHAnsi"/>
                <w:bCs/>
                <w:sz w:val="20"/>
                <w:szCs w:val="20"/>
              </w:rPr>
              <w:t xml:space="preserve">ember </w:t>
            </w:r>
            <w:r w:rsidRPr="00327101">
              <w:rPr>
                <w:rFonts w:cstheme="minorHAnsi"/>
                <w:bCs/>
                <w:sz w:val="20"/>
                <w:szCs w:val="20"/>
              </w:rPr>
              <w:t xml:space="preserve">agenda to be sent to the Clerk no later than 12 noon on </w:t>
            </w:r>
            <w:r w:rsidRPr="00C65B9F">
              <w:rPr>
                <w:rFonts w:cstheme="minorHAnsi"/>
                <w:b/>
                <w:sz w:val="20"/>
                <w:szCs w:val="20"/>
                <w:u w:val="single"/>
              </w:rPr>
              <w:t xml:space="preserve">Friday </w:t>
            </w:r>
            <w:r>
              <w:rPr>
                <w:rFonts w:cstheme="minorHAnsi"/>
                <w:b/>
                <w:sz w:val="20"/>
                <w:szCs w:val="20"/>
                <w:u w:val="single"/>
              </w:rPr>
              <w:t xml:space="preserve">1 November 2024. </w:t>
            </w:r>
            <w:r w:rsidR="0076230A">
              <w:rPr>
                <w:rFonts w:cstheme="minorHAnsi"/>
                <w:b/>
                <w:sz w:val="20"/>
                <w:szCs w:val="20"/>
                <w:u w:val="single"/>
              </w:rPr>
              <w:t xml:space="preserve"> </w:t>
            </w:r>
          </w:p>
          <w:p w14:paraId="7BF9C2DE" w14:textId="77777777" w:rsidR="0076230A" w:rsidRDefault="0076230A" w:rsidP="0076230A">
            <w:pPr>
              <w:spacing w:after="35"/>
              <w:rPr>
                <w:rFonts w:cstheme="minorHAnsi"/>
                <w:bCs/>
                <w:sz w:val="20"/>
                <w:szCs w:val="20"/>
              </w:rPr>
            </w:pPr>
          </w:p>
          <w:p w14:paraId="574C54F7" w14:textId="34D5106F" w:rsidR="0076230A" w:rsidRPr="0076230A" w:rsidRDefault="0076230A" w:rsidP="0076230A">
            <w:pPr>
              <w:spacing w:after="35"/>
              <w:rPr>
                <w:rFonts w:cstheme="minorHAnsi"/>
                <w:bCs/>
                <w:sz w:val="20"/>
                <w:szCs w:val="20"/>
              </w:rPr>
            </w:pPr>
            <w:r>
              <w:rPr>
                <w:rFonts w:cstheme="minorHAnsi"/>
                <w:bCs/>
                <w:sz w:val="20"/>
                <w:szCs w:val="20"/>
              </w:rPr>
              <w:t xml:space="preserve">The meeting closed at </w:t>
            </w:r>
            <w:r w:rsidR="000F13E6" w:rsidRPr="00430C36">
              <w:rPr>
                <w:rFonts w:cstheme="minorHAnsi"/>
                <w:b/>
                <w:sz w:val="20"/>
                <w:szCs w:val="20"/>
              </w:rPr>
              <w:t>9.30</w:t>
            </w:r>
            <w:r w:rsidRPr="00430C36">
              <w:rPr>
                <w:rFonts w:cstheme="minorHAnsi"/>
                <w:b/>
                <w:sz w:val="20"/>
                <w:szCs w:val="20"/>
              </w:rPr>
              <w:t>pm</w:t>
            </w:r>
          </w:p>
        </w:tc>
      </w:tr>
    </w:tbl>
    <w:p w14:paraId="07E61904" w14:textId="77777777" w:rsidR="00F47B69" w:rsidRDefault="00F47B69" w:rsidP="006F484E">
      <w:pPr>
        <w:tabs>
          <w:tab w:val="left" w:pos="1701"/>
        </w:tabs>
        <w:spacing w:after="0"/>
        <w:ind w:left="426"/>
        <w:rPr>
          <w:rFonts w:cstheme="minorHAnsi"/>
        </w:rPr>
      </w:pPr>
    </w:p>
    <w:p w14:paraId="178ACD37" w14:textId="77777777" w:rsidR="00B023EC" w:rsidRPr="00491C68" w:rsidRDefault="00B023EC" w:rsidP="00491C68">
      <w:pPr>
        <w:tabs>
          <w:tab w:val="left" w:pos="1701"/>
        </w:tabs>
        <w:spacing w:after="0"/>
        <w:rPr>
          <w:rFonts w:cstheme="minorHAnsi"/>
        </w:rPr>
      </w:pPr>
    </w:p>
    <w:p w14:paraId="171375AB" w14:textId="77777777" w:rsidR="00E91344" w:rsidRPr="00D07DC1" w:rsidRDefault="00E91344" w:rsidP="00222A26">
      <w:pPr>
        <w:tabs>
          <w:tab w:val="left" w:pos="1701"/>
        </w:tabs>
        <w:spacing w:after="0"/>
        <w:rPr>
          <w:rFonts w:cstheme="minorHAnsi"/>
          <w:sz w:val="24"/>
          <w:szCs w:val="24"/>
        </w:rPr>
      </w:pPr>
    </w:p>
    <w:sectPr w:rsidR="00E91344" w:rsidRPr="00D07DC1" w:rsidSect="00F47B69">
      <w:headerReference w:type="default" r:id="rId8"/>
      <w:footerReference w:type="default" r:id="rId9"/>
      <w:pgSz w:w="11906" w:h="16838"/>
      <w:pgMar w:top="720" w:right="720" w:bottom="720" w:left="851" w:header="708" w:footer="708" w:gutter="0"/>
      <w:pgNumType w:start="49"/>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4038C8" w14:textId="77777777" w:rsidR="009C144D" w:rsidRDefault="009C144D" w:rsidP="00BB6F64">
      <w:pPr>
        <w:spacing w:after="0" w:line="240" w:lineRule="auto"/>
      </w:pPr>
      <w:r>
        <w:separator/>
      </w:r>
    </w:p>
  </w:endnote>
  <w:endnote w:type="continuationSeparator" w:id="0">
    <w:p w14:paraId="7492F358" w14:textId="77777777" w:rsidR="009C144D" w:rsidRDefault="009C144D" w:rsidP="00BB6F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2489AF" w14:textId="29ED2105" w:rsidR="00E942DF" w:rsidRPr="00C4353F" w:rsidRDefault="00E942DF" w:rsidP="00E942DF">
    <w:pPr>
      <w:pStyle w:val="Footer"/>
      <w:tabs>
        <w:tab w:val="clear" w:pos="9026"/>
        <w:tab w:val="right" w:pos="9746"/>
      </w:tabs>
      <w:rPr>
        <w:color w:val="FF0000"/>
        <w:sz w:val="18"/>
        <w:szCs w:val="18"/>
      </w:rPr>
    </w:pPr>
    <w:r w:rsidRPr="00C4353F">
      <w:rPr>
        <w:color w:val="FF0000"/>
        <w:sz w:val="18"/>
        <w:szCs w:val="18"/>
      </w:rPr>
      <w:t>Minutes of Bradwell with Pattiswick</w:t>
    </w:r>
    <w:r w:rsidR="006F7A8F">
      <w:rPr>
        <w:color w:val="FF0000"/>
        <w:sz w:val="18"/>
        <w:szCs w:val="18"/>
      </w:rPr>
      <w:t xml:space="preserve"> </w:t>
    </w:r>
    <w:r w:rsidRPr="00C4353F">
      <w:rPr>
        <w:color w:val="FF0000"/>
        <w:sz w:val="18"/>
        <w:szCs w:val="18"/>
      </w:rPr>
      <w:t>Parish Council</w:t>
    </w:r>
    <w:r w:rsidR="00DE2E46">
      <w:rPr>
        <w:color w:val="FF0000"/>
        <w:sz w:val="18"/>
        <w:szCs w:val="18"/>
      </w:rPr>
      <w:t xml:space="preserve"> meeting </w:t>
    </w:r>
    <w:r w:rsidRPr="00C4353F">
      <w:rPr>
        <w:color w:val="FF0000"/>
        <w:sz w:val="18"/>
        <w:szCs w:val="18"/>
      </w:rPr>
      <w:t xml:space="preserve">held </w:t>
    </w:r>
    <w:r w:rsidR="00D07DC1">
      <w:rPr>
        <w:color w:val="FF0000"/>
        <w:sz w:val="18"/>
        <w:szCs w:val="18"/>
      </w:rPr>
      <w:t xml:space="preserve">Monday </w:t>
    </w:r>
    <w:r w:rsidR="00430C36">
      <w:rPr>
        <w:color w:val="FF0000"/>
        <w:sz w:val="18"/>
        <w:szCs w:val="18"/>
      </w:rPr>
      <w:t>14 October 2024</w:t>
    </w:r>
    <w:r w:rsidRPr="00C4353F">
      <w:rPr>
        <w:color w:val="FF0000"/>
        <w:sz w:val="18"/>
        <w:szCs w:val="18"/>
      </w:rPr>
      <w:t xml:space="preserve"> </w:t>
    </w:r>
  </w:p>
  <w:p w14:paraId="69C2EEBD" w14:textId="77777777" w:rsidR="00E942DF" w:rsidRPr="00C4353F" w:rsidRDefault="00E942DF" w:rsidP="00E942DF">
    <w:pPr>
      <w:pStyle w:val="Footer"/>
      <w:tabs>
        <w:tab w:val="clear" w:pos="9026"/>
        <w:tab w:val="right" w:pos="9746"/>
      </w:tabs>
      <w:rPr>
        <w:color w:val="FF0000"/>
        <w:sz w:val="18"/>
        <w:szCs w:val="18"/>
      </w:rPr>
    </w:pPr>
  </w:p>
  <w:p w14:paraId="764DC5A3" w14:textId="41B9AFE6" w:rsidR="00E942DF" w:rsidRPr="00C4353F" w:rsidRDefault="00E942DF" w:rsidP="00E942DF">
    <w:pPr>
      <w:pStyle w:val="Footer"/>
      <w:ind w:left="-567"/>
      <w:jc w:val="right"/>
      <w:rPr>
        <w:color w:val="FF0000"/>
        <w:sz w:val="18"/>
        <w:szCs w:val="18"/>
      </w:rPr>
    </w:pPr>
    <w:r w:rsidRPr="00C4353F">
      <w:rPr>
        <w:color w:val="FF0000"/>
        <w:sz w:val="18"/>
        <w:szCs w:val="18"/>
      </w:rPr>
      <w:t xml:space="preserve">signed as a true record </w:t>
    </w:r>
    <w:r w:rsidR="008E52B1">
      <w:rPr>
        <w:color w:val="FF0000"/>
        <w:sz w:val="18"/>
        <w:szCs w:val="18"/>
      </w:rPr>
      <w:t>1</w:t>
    </w:r>
    <w:r w:rsidR="00430C36">
      <w:rPr>
        <w:color w:val="FF0000"/>
        <w:sz w:val="18"/>
        <w:szCs w:val="18"/>
      </w:rPr>
      <w:t xml:space="preserve">1 November </w:t>
    </w:r>
    <w:r w:rsidR="00DE2E46">
      <w:rPr>
        <w:color w:val="FF0000"/>
        <w:sz w:val="18"/>
        <w:szCs w:val="18"/>
      </w:rPr>
      <w:t>202</w:t>
    </w:r>
    <w:r w:rsidR="006F7A8F">
      <w:rPr>
        <w:color w:val="FF0000"/>
        <w:sz w:val="18"/>
        <w:szCs w:val="18"/>
      </w:rPr>
      <w:t>4</w:t>
    </w:r>
    <w:r w:rsidRPr="00C4353F">
      <w:rPr>
        <w:color w:val="FF0000"/>
        <w:sz w:val="18"/>
        <w:szCs w:val="18"/>
      </w:rPr>
      <w:t xml:space="preserve"> …………………………………..</w:t>
    </w:r>
  </w:p>
  <w:p w14:paraId="20A3FD85" w14:textId="77777777" w:rsidR="00BB6F64" w:rsidRPr="00C4353F" w:rsidRDefault="00BB6F64">
    <w:pPr>
      <w:pStyle w:val="Foo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F8F800" w14:textId="77777777" w:rsidR="009C144D" w:rsidRDefault="009C144D" w:rsidP="00BB6F64">
      <w:pPr>
        <w:spacing w:after="0" w:line="240" w:lineRule="auto"/>
      </w:pPr>
      <w:r>
        <w:separator/>
      </w:r>
    </w:p>
  </w:footnote>
  <w:footnote w:type="continuationSeparator" w:id="0">
    <w:p w14:paraId="686E352F" w14:textId="77777777" w:rsidR="009C144D" w:rsidRDefault="009C144D" w:rsidP="00BB6F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03008330"/>
      <w:docPartObj>
        <w:docPartGallery w:val="Page Numbers (Top of Page)"/>
        <w:docPartUnique/>
      </w:docPartObj>
    </w:sdtPr>
    <w:sdtEndPr>
      <w:rPr>
        <w:noProof/>
        <w:color w:val="FF0000"/>
        <w:sz w:val="18"/>
        <w:szCs w:val="18"/>
      </w:rPr>
    </w:sdtEndPr>
    <w:sdtContent>
      <w:p w14:paraId="21AE9B91" w14:textId="6F51D6F4" w:rsidR="008536DD" w:rsidRPr="008536DD" w:rsidRDefault="008536DD">
        <w:pPr>
          <w:pStyle w:val="Header"/>
          <w:jc w:val="right"/>
          <w:rPr>
            <w:color w:val="FF0000"/>
            <w:sz w:val="18"/>
            <w:szCs w:val="18"/>
          </w:rPr>
        </w:pPr>
        <w:r w:rsidRPr="00C4353F">
          <w:rPr>
            <w:color w:val="FF0000"/>
            <w:sz w:val="18"/>
            <w:szCs w:val="18"/>
          </w:rPr>
          <w:t xml:space="preserve">Minutes </w:t>
        </w:r>
        <w:r w:rsidRPr="00C676FB">
          <w:rPr>
            <w:rFonts w:ascii="Calibri" w:hAnsi="Calibri" w:cs="Calibri"/>
            <w:color w:val="FF0000"/>
            <w:sz w:val="18"/>
            <w:szCs w:val="18"/>
          </w:rPr>
          <w:t>2</w:t>
        </w:r>
        <w:r w:rsidR="009F1F0B">
          <w:rPr>
            <w:rFonts w:ascii="Calibri" w:hAnsi="Calibri" w:cs="Calibri"/>
            <w:color w:val="FF0000"/>
            <w:sz w:val="18"/>
            <w:szCs w:val="18"/>
          </w:rPr>
          <w:t>024/25</w:t>
        </w:r>
        <w:r>
          <w:rPr>
            <w:rFonts w:ascii="Calibri" w:hAnsi="Calibri" w:cs="Calibri"/>
            <w:color w:val="FF0000"/>
            <w:sz w:val="18"/>
            <w:szCs w:val="18"/>
          </w:rPr>
          <w:t xml:space="preserve"> - 0</w:t>
        </w:r>
        <w:r w:rsidRPr="008536DD">
          <w:rPr>
            <w:color w:val="FF0000"/>
            <w:sz w:val="18"/>
            <w:szCs w:val="18"/>
          </w:rPr>
          <w:fldChar w:fldCharType="begin"/>
        </w:r>
        <w:r w:rsidRPr="008536DD">
          <w:rPr>
            <w:color w:val="FF0000"/>
            <w:sz w:val="18"/>
            <w:szCs w:val="18"/>
          </w:rPr>
          <w:instrText xml:space="preserve"> PAGE   \* MERGEFORMAT </w:instrText>
        </w:r>
        <w:r w:rsidRPr="008536DD">
          <w:rPr>
            <w:color w:val="FF0000"/>
            <w:sz w:val="18"/>
            <w:szCs w:val="18"/>
          </w:rPr>
          <w:fldChar w:fldCharType="separate"/>
        </w:r>
        <w:r w:rsidRPr="008536DD">
          <w:rPr>
            <w:noProof/>
            <w:color w:val="FF0000"/>
            <w:sz w:val="18"/>
            <w:szCs w:val="18"/>
          </w:rPr>
          <w:t>2</w:t>
        </w:r>
        <w:r w:rsidRPr="008536DD">
          <w:rPr>
            <w:noProof/>
            <w:color w:val="FF0000"/>
            <w:sz w:val="18"/>
            <w:szCs w:val="18"/>
          </w:rPr>
          <w:fldChar w:fldCharType="end"/>
        </w:r>
      </w:p>
    </w:sdtContent>
  </w:sdt>
  <w:p w14:paraId="0C0CA411" w14:textId="77777777" w:rsidR="00BB6F64" w:rsidRPr="00C676FB" w:rsidRDefault="00BB6F64" w:rsidP="004D5058">
    <w:pPr>
      <w:pStyle w:val="Header"/>
      <w:tabs>
        <w:tab w:val="left" w:pos="2268"/>
      </w:tabs>
      <w:jc w:val="right"/>
      <w:rPr>
        <w:rFonts w:ascii="Calibri" w:hAnsi="Calibri" w:cs="Calibri"/>
        <w:color w:val="FF0000"/>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0D389C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C957482"/>
    <w:multiLevelType w:val="hybridMultilevel"/>
    <w:tmpl w:val="6FCE9768"/>
    <w:lvl w:ilvl="0" w:tplc="44A6E270">
      <w:start w:val="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CC0DC1"/>
    <w:multiLevelType w:val="hybridMultilevel"/>
    <w:tmpl w:val="A3521B04"/>
    <w:lvl w:ilvl="0" w:tplc="C518CA70">
      <w:start w:val="1"/>
      <w:numFmt w:val="bullet"/>
      <w:lvlText w:val="•"/>
      <w:lvlJc w:val="left"/>
      <w:pPr>
        <w:tabs>
          <w:tab w:val="num" w:pos="720"/>
        </w:tabs>
        <w:ind w:left="720" w:hanging="360"/>
      </w:pPr>
      <w:rPr>
        <w:rFonts w:ascii="Arial" w:hAnsi="Arial" w:hint="default"/>
      </w:rPr>
    </w:lvl>
    <w:lvl w:ilvl="1" w:tplc="D4345A06" w:tentative="1">
      <w:start w:val="1"/>
      <w:numFmt w:val="bullet"/>
      <w:lvlText w:val="•"/>
      <w:lvlJc w:val="left"/>
      <w:pPr>
        <w:tabs>
          <w:tab w:val="num" w:pos="1440"/>
        </w:tabs>
        <w:ind w:left="1440" w:hanging="360"/>
      </w:pPr>
      <w:rPr>
        <w:rFonts w:ascii="Arial" w:hAnsi="Arial" w:hint="default"/>
      </w:rPr>
    </w:lvl>
    <w:lvl w:ilvl="2" w:tplc="16DEB20C" w:tentative="1">
      <w:start w:val="1"/>
      <w:numFmt w:val="bullet"/>
      <w:lvlText w:val="•"/>
      <w:lvlJc w:val="left"/>
      <w:pPr>
        <w:tabs>
          <w:tab w:val="num" w:pos="2160"/>
        </w:tabs>
        <w:ind w:left="2160" w:hanging="360"/>
      </w:pPr>
      <w:rPr>
        <w:rFonts w:ascii="Arial" w:hAnsi="Arial" w:hint="default"/>
      </w:rPr>
    </w:lvl>
    <w:lvl w:ilvl="3" w:tplc="0A8CE9B6" w:tentative="1">
      <w:start w:val="1"/>
      <w:numFmt w:val="bullet"/>
      <w:lvlText w:val="•"/>
      <w:lvlJc w:val="left"/>
      <w:pPr>
        <w:tabs>
          <w:tab w:val="num" w:pos="2880"/>
        </w:tabs>
        <w:ind w:left="2880" w:hanging="360"/>
      </w:pPr>
      <w:rPr>
        <w:rFonts w:ascii="Arial" w:hAnsi="Arial" w:hint="default"/>
      </w:rPr>
    </w:lvl>
    <w:lvl w:ilvl="4" w:tplc="AC68B200" w:tentative="1">
      <w:start w:val="1"/>
      <w:numFmt w:val="bullet"/>
      <w:lvlText w:val="•"/>
      <w:lvlJc w:val="left"/>
      <w:pPr>
        <w:tabs>
          <w:tab w:val="num" w:pos="3600"/>
        </w:tabs>
        <w:ind w:left="3600" w:hanging="360"/>
      </w:pPr>
      <w:rPr>
        <w:rFonts w:ascii="Arial" w:hAnsi="Arial" w:hint="default"/>
      </w:rPr>
    </w:lvl>
    <w:lvl w:ilvl="5" w:tplc="549A319A" w:tentative="1">
      <w:start w:val="1"/>
      <w:numFmt w:val="bullet"/>
      <w:lvlText w:val="•"/>
      <w:lvlJc w:val="left"/>
      <w:pPr>
        <w:tabs>
          <w:tab w:val="num" w:pos="4320"/>
        </w:tabs>
        <w:ind w:left="4320" w:hanging="360"/>
      </w:pPr>
      <w:rPr>
        <w:rFonts w:ascii="Arial" w:hAnsi="Arial" w:hint="default"/>
      </w:rPr>
    </w:lvl>
    <w:lvl w:ilvl="6" w:tplc="3A0AFEC2" w:tentative="1">
      <w:start w:val="1"/>
      <w:numFmt w:val="bullet"/>
      <w:lvlText w:val="•"/>
      <w:lvlJc w:val="left"/>
      <w:pPr>
        <w:tabs>
          <w:tab w:val="num" w:pos="5040"/>
        </w:tabs>
        <w:ind w:left="5040" w:hanging="360"/>
      </w:pPr>
      <w:rPr>
        <w:rFonts w:ascii="Arial" w:hAnsi="Arial" w:hint="default"/>
      </w:rPr>
    </w:lvl>
    <w:lvl w:ilvl="7" w:tplc="02F4BEDE" w:tentative="1">
      <w:start w:val="1"/>
      <w:numFmt w:val="bullet"/>
      <w:lvlText w:val="•"/>
      <w:lvlJc w:val="left"/>
      <w:pPr>
        <w:tabs>
          <w:tab w:val="num" w:pos="5760"/>
        </w:tabs>
        <w:ind w:left="5760" w:hanging="360"/>
      </w:pPr>
      <w:rPr>
        <w:rFonts w:ascii="Arial" w:hAnsi="Arial" w:hint="default"/>
      </w:rPr>
    </w:lvl>
    <w:lvl w:ilvl="8" w:tplc="ED44F73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EEF1A60"/>
    <w:multiLevelType w:val="multilevel"/>
    <w:tmpl w:val="1D34B0EC"/>
    <w:lvl w:ilvl="0">
      <w:start w:val="1"/>
      <w:numFmt w:val="lowerRoman"/>
      <w:lvlText w:val="%1."/>
      <w:lvlJc w:val="left"/>
      <w:pPr>
        <w:ind w:left="360" w:hanging="360"/>
      </w:pPr>
      <w:rPr>
        <w:rFonts w:hint="default"/>
        <w:b w:val="0"/>
        <w:bCs/>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FC1173F"/>
    <w:multiLevelType w:val="hybridMultilevel"/>
    <w:tmpl w:val="3120E2C8"/>
    <w:lvl w:ilvl="0" w:tplc="9126F48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FF43E61"/>
    <w:multiLevelType w:val="hybridMultilevel"/>
    <w:tmpl w:val="98C40B0E"/>
    <w:lvl w:ilvl="0" w:tplc="9126F48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04845AB"/>
    <w:multiLevelType w:val="hybridMultilevel"/>
    <w:tmpl w:val="ED0A1A8E"/>
    <w:lvl w:ilvl="0" w:tplc="9126F48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6142F76"/>
    <w:multiLevelType w:val="hybridMultilevel"/>
    <w:tmpl w:val="13BEAE86"/>
    <w:lvl w:ilvl="0" w:tplc="A1FCBD14">
      <w:start w:val="1"/>
      <w:numFmt w:val="lowerRoman"/>
      <w:lvlText w:val="%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78C0DDE"/>
    <w:multiLevelType w:val="hybridMultilevel"/>
    <w:tmpl w:val="7424FD2C"/>
    <w:lvl w:ilvl="0" w:tplc="9126F48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8EF2FAC"/>
    <w:multiLevelType w:val="hybridMultilevel"/>
    <w:tmpl w:val="7C5AFB62"/>
    <w:lvl w:ilvl="0" w:tplc="AC48B496">
      <w:start w:val="1"/>
      <w:numFmt w:val="lowerRoman"/>
      <w:lvlText w:val="%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C1E6092"/>
    <w:multiLevelType w:val="hybridMultilevel"/>
    <w:tmpl w:val="A5902936"/>
    <w:lvl w:ilvl="0" w:tplc="9126F488">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E682F26"/>
    <w:multiLevelType w:val="hybridMultilevel"/>
    <w:tmpl w:val="24B46C9E"/>
    <w:lvl w:ilvl="0" w:tplc="2E9A3BA8">
      <w:numFmt w:val="bullet"/>
      <w:lvlText w:val="-"/>
      <w:lvlJc w:val="left"/>
      <w:pPr>
        <w:ind w:left="1080" w:hanging="360"/>
      </w:pPr>
      <w:rPr>
        <w:rFonts w:ascii="Aptos" w:eastAsiaTheme="minorHAnsi" w:hAnsi="Aptos" w:cstheme="minorBidi"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22206C3A"/>
    <w:multiLevelType w:val="hybridMultilevel"/>
    <w:tmpl w:val="1D0487B4"/>
    <w:lvl w:ilvl="0" w:tplc="0809000F">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3" w15:restartNumberingAfterBreak="0">
    <w:nsid w:val="26BB7DA4"/>
    <w:multiLevelType w:val="hybridMultilevel"/>
    <w:tmpl w:val="546E6FAA"/>
    <w:lvl w:ilvl="0" w:tplc="9126F48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75E7E00"/>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C1134AC"/>
    <w:multiLevelType w:val="hybridMultilevel"/>
    <w:tmpl w:val="D1B25466"/>
    <w:lvl w:ilvl="0" w:tplc="9126F48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DB6612E"/>
    <w:multiLevelType w:val="hybridMultilevel"/>
    <w:tmpl w:val="D8F0EA6C"/>
    <w:lvl w:ilvl="0" w:tplc="FFFFFFFF">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2A05C9B"/>
    <w:multiLevelType w:val="hybridMultilevel"/>
    <w:tmpl w:val="D8F0EA6C"/>
    <w:lvl w:ilvl="0" w:tplc="9126F48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31E55B8"/>
    <w:multiLevelType w:val="hybridMultilevel"/>
    <w:tmpl w:val="5E009B34"/>
    <w:lvl w:ilvl="0" w:tplc="9126F48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5EC57D9"/>
    <w:multiLevelType w:val="hybridMultilevel"/>
    <w:tmpl w:val="AB2AE970"/>
    <w:lvl w:ilvl="0" w:tplc="CB005A82">
      <w:start w:val="2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6691C55"/>
    <w:multiLevelType w:val="hybridMultilevel"/>
    <w:tmpl w:val="FFB2EF82"/>
    <w:lvl w:ilvl="0" w:tplc="DAC2DA0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B0500D8"/>
    <w:multiLevelType w:val="hybridMultilevel"/>
    <w:tmpl w:val="1C74F5F4"/>
    <w:lvl w:ilvl="0" w:tplc="9126F48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B48741B"/>
    <w:multiLevelType w:val="hybridMultilevel"/>
    <w:tmpl w:val="182CB23A"/>
    <w:lvl w:ilvl="0" w:tplc="9126F48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B974C29"/>
    <w:multiLevelType w:val="hybridMultilevel"/>
    <w:tmpl w:val="26F4DEDE"/>
    <w:lvl w:ilvl="0" w:tplc="9126F48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BD51435"/>
    <w:multiLevelType w:val="hybridMultilevel"/>
    <w:tmpl w:val="40E64700"/>
    <w:lvl w:ilvl="0" w:tplc="20ACD996">
      <w:start w:val="1"/>
      <w:numFmt w:val="lowerRoman"/>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BE73CCA"/>
    <w:multiLevelType w:val="hybridMultilevel"/>
    <w:tmpl w:val="968AD960"/>
    <w:lvl w:ilvl="0" w:tplc="51F0FE9E">
      <w:start w:val="2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EAB625E"/>
    <w:multiLevelType w:val="hybridMultilevel"/>
    <w:tmpl w:val="FD7650D6"/>
    <w:lvl w:ilvl="0" w:tplc="9126F48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4E2606C"/>
    <w:multiLevelType w:val="hybridMultilevel"/>
    <w:tmpl w:val="6CC2E4C8"/>
    <w:lvl w:ilvl="0" w:tplc="FFFFFFFF">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4553311F"/>
    <w:multiLevelType w:val="hybridMultilevel"/>
    <w:tmpl w:val="DB98E61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330CBA9A">
      <w:start w:val="1"/>
      <w:numFmt w:val="lowerRoman"/>
      <w:lvlText w:val="%3."/>
      <w:lvlJc w:val="right"/>
      <w:pPr>
        <w:ind w:left="2160" w:hanging="180"/>
      </w:pPr>
      <w:rPr>
        <w:b w:val="0"/>
        <w:bCs/>
      </w:r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9" w15:restartNumberingAfterBreak="0">
    <w:nsid w:val="464D4E2E"/>
    <w:multiLevelType w:val="hybridMultilevel"/>
    <w:tmpl w:val="FDF4125A"/>
    <w:lvl w:ilvl="0" w:tplc="9126F48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7DD2F57"/>
    <w:multiLevelType w:val="hybridMultilevel"/>
    <w:tmpl w:val="AF060B2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F907FDC"/>
    <w:multiLevelType w:val="hybridMultilevel"/>
    <w:tmpl w:val="7BC01A6E"/>
    <w:lvl w:ilvl="0" w:tplc="CC44E33E">
      <w:start w:val="2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0755EB6"/>
    <w:multiLevelType w:val="hybridMultilevel"/>
    <w:tmpl w:val="721CF492"/>
    <w:lvl w:ilvl="0" w:tplc="9126F48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2B06E2B"/>
    <w:multiLevelType w:val="hybridMultilevel"/>
    <w:tmpl w:val="73F2A59E"/>
    <w:lvl w:ilvl="0" w:tplc="9126F48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375086E"/>
    <w:multiLevelType w:val="hybridMultilevel"/>
    <w:tmpl w:val="311C7DFC"/>
    <w:lvl w:ilvl="0" w:tplc="8E48D314">
      <w:start w:val="1"/>
      <w:numFmt w:val="bullet"/>
      <w:lvlText w:val="•"/>
      <w:lvlJc w:val="left"/>
      <w:pPr>
        <w:tabs>
          <w:tab w:val="num" w:pos="720"/>
        </w:tabs>
        <w:ind w:left="720" w:hanging="360"/>
      </w:pPr>
      <w:rPr>
        <w:rFonts w:ascii="Arial" w:hAnsi="Arial" w:hint="default"/>
      </w:rPr>
    </w:lvl>
    <w:lvl w:ilvl="1" w:tplc="37563652" w:tentative="1">
      <w:start w:val="1"/>
      <w:numFmt w:val="bullet"/>
      <w:lvlText w:val="•"/>
      <w:lvlJc w:val="left"/>
      <w:pPr>
        <w:tabs>
          <w:tab w:val="num" w:pos="1440"/>
        </w:tabs>
        <w:ind w:left="1440" w:hanging="360"/>
      </w:pPr>
      <w:rPr>
        <w:rFonts w:ascii="Arial" w:hAnsi="Arial" w:hint="default"/>
      </w:rPr>
    </w:lvl>
    <w:lvl w:ilvl="2" w:tplc="563464C4" w:tentative="1">
      <w:start w:val="1"/>
      <w:numFmt w:val="bullet"/>
      <w:lvlText w:val="•"/>
      <w:lvlJc w:val="left"/>
      <w:pPr>
        <w:tabs>
          <w:tab w:val="num" w:pos="2160"/>
        </w:tabs>
        <w:ind w:left="2160" w:hanging="360"/>
      </w:pPr>
      <w:rPr>
        <w:rFonts w:ascii="Arial" w:hAnsi="Arial" w:hint="default"/>
      </w:rPr>
    </w:lvl>
    <w:lvl w:ilvl="3" w:tplc="2F683328" w:tentative="1">
      <w:start w:val="1"/>
      <w:numFmt w:val="bullet"/>
      <w:lvlText w:val="•"/>
      <w:lvlJc w:val="left"/>
      <w:pPr>
        <w:tabs>
          <w:tab w:val="num" w:pos="2880"/>
        </w:tabs>
        <w:ind w:left="2880" w:hanging="360"/>
      </w:pPr>
      <w:rPr>
        <w:rFonts w:ascii="Arial" w:hAnsi="Arial" w:hint="default"/>
      </w:rPr>
    </w:lvl>
    <w:lvl w:ilvl="4" w:tplc="CDBE6CB4" w:tentative="1">
      <w:start w:val="1"/>
      <w:numFmt w:val="bullet"/>
      <w:lvlText w:val="•"/>
      <w:lvlJc w:val="left"/>
      <w:pPr>
        <w:tabs>
          <w:tab w:val="num" w:pos="3600"/>
        </w:tabs>
        <w:ind w:left="3600" w:hanging="360"/>
      </w:pPr>
      <w:rPr>
        <w:rFonts w:ascii="Arial" w:hAnsi="Arial" w:hint="default"/>
      </w:rPr>
    </w:lvl>
    <w:lvl w:ilvl="5" w:tplc="ABC657B6" w:tentative="1">
      <w:start w:val="1"/>
      <w:numFmt w:val="bullet"/>
      <w:lvlText w:val="•"/>
      <w:lvlJc w:val="left"/>
      <w:pPr>
        <w:tabs>
          <w:tab w:val="num" w:pos="4320"/>
        </w:tabs>
        <w:ind w:left="4320" w:hanging="360"/>
      </w:pPr>
      <w:rPr>
        <w:rFonts w:ascii="Arial" w:hAnsi="Arial" w:hint="default"/>
      </w:rPr>
    </w:lvl>
    <w:lvl w:ilvl="6" w:tplc="414A49C0" w:tentative="1">
      <w:start w:val="1"/>
      <w:numFmt w:val="bullet"/>
      <w:lvlText w:val="•"/>
      <w:lvlJc w:val="left"/>
      <w:pPr>
        <w:tabs>
          <w:tab w:val="num" w:pos="5040"/>
        </w:tabs>
        <w:ind w:left="5040" w:hanging="360"/>
      </w:pPr>
      <w:rPr>
        <w:rFonts w:ascii="Arial" w:hAnsi="Arial" w:hint="default"/>
      </w:rPr>
    </w:lvl>
    <w:lvl w:ilvl="7" w:tplc="D522331E" w:tentative="1">
      <w:start w:val="1"/>
      <w:numFmt w:val="bullet"/>
      <w:lvlText w:val="•"/>
      <w:lvlJc w:val="left"/>
      <w:pPr>
        <w:tabs>
          <w:tab w:val="num" w:pos="5760"/>
        </w:tabs>
        <w:ind w:left="5760" w:hanging="360"/>
      </w:pPr>
      <w:rPr>
        <w:rFonts w:ascii="Arial" w:hAnsi="Arial" w:hint="default"/>
      </w:rPr>
    </w:lvl>
    <w:lvl w:ilvl="8" w:tplc="617AE732"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55990D0E"/>
    <w:multiLevelType w:val="hybridMultilevel"/>
    <w:tmpl w:val="7E60C972"/>
    <w:lvl w:ilvl="0" w:tplc="F55A3116">
      <w:start w:val="2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B2A17B4"/>
    <w:multiLevelType w:val="hybridMultilevel"/>
    <w:tmpl w:val="07161DB4"/>
    <w:lvl w:ilvl="0" w:tplc="9126F488">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F4E0481"/>
    <w:multiLevelType w:val="hybridMultilevel"/>
    <w:tmpl w:val="5E009B34"/>
    <w:lvl w:ilvl="0" w:tplc="FFFFFFFF">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5FB73E9F"/>
    <w:multiLevelType w:val="hybridMultilevel"/>
    <w:tmpl w:val="551A1CF6"/>
    <w:lvl w:ilvl="0" w:tplc="9126F48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1885AB4"/>
    <w:multiLevelType w:val="hybridMultilevel"/>
    <w:tmpl w:val="D64CE256"/>
    <w:lvl w:ilvl="0" w:tplc="9126F488">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65DF5F27"/>
    <w:multiLevelType w:val="hybridMultilevel"/>
    <w:tmpl w:val="4B7AF3E0"/>
    <w:lvl w:ilvl="0" w:tplc="9126F48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A21545A"/>
    <w:multiLevelType w:val="hybridMultilevel"/>
    <w:tmpl w:val="A0B843D6"/>
    <w:lvl w:ilvl="0" w:tplc="9126F48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6A7C74EA"/>
    <w:multiLevelType w:val="hybridMultilevel"/>
    <w:tmpl w:val="9530D3B6"/>
    <w:lvl w:ilvl="0" w:tplc="23AAA488">
      <w:start w:val="1"/>
      <w:numFmt w:val="bullet"/>
      <w:lvlText w:val=""/>
      <w:lvlJc w:val="left"/>
      <w:pPr>
        <w:ind w:left="720" w:hanging="360"/>
      </w:pPr>
      <w:rPr>
        <w:rFonts w:ascii="Symbol" w:hAnsi="Symbol"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DDD1989"/>
    <w:multiLevelType w:val="hybridMultilevel"/>
    <w:tmpl w:val="AE90387E"/>
    <w:lvl w:ilvl="0" w:tplc="9126F48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6E8C1D1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5" w15:restartNumberingAfterBreak="0">
    <w:nsid w:val="70FB1DA3"/>
    <w:multiLevelType w:val="hybridMultilevel"/>
    <w:tmpl w:val="82DCD772"/>
    <w:lvl w:ilvl="0" w:tplc="6D1EB67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44E1374"/>
    <w:multiLevelType w:val="hybridMultilevel"/>
    <w:tmpl w:val="0250FC22"/>
    <w:lvl w:ilvl="0" w:tplc="44A6E270">
      <w:start w:val="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47D3A97"/>
    <w:multiLevelType w:val="hybridMultilevel"/>
    <w:tmpl w:val="FC226CB6"/>
    <w:lvl w:ilvl="0" w:tplc="23AAA488">
      <w:start w:val="1"/>
      <w:numFmt w:val="bullet"/>
      <w:lvlText w:val=""/>
      <w:lvlJc w:val="left"/>
      <w:pPr>
        <w:ind w:left="720" w:hanging="360"/>
      </w:pPr>
      <w:rPr>
        <w:rFonts w:ascii="Symbol" w:hAnsi="Symbol"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563292B"/>
    <w:multiLevelType w:val="hybridMultilevel"/>
    <w:tmpl w:val="699CE764"/>
    <w:lvl w:ilvl="0" w:tplc="014ACD38">
      <w:start w:val="1"/>
      <w:numFmt w:val="lowerRoman"/>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75871898"/>
    <w:multiLevelType w:val="hybridMultilevel"/>
    <w:tmpl w:val="4AF0364A"/>
    <w:lvl w:ilvl="0" w:tplc="328C6B06">
      <w:start w:val="1"/>
      <w:numFmt w:val="lowerRoman"/>
      <w:lvlText w:val="%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7713536B"/>
    <w:multiLevelType w:val="hybridMultilevel"/>
    <w:tmpl w:val="0F3A6638"/>
    <w:lvl w:ilvl="0" w:tplc="DCFC37D2">
      <w:start w:val="1"/>
      <w:numFmt w:val="lowerRoman"/>
      <w:lvlText w:val="%1."/>
      <w:lvlJc w:val="left"/>
      <w:pPr>
        <w:ind w:left="720" w:hanging="360"/>
      </w:pPr>
      <w:rPr>
        <w:rFonts w:hint="default"/>
        <w:b w:val="0"/>
        <w:bCs/>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786A544B"/>
    <w:multiLevelType w:val="hybridMultilevel"/>
    <w:tmpl w:val="6F16352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2" w15:restartNumberingAfterBreak="0">
    <w:nsid w:val="79102035"/>
    <w:multiLevelType w:val="hybridMultilevel"/>
    <w:tmpl w:val="4AF0364A"/>
    <w:lvl w:ilvl="0" w:tplc="FFFFFFFF">
      <w:start w:val="1"/>
      <w:numFmt w:val="lowerRoman"/>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79197940"/>
    <w:multiLevelType w:val="hybridMultilevel"/>
    <w:tmpl w:val="E9C6EA98"/>
    <w:lvl w:ilvl="0" w:tplc="F8486994">
      <w:start w:val="2"/>
      <w:numFmt w:val="bullet"/>
      <w:lvlText w:val="-"/>
      <w:lvlJc w:val="left"/>
      <w:pPr>
        <w:ind w:left="684" w:hanging="360"/>
      </w:pPr>
      <w:rPr>
        <w:rFonts w:ascii="Calibri" w:eastAsiaTheme="minorHAnsi" w:hAnsi="Calibri" w:cs="Calibri" w:hint="default"/>
      </w:rPr>
    </w:lvl>
    <w:lvl w:ilvl="1" w:tplc="08090003" w:tentative="1">
      <w:start w:val="1"/>
      <w:numFmt w:val="bullet"/>
      <w:lvlText w:val="o"/>
      <w:lvlJc w:val="left"/>
      <w:pPr>
        <w:ind w:left="1404" w:hanging="360"/>
      </w:pPr>
      <w:rPr>
        <w:rFonts w:ascii="Courier New" w:hAnsi="Courier New" w:cs="Courier New" w:hint="default"/>
      </w:rPr>
    </w:lvl>
    <w:lvl w:ilvl="2" w:tplc="08090005" w:tentative="1">
      <w:start w:val="1"/>
      <w:numFmt w:val="bullet"/>
      <w:lvlText w:val=""/>
      <w:lvlJc w:val="left"/>
      <w:pPr>
        <w:ind w:left="2124" w:hanging="360"/>
      </w:pPr>
      <w:rPr>
        <w:rFonts w:ascii="Wingdings" w:hAnsi="Wingdings" w:hint="default"/>
      </w:rPr>
    </w:lvl>
    <w:lvl w:ilvl="3" w:tplc="08090001" w:tentative="1">
      <w:start w:val="1"/>
      <w:numFmt w:val="bullet"/>
      <w:lvlText w:val=""/>
      <w:lvlJc w:val="left"/>
      <w:pPr>
        <w:ind w:left="2844" w:hanging="360"/>
      </w:pPr>
      <w:rPr>
        <w:rFonts w:ascii="Symbol" w:hAnsi="Symbol" w:hint="default"/>
      </w:rPr>
    </w:lvl>
    <w:lvl w:ilvl="4" w:tplc="08090003" w:tentative="1">
      <w:start w:val="1"/>
      <w:numFmt w:val="bullet"/>
      <w:lvlText w:val="o"/>
      <w:lvlJc w:val="left"/>
      <w:pPr>
        <w:ind w:left="3564" w:hanging="360"/>
      </w:pPr>
      <w:rPr>
        <w:rFonts w:ascii="Courier New" w:hAnsi="Courier New" w:cs="Courier New" w:hint="default"/>
      </w:rPr>
    </w:lvl>
    <w:lvl w:ilvl="5" w:tplc="08090005" w:tentative="1">
      <w:start w:val="1"/>
      <w:numFmt w:val="bullet"/>
      <w:lvlText w:val=""/>
      <w:lvlJc w:val="left"/>
      <w:pPr>
        <w:ind w:left="4284" w:hanging="360"/>
      </w:pPr>
      <w:rPr>
        <w:rFonts w:ascii="Wingdings" w:hAnsi="Wingdings" w:hint="default"/>
      </w:rPr>
    </w:lvl>
    <w:lvl w:ilvl="6" w:tplc="08090001" w:tentative="1">
      <w:start w:val="1"/>
      <w:numFmt w:val="bullet"/>
      <w:lvlText w:val=""/>
      <w:lvlJc w:val="left"/>
      <w:pPr>
        <w:ind w:left="5004" w:hanging="360"/>
      </w:pPr>
      <w:rPr>
        <w:rFonts w:ascii="Symbol" w:hAnsi="Symbol" w:hint="default"/>
      </w:rPr>
    </w:lvl>
    <w:lvl w:ilvl="7" w:tplc="08090003" w:tentative="1">
      <w:start w:val="1"/>
      <w:numFmt w:val="bullet"/>
      <w:lvlText w:val="o"/>
      <w:lvlJc w:val="left"/>
      <w:pPr>
        <w:ind w:left="5724" w:hanging="360"/>
      </w:pPr>
      <w:rPr>
        <w:rFonts w:ascii="Courier New" w:hAnsi="Courier New" w:cs="Courier New" w:hint="default"/>
      </w:rPr>
    </w:lvl>
    <w:lvl w:ilvl="8" w:tplc="08090005" w:tentative="1">
      <w:start w:val="1"/>
      <w:numFmt w:val="bullet"/>
      <w:lvlText w:val=""/>
      <w:lvlJc w:val="left"/>
      <w:pPr>
        <w:ind w:left="6444" w:hanging="360"/>
      </w:pPr>
      <w:rPr>
        <w:rFonts w:ascii="Wingdings" w:hAnsi="Wingdings" w:hint="default"/>
      </w:rPr>
    </w:lvl>
  </w:abstractNum>
  <w:abstractNum w:abstractNumId="54" w15:restartNumberingAfterBreak="0">
    <w:nsid w:val="7A416F6F"/>
    <w:multiLevelType w:val="hybridMultilevel"/>
    <w:tmpl w:val="AD004D48"/>
    <w:lvl w:ilvl="0" w:tplc="A1FCBD14">
      <w:start w:val="1"/>
      <w:numFmt w:val="lowerRoman"/>
      <w:lvlText w:val="%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91288512">
    <w:abstractNumId w:val="22"/>
  </w:num>
  <w:num w:numId="2" w16cid:durableId="1672416110">
    <w:abstractNumId w:val="5"/>
  </w:num>
  <w:num w:numId="3" w16cid:durableId="1494492840">
    <w:abstractNumId w:val="33"/>
  </w:num>
  <w:num w:numId="4" w16cid:durableId="459303376">
    <w:abstractNumId w:val="17"/>
  </w:num>
  <w:num w:numId="5" w16cid:durableId="1421565941">
    <w:abstractNumId w:val="8"/>
  </w:num>
  <w:num w:numId="6" w16cid:durableId="1364207927">
    <w:abstractNumId w:val="21"/>
  </w:num>
  <w:num w:numId="7" w16cid:durableId="1609897464">
    <w:abstractNumId w:val="27"/>
  </w:num>
  <w:num w:numId="8" w16cid:durableId="2017535441">
    <w:abstractNumId w:val="42"/>
  </w:num>
  <w:num w:numId="9" w16cid:durableId="909845371">
    <w:abstractNumId w:val="47"/>
  </w:num>
  <w:num w:numId="10" w16cid:durableId="347104577">
    <w:abstractNumId w:val="14"/>
  </w:num>
  <w:num w:numId="11" w16cid:durableId="307638550">
    <w:abstractNumId w:val="43"/>
  </w:num>
  <w:num w:numId="12" w16cid:durableId="197163652">
    <w:abstractNumId w:val="26"/>
  </w:num>
  <w:num w:numId="13" w16cid:durableId="1184398482">
    <w:abstractNumId w:val="34"/>
  </w:num>
  <w:num w:numId="14" w16cid:durableId="1880165056">
    <w:abstractNumId w:val="2"/>
  </w:num>
  <w:num w:numId="15" w16cid:durableId="816920104">
    <w:abstractNumId w:val="1"/>
  </w:num>
  <w:num w:numId="16" w16cid:durableId="783424750">
    <w:abstractNumId w:val="36"/>
  </w:num>
  <w:num w:numId="17" w16cid:durableId="1972058242">
    <w:abstractNumId w:val="30"/>
  </w:num>
  <w:num w:numId="18" w16cid:durableId="93405603">
    <w:abstractNumId w:val="39"/>
  </w:num>
  <w:num w:numId="19" w16cid:durableId="1546605238">
    <w:abstractNumId w:val="16"/>
  </w:num>
  <w:num w:numId="20" w16cid:durableId="427315688">
    <w:abstractNumId w:val="46"/>
  </w:num>
  <w:num w:numId="21" w16cid:durableId="253704383">
    <w:abstractNumId w:val="3"/>
  </w:num>
  <w:num w:numId="22" w16cid:durableId="1810827643">
    <w:abstractNumId w:val="40"/>
  </w:num>
  <w:num w:numId="23" w16cid:durableId="2137478196">
    <w:abstractNumId w:val="25"/>
  </w:num>
  <w:num w:numId="24" w16cid:durableId="982078404">
    <w:abstractNumId w:val="0"/>
  </w:num>
  <w:num w:numId="25" w16cid:durableId="1090078986">
    <w:abstractNumId w:val="44"/>
  </w:num>
  <w:num w:numId="26" w16cid:durableId="263657520">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607078668">
    <w:abstractNumId w:val="9"/>
  </w:num>
  <w:num w:numId="28" w16cid:durableId="1931237416">
    <w:abstractNumId w:val="24"/>
  </w:num>
  <w:num w:numId="29" w16cid:durableId="247345809">
    <w:abstractNumId w:val="6"/>
  </w:num>
  <w:num w:numId="30" w16cid:durableId="1889341393">
    <w:abstractNumId w:val="35"/>
  </w:num>
  <w:num w:numId="31" w16cid:durableId="223444749">
    <w:abstractNumId w:val="31"/>
  </w:num>
  <w:num w:numId="32" w16cid:durableId="227964422">
    <w:abstractNumId w:val="48"/>
  </w:num>
  <w:num w:numId="33" w16cid:durableId="1925214177">
    <w:abstractNumId w:val="20"/>
  </w:num>
  <w:num w:numId="34" w16cid:durableId="303697981">
    <w:abstractNumId w:val="10"/>
  </w:num>
  <w:num w:numId="35" w16cid:durableId="827096715">
    <w:abstractNumId w:val="41"/>
  </w:num>
  <w:num w:numId="36" w16cid:durableId="54283057">
    <w:abstractNumId w:val="19"/>
  </w:num>
  <w:num w:numId="37" w16cid:durableId="1408385293">
    <w:abstractNumId w:val="52"/>
  </w:num>
  <w:num w:numId="38" w16cid:durableId="865677583">
    <w:abstractNumId w:val="23"/>
  </w:num>
  <w:num w:numId="39" w16cid:durableId="2075927540">
    <w:abstractNumId w:val="50"/>
  </w:num>
  <w:num w:numId="40" w16cid:durableId="999621538">
    <w:abstractNumId w:val="11"/>
  </w:num>
  <w:num w:numId="41" w16cid:durableId="594484199">
    <w:abstractNumId w:val="13"/>
  </w:num>
  <w:num w:numId="42" w16cid:durableId="308559599">
    <w:abstractNumId w:val="7"/>
  </w:num>
  <w:num w:numId="43" w16cid:durableId="1644845172">
    <w:abstractNumId w:val="15"/>
  </w:num>
  <w:num w:numId="44" w16cid:durableId="1206066969">
    <w:abstractNumId w:val="18"/>
  </w:num>
  <w:num w:numId="45" w16cid:durableId="1593662905">
    <w:abstractNumId w:val="32"/>
  </w:num>
  <w:num w:numId="46" w16cid:durableId="1304391723">
    <w:abstractNumId w:val="54"/>
  </w:num>
  <w:num w:numId="47" w16cid:durableId="618800690">
    <w:abstractNumId w:val="4"/>
  </w:num>
  <w:num w:numId="48" w16cid:durableId="31935811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09570846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681540642">
    <w:abstractNumId w:val="29"/>
  </w:num>
  <w:num w:numId="51" w16cid:durableId="406462832">
    <w:abstractNumId w:val="49"/>
  </w:num>
  <w:num w:numId="52" w16cid:durableId="1775397260">
    <w:abstractNumId w:val="37"/>
  </w:num>
  <w:num w:numId="53" w16cid:durableId="715160091">
    <w:abstractNumId w:val="45"/>
  </w:num>
  <w:num w:numId="54" w16cid:durableId="1931694988">
    <w:abstractNumId w:val="38"/>
  </w:num>
  <w:num w:numId="55" w16cid:durableId="391193791">
    <w:abstractNumId w:val="5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F64"/>
    <w:rsid w:val="00000B18"/>
    <w:rsid w:val="000022C6"/>
    <w:rsid w:val="0000626E"/>
    <w:rsid w:val="000071F6"/>
    <w:rsid w:val="000125D8"/>
    <w:rsid w:val="0001459A"/>
    <w:rsid w:val="00016401"/>
    <w:rsid w:val="00021B83"/>
    <w:rsid w:val="00022D9E"/>
    <w:rsid w:val="00031639"/>
    <w:rsid w:val="00033FD9"/>
    <w:rsid w:val="000377CB"/>
    <w:rsid w:val="00042536"/>
    <w:rsid w:val="0004271D"/>
    <w:rsid w:val="00043886"/>
    <w:rsid w:val="00050D52"/>
    <w:rsid w:val="00051DD3"/>
    <w:rsid w:val="000741F9"/>
    <w:rsid w:val="00074C0C"/>
    <w:rsid w:val="000756FB"/>
    <w:rsid w:val="00075B5C"/>
    <w:rsid w:val="00075CB9"/>
    <w:rsid w:val="0007711E"/>
    <w:rsid w:val="0007754B"/>
    <w:rsid w:val="00080257"/>
    <w:rsid w:val="00083C88"/>
    <w:rsid w:val="000844F1"/>
    <w:rsid w:val="00086CB5"/>
    <w:rsid w:val="000871D9"/>
    <w:rsid w:val="000914FF"/>
    <w:rsid w:val="00091593"/>
    <w:rsid w:val="0009442E"/>
    <w:rsid w:val="00095960"/>
    <w:rsid w:val="000A0F8D"/>
    <w:rsid w:val="000A3B15"/>
    <w:rsid w:val="000A68CA"/>
    <w:rsid w:val="000A6CBE"/>
    <w:rsid w:val="000A7280"/>
    <w:rsid w:val="000A7B77"/>
    <w:rsid w:val="000B09C2"/>
    <w:rsid w:val="000B14F7"/>
    <w:rsid w:val="000B165C"/>
    <w:rsid w:val="000B16EA"/>
    <w:rsid w:val="000C2035"/>
    <w:rsid w:val="000C24B8"/>
    <w:rsid w:val="000C2B0A"/>
    <w:rsid w:val="000C3349"/>
    <w:rsid w:val="000C72C0"/>
    <w:rsid w:val="000D294B"/>
    <w:rsid w:val="000D3F30"/>
    <w:rsid w:val="000D5704"/>
    <w:rsid w:val="000E3153"/>
    <w:rsid w:val="000E359A"/>
    <w:rsid w:val="000E3E77"/>
    <w:rsid w:val="000E4EF8"/>
    <w:rsid w:val="000E66D8"/>
    <w:rsid w:val="000E6A89"/>
    <w:rsid w:val="000E7966"/>
    <w:rsid w:val="000F0C67"/>
    <w:rsid w:val="000F13E6"/>
    <w:rsid w:val="000F1530"/>
    <w:rsid w:val="000F39F5"/>
    <w:rsid w:val="000F4E7A"/>
    <w:rsid w:val="000F5E72"/>
    <w:rsid w:val="0010012B"/>
    <w:rsid w:val="00100AA3"/>
    <w:rsid w:val="001022CF"/>
    <w:rsid w:val="00104566"/>
    <w:rsid w:val="00106EB1"/>
    <w:rsid w:val="001107B7"/>
    <w:rsid w:val="00111BE3"/>
    <w:rsid w:val="00111E61"/>
    <w:rsid w:val="001123F8"/>
    <w:rsid w:val="0011471E"/>
    <w:rsid w:val="001152A5"/>
    <w:rsid w:val="001166AB"/>
    <w:rsid w:val="00117AA6"/>
    <w:rsid w:val="00121295"/>
    <w:rsid w:val="00122B40"/>
    <w:rsid w:val="00122F2F"/>
    <w:rsid w:val="00125181"/>
    <w:rsid w:val="00130C0B"/>
    <w:rsid w:val="00132861"/>
    <w:rsid w:val="00135FE6"/>
    <w:rsid w:val="001418ED"/>
    <w:rsid w:val="00141D2F"/>
    <w:rsid w:val="00143536"/>
    <w:rsid w:val="001435FF"/>
    <w:rsid w:val="00143A92"/>
    <w:rsid w:val="00144D52"/>
    <w:rsid w:val="0014627B"/>
    <w:rsid w:val="00147505"/>
    <w:rsid w:val="00150FCF"/>
    <w:rsid w:val="00153FB9"/>
    <w:rsid w:val="00155DBF"/>
    <w:rsid w:val="001567B3"/>
    <w:rsid w:val="001615D9"/>
    <w:rsid w:val="00161652"/>
    <w:rsid w:val="00161FE0"/>
    <w:rsid w:val="00163A0B"/>
    <w:rsid w:val="00164554"/>
    <w:rsid w:val="00164F53"/>
    <w:rsid w:val="0017074F"/>
    <w:rsid w:val="00174262"/>
    <w:rsid w:val="00182331"/>
    <w:rsid w:val="001827C5"/>
    <w:rsid w:val="00185331"/>
    <w:rsid w:val="00193E72"/>
    <w:rsid w:val="001A066A"/>
    <w:rsid w:val="001A28D0"/>
    <w:rsid w:val="001A6C2B"/>
    <w:rsid w:val="001A78AF"/>
    <w:rsid w:val="001B5DC4"/>
    <w:rsid w:val="001B75D5"/>
    <w:rsid w:val="001B7FBA"/>
    <w:rsid w:val="001C4B19"/>
    <w:rsid w:val="001C5946"/>
    <w:rsid w:val="001D016C"/>
    <w:rsid w:val="001D044A"/>
    <w:rsid w:val="001D3370"/>
    <w:rsid w:val="001D4D12"/>
    <w:rsid w:val="001D5D80"/>
    <w:rsid w:val="001E187C"/>
    <w:rsid w:val="001E2AE4"/>
    <w:rsid w:val="001E33AE"/>
    <w:rsid w:val="001E4066"/>
    <w:rsid w:val="001E5B75"/>
    <w:rsid w:val="001E689F"/>
    <w:rsid w:val="001F2E06"/>
    <w:rsid w:val="001F2F76"/>
    <w:rsid w:val="001F4C57"/>
    <w:rsid w:val="001F4CD4"/>
    <w:rsid w:val="001F559B"/>
    <w:rsid w:val="001F632A"/>
    <w:rsid w:val="001F7B11"/>
    <w:rsid w:val="00200163"/>
    <w:rsid w:val="00200E19"/>
    <w:rsid w:val="00201922"/>
    <w:rsid w:val="00202857"/>
    <w:rsid w:val="00210307"/>
    <w:rsid w:val="00211596"/>
    <w:rsid w:val="00212603"/>
    <w:rsid w:val="002131F3"/>
    <w:rsid w:val="00220418"/>
    <w:rsid w:val="0022117D"/>
    <w:rsid w:val="002213B3"/>
    <w:rsid w:val="00222A26"/>
    <w:rsid w:val="00225CC8"/>
    <w:rsid w:val="0022726B"/>
    <w:rsid w:val="002343E5"/>
    <w:rsid w:val="00234F82"/>
    <w:rsid w:val="00237489"/>
    <w:rsid w:val="002376F7"/>
    <w:rsid w:val="00242AD1"/>
    <w:rsid w:val="00242B37"/>
    <w:rsid w:val="002456C0"/>
    <w:rsid w:val="00251D43"/>
    <w:rsid w:val="00251F78"/>
    <w:rsid w:val="002520B0"/>
    <w:rsid w:val="00254B6E"/>
    <w:rsid w:val="00254BF5"/>
    <w:rsid w:val="00257597"/>
    <w:rsid w:val="00260DBE"/>
    <w:rsid w:val="002619F4"/>
    <w:rsid w:val="002621B1"/>
    <w:rsid w:val="002632CC"/>
    <w:rsid w:val="00264427"/>
    <w:rsid w:val="00265078"/>
    <w:rsid w:val="00266523"/>
    <w:rsid w:val="00266BAA"/>
    <w:rsid w:val="00267E5E"/>
    <w:rsid w:val="002716C8"/>
    <w:rsid w:val="00271D0E"/>
    <w:rsid w:val="00275121"/>
    <w:rsid w:val="00277920"/>
    <w:rsid w:val="002806A0"/>
    <w:rsid w:val="00282F01"/>
    <w:rsid w:val="00285A2F"/>
    <w:rsid w:val="0029205D"/>
    <w:rsid w:val="002923F4"/>
    <w:rsid w:val="002934E1"/>
    <w:rsid w:val="00295CED"/>
    <w:rsid w:val="002A5D97"/>
    <w:rsid w:val="002B0662"/>
    <w:rsid w:val="002B0F09"/>
    <w:rsid w:val="002B1567"/>
    <w:rsid w:val="002B44BF"/>
    <w:rsid w:val="002B62AA"/>
    <w:rsid w:val="002B7F54"/>
    <w:rsid w:val="002C1E99"/>
    <w:rsid w:val="002C41A5"/>
    <w:rsid w:val="002C5745"/>
    <w:rsid w:val="002C6358"/>
    <w:rsid w:val="002D28CF"/>
    <w:rsid w:val="002E3A94"/>
    <w:rsid w:val="002E3AD0"/>
    <w:rsid w:val="002E4996"/>
    <w:rsid w:val="002E5286"/>
    <w:rsid w:val="002F4524"/>
    <w:rsid w:val="002F6427"/>
    <w:rsid w:val="003000F1"/>
    <w:rsid w:val="00303F94"/>
    <w:rsid w:val="00305E4F"/>
    <w:rsid w:val="00306E4B"/>
    <w:rsid w:val="00307F95"/>
    <w:rsid w:val="00310CF7"/>
    <w:rsid w:val="003128F4"/>
    <w:rsid w:val="00316CB1"/>
    <w:rsid w:val="00316D46"/>
    <w:rsid w:val="00321099"/>
    <w:rsid w:val="00322675"/>
    <w:rsid w:val="00322776"/>
    <w:rsid w:val="003272A3"/>
    <w:rsid w:val="00330C13"/>
    <w:rsid w:val="00334DF0"/>
    <w:rsid w:val="00335B4D"/>
    <w:rsid w:val="003455E1"/>
    <w:rsid w:val="003568C8"/>
    <w:rsid w:val="00357C04"/>
    <w:rsid w:val="0036027F"/>
    <w:rsid w:val="0036162B"/>
    <w:rsid w:val="0036170D"/>
    <w:rsid w:val="003777F4"/>
    <w:rsid w:val="00385011"/>
    <w:rsid w:val="00386B21"/>
    <w:rsid w:val="00387601"/>
    <w:rsid w:val="00392C15"/>
    <w:rsid w:val="0039651A"/>
    <w:rsid w:val="003969E9"/>
    <w:rsid w:val="003973EF"/>
    <w:rsid w:val="003978B9"/>
    <w:rsid w:val="003A1F2B"/>
    <w:rsid w:val="003A43F2"/>
    <w:rsid w:val="003A58BF"/>
    <w:rsid w:val="003A6EA3"/>
    <w:rsid w:val="003A6ED5"/>
    <w:rsid w:val="003A709D"/>
    <w:rsid w:val="003B1844"/>
    <w:rsid w:val="003B2FB1"/>
    <w:rsid w:val="003B361A"/>
    <w:rsid w:val="003B3E84"/>
    <w:rsid w:val="003B52D5"/>
    <w:rsid w:val="003C4286"/>
    <w:rsid w:val="003C53AF"/>
    <w:rsid w:val="003D36BE"/>
    <w:rsid w:val="003D48D2"/>
    <w:rsid w:val="003D5DE7"/>
    <w:rsid w:val="003D659A"/>
    <w:rsid w:val="003E68ED"/>
    <w:rsid w:val="003E72F6"/>
    <w:rsid w:val="003E7380"/>
    <w:rsid w:val="003E7797"/>
    <w:rsid w:val="003F058A"/>
    <w:rsid w:val="003F29C1"/>
    <w:rsid w:val="003F3734"/>
    <w:rsid w:val="003F506C"/>
    <w:rsid w:val="00413D09"/>
    <w:rsid w:val="00417087"/>
    <w:rsid w:val="00420F2B"/>
    <w:rsid w:val="0042254A"/>
    <w:rsid w:val="00422DE3"/>
    <w:rsid w:val="00425E54"/>
    <w:rsid w:val="00426586"/>
    <w:rsid w:val="00426600"/>
    <w:rsid w:val="004271D1"/>
    <w:rsid w:val="00427430"/>
    <w:rsid w:val="00430C36"/>
    <w:rsid w:val="00431418"/>
    <w:rsid w:val="004426C2"/>
    <w:rsid w:val="00443EDF"/>
    <w:rsid w:val="0044647F"/>
    <w:rsid w:val="00446C8D"/>
    <w:rsid w:val="00451D86"/>
    <w:rsid w:val="004542D1"/>
    <w:rsid w:val="00455FC4"/>
    <w:rsid w:val="00460AFE"/>
    <w:rsid w:val="00461ADD"/>
    <w:rsid w:val="00465070"/>
    <w:rsid w:val="004656EA"/>
    <w:rsid w:val="00471075"/>
    <w:rsid w:val="0047344B"/>
    <w:rsid w:val="00473A63"/>
    <w:rsid w:val="00474468"/>
    <w:rsid w:val="00474A27"/>
    <w:rsid w:val="0047611A"/>
    <w:rsid w:val="00476B94"/>
    <w:rsid w:val="004825D4"/>
    <w:rsid w:val="00485000"/>
    <w:rsid w:val="0048632F"/>
    <w:rsid w:val="00491C68"/>
    <w:rsid w:val="00493CC6"/>
    <w:rsid w:val="00494648"/>
    <w:rsid w:val="004965A1"/>
    <w:rsid w:val="0049766C"/>
    <w:rsid w:val="004A4DFC"/>
    <w:rsid w:val="004A4E05"/>
    <w:rsid w:val="004A5E05"/>
    <w:rsid w:val="004A7A42"/>
    <w:rsid w:val="004B0CCA"/>
    <w:rsid w:val="004B123A"/>
    <w:rsid w:val="004B2AE0"/>
    <w:rsid w:val="004C0323"/>
    <w:rsid w:val="004C0343"/>
    <w:rsid w:val="004C40B3"/>
    <w:rsid w:val="004C4894"/>
    <w:rsid w:val="004C6119"/>
    <w:rsid w:val="004C7183"/>
    <w:rsid w:val="004D3C04"/>
    <w:rsid w:val="004D5058"/>
    <w:rsid w:val="004D5A15"/>
    <w:rsid w:val="004D5EDC"/>
    <w:rsid w:val="004D6829"/>
    <w:rsid w:val="004E1D8F"/>
    <w:rsid w:val="004E4BAF"/>
    <w:rsid w:val="004E66F5"/>
    <w:rsid w:val="004E7383"/>
    <w:rsid w:val="004F0A92"/>
    <w:rsid w:val="004F49FB"/>
    <w:rsid w:val="004F5D04"/>
    <w:rsid w:val="004F627B"/>
    <w:rsid w:val="00500B94"/>
    <w:rsid w:val="00500DAB"/>
    <w:rsid w:val="005030EF"/>
    <w:rsid w:val="005036CF"/>
    <w:rsid w:val="00503CB8"/>
    <w:rsid w:val="0050405D"/>
    <w:rsid w:val="005050E0"/>
    <w:rsid w:val="00505230"/>
    <w:rsid w:val="0050683A"/>
    <w:rsid w:val="005122FF"/>
    <w:rsid w:val="005135F0"/>
    <w:rsid w:val="005150C8"/>
    <w:rsid w:val="005151DC"/>
    <w:rsid w:val="00515D88"/>
    <w:rsid w:val="005207DA"/>
    <w:rsid w:val="00520C7E"/>
    <w:rsid w:val="00521386"/>
    <w:rsid w:val="0052158B"/>
    <w:rsid w:val="00522705"/>
    <w:rsid w:val="00522C15"/>
    <w:rsid w:val="00523704"/>
    <w:rsid w:val="0052530A"/>
    <w:rsid w:val="005254D6"/>
    <w:rsid w:val="00526888"/>
    <w:rsid w:val="0053322C"/>
    <w:rsid w:val="00535B5C"/>
    <w:rsid w:val="00536C41"/>
    <w:rsid w:val="005375E8"/>
    <w:rsid w:val="005420E0"/>
    <w:rsid w:val="00543718"/>
    <w:rsid w:val="005462E8"/>
    <w:rsid w:val="00551AD3"/>
    <w:rsid w:val="005556C4"/>
    <w:rsid w:val="00555B9E"/>
    <w:rsid w:val="00557BAC"/>
    <w:rsid w:val="0056011B"/>
    <w:rsid w:val="00563020"/>
    <w:rsid w:val="0056324D"/>
    <w:rsid w:val="00565362"/>
    <w:rsid w:val="00567949"/>
    <w:rsid w:val="0057735E"/>
    <w:rsid w:val="00583317"/>
    <w:rsid w:val="00586FD0"/>
    <w:rsid w:val="00591303"/>
    <w:rsid w:val="00591C3D"/>
    <w:rsid w:val="0059427C"/>
    <w:rsid w:val="005953F7"/>
    <w:rsid w:val="005A0DD4"/>
    <w:rsid w:val="005A0F49"/>
    <w:rsid w:val="005A0FDA"/>
    <w:rsid w:val="005A13E4"/>
    <w:rsid w:val="005A224A"/>
    <w:rsid w:val="005B48FC"/>
    <w:rsid w:val="005C0A44"/>
    <w:rsid w:val="005C1A38"/>
    <w:rsid w:val="005C33C7"/>
    <w:rsid w:val="005C5BE6"/>
    <w:rsid w:val="005D0CA2"/>
    <w:rsid w:val="005D179B"/>
    <w:rsid w:val="005D1CBC"/>
    <w:rsid w:val="005D233D"/>
    <w:rsid w:val="005D5923"/>
    <w:rsid w:val="005D68EB"/>
    <w:rsid w:val="005E0002"/>
    <w:rsid w:val="005E1864"/>
    <w:rsid w:val="005E1D42"/>
    <w:rsid w:val="005E37BE"/>
    <w:rsid w:val="005E48D9"/>
    <w:rsid w:val="005E6113"/>
    <w:rsid w:val="005E69B6"/>
    <w:rsid w:val="005E7690"/>
    <w:rsid w:val="005E7737"/>
    <w:rsid w:val="005F18A6"/>
    <w:rsid w:val="005F3600"/>
    <w:rsid w:val="005F45DB"/>
    <w:rsid w:val="005F4A7B"/>
    <w:rsid w:val="0061049A"/>
    <w:rsid w:val="00610D55"/>
    <w:rsid w:val="00623D9D"/>
    <w:rsid w:val="00623E5F"/>
    <w:rsid w:val="00624019"/>
    <w:rsid w:val="006264FF"/>
    <w:rsid w:val="006358B8"/>
    <w:rsid w:val="006360ED"/>
    <w:rsid w:val="00640C8B"/>
    <w:rsid w:val="0064160C"/>
    <w:rsid w:val="006434B3"/>
    <w:rsid w:val="0064560A"/>
    <w:rsid w:val="00646B7B"/>
    <w:rsid w:val="00650189"/>
    <w:rsid w:val="0065163B"/>
    <w:rsid w:val="00651ABB"/>
    <w:rsid w:val="00652491"/>
    <w:rsid w:val="00652E35"/>
    <w:rsid w:val="006541A0"/>
    <w:rsid w:val="006555BD"/>
    <w:rsid w:val="00655C11"/>
    <w:rsid w:val="00656AB5"/>
    <w:rsid w:val="00657310"/>
    <w:rsid w:val="00662C64"/>
    <w:rsid w:val="006637ED"/>
    <w:rsid w:val="00664DBE"/>
    <w:rsid w:val="00666244"/>
    <w:rsid w:val="00667D69"/>
    <w:rsid w:val="00672058"/>
    <w:rsid w:val="00672BA1"/>
    <w:rsid w:val="00673757"/>
    <w:rsid w:val="00675882"/>
    <w:rsid w:val="00676193"/>
    <w:rsid w:val="00677973"/>
    <w:rsid w:val="00681E65"/>
    <w:rsid w:val="006848CF"/>
    <w:rsid w:val="00686C1D"/>
    <w:rsid w:val="00690CBF"/>
    <w:rsid w:val="006938D3"/>
    <w:rsid w:val="006965F5"/>
    <w:rsid w:val="00697B87"/>
    <w:rsid w:val="006A371C"/>
    <w:rsid w:val="006A406C"/>
    <w:rsid w:val="006A4156"/>
    <w:rsid w:val="006A5542"/>
    <w:rsid w:val="006A60EA"/>
    <w:rsid w:val="006A615B"/>
    <w:rsid w:val="006B09E3"/>
    <w:rsid w:val="006B16FF"/>
    <w:rsid w:val="006B1B41"/>
    <w:rsid w:val="006B67B9"/>
    <w:rsid w:val="006C13CA"/>
    <w:rsid w:val="006C6B00"/>
    <w:rsid w:val="006C706A"/>
    <w:rsid w:val="006D3CBD"/>
    <w:rsid w:val="006D5CC3"/>
    <w:rsid w:val="006D7910"/>
    <w:rsid w:val="006E17DD"/>
    <w:rsid w:val="006E186F"/>
    <w:rsid w:val="006E32DB"/>
    <w:rsid w:val="006E5648"/>
    <w:rsid w:val="006E7773"/>
    <w:rsid w:val="006F484E"/>
    <w:rsid w:val="006F4A27"/>
    <w:rsid w:val="006F5A6C"/>
    <w:rsid w:val="006F5B38"/>
    <w:rsid w:val="006F5D3A"/>
    <w:rsid w:val="006F7A8F"/>
    <w:rsid w:val="00704AF3"/>
    <w:rsid w:val="00710047"/>
    <w:rsid w:val="00710D94"/>
    <w:rsid w:val="007149D2"/>
    <w:rsid w:val="00714E1F"/>
    <w:rsid w:val="00720180"/>
    <w:rsid w:val="00721B22"/>
    <w:rsid w:val="00722E41"/>
    <w:rsid w:val="007242B3"/>
    <w:rsid w:val="00724EE7"/>
    <w:rsid w:val="007258B1"/>
    <w:rsid w:val="00726FF1"/>
    <w:rsid w:val="00730413"/>
    <w:rsid w:val="00731969"/>
    <w:rsid w:val="00732CD3"/>
    <w:rsid w:val="00733EB6"/>
    <w:rsid w:val="007401CF"/>
    <w:rsid w:val="00741AC1"/>
    <w:rsid w:val="00743CC3"/>
    <w:rsid w:val="007504F3"/>
    <w:rsid w:val="00751B55"/>
    <w:rsid w:val="00754942"/>
    <w:rsid w:val="007576B5"/>
    <w:rsid w:val="0076230A"/>
    <w:rsid w:val="00766C62"/>
    <w:rsid w:val="007703F6"/>
    <w:rsid w:val="00774B98"/>
    <w:rsid w:val="007755BF"/>
    <w:rsid w:val="0077727E"/>
    <w:rsid w:val="0078626A"/>
    <w:rsid w:val="00787CC9"/>
    <w:rsid w:val="00790A52"/>
    <w:rsid w:val="007942C5"/>
    <w:rsid w:val="007944A2"/>
    <w:rsid w:val="007944AC"/>
    <w:rsid w:val="007A118D"/>
    <w:rsid w:val="007A3CDE"/>
    <w:rsid w:val="007A3E10"/>
    <w:rsid w:val="007A44A3"/>
    <w:rsid w:val="007B11B2"/>
    <w:rsid w:val="007B1361"/>
    <w:rsid w:val="007B38CD"/>
    <w:rsid w:val="007B4B78"/>
    <w:rsid w:val="007C155F"/>
    <w:rsid w:val="007C2B51"/>
    <w:rsid w:val="007C63C8"/>
    <w:rsid w:val="007C7991"/>
    <w:rsid w:val="007C7F06"/>
    <w:rsid w:val="007D0DF5"/>
    <w:rsid w:val="007D1751"/>
    <w:rsid w:val="007D1FDA"/>
    <w:rsid w:val="007D2D26"/>
    <w:rsid w:val="007E013C"/>
    <w:rsid w:val="007E2265"/>
    <w:rsid w:val="007E3BC1"/>
    <w:rsid w:val="007E4375"/>
    <w:rsid w:val="007E5121"/>
    <w:rsid w:val="007E57FF"/>
    <w:rsid w:val="007E7845"/>
    <w:rsid w:val="007F06B7"/>
    <w:rsid w:val="007F0E0B"/>
    <w:rsid w:val="007F3588"/>
    <w:rsid w:val="007F43BD"/>
    <w:rsid w:val="007F59EB"/>
    <w:rsid w:val="007F7D0C"/>
    <w:rsid w:val="00804B80"/>
    <w:rsid w:val="00811610"/>
    <w:rsid w:val="008128BF"/>
    <w:rsid w:val="008142F7"/>
    <w:rsid w:val="008149F8"/>
    <w:rsid w:val="00821DCA"/>
    <w:rsid w:val="008230E8"/>
    <w:rsid w:val="0083075C"/>
    <w:rsid w:val="00833248"/>
    <w:rsid w:val="00835EEB"/>
    <w:rsid w:val="00836FFE"/>
    <w:rsid w:val="00842209"/>
    <w:rsid w:val="00844C7F"/>
    <w:rsid w:val="008466FF"/>
    <w:rsid w:val="0085078E"/>
    <w:rsid w:val="008536DD"/>
    <w:rsid w:val="008563A5"/>
    <w:rsid w:val="00857FA3"/>
    <w:rsid w:val="008638AA"/>
    <w:rsid w:val="00870024"/>
    <w:rsid w:val="0087211E"/>
    <w:rsid w:val="00873939"/>
    <w:rsid w:val="00874462"/>
    <w:rsid w:val="00874FDF"/>
    <w:rsid w:val="008752FA"/>
    <w:rsid w:val="008773D7"/>
    <w:rsid w:val="008775E9"/>
    <w:rsid w:val="00877BC8"/>
    <w:rsid w:val="008822D8"/>
    <w:rsid w:val="008826DF"/>
    <w:rsid w:val="00886839"/>
    <w:rsid w:val="00891A48"/>
    <w:rsid w:val="00893790"/>
    <w:rsid w:val="00896EB3"/>
    <w:rsid w:val="008A1B68"/>
    <w:rsid w:val="008A2C92"/>
    <w:rsid w:val="008B0230"/>
    <w:rsid w:val="008B4569"/>
    <w:rsid w:val="008B7452"/>
    <w:rsid w:val="008C57F8"/>
    <w:rsid w:val="008C6D35"/>
    <w:rsid w:val="008D059B"/>
    <w:rsid w:val="008D26F2"/>
    <w:rsid w:val="008D2C6E"/>
    <w:rsid w:val="008D3DB2"/>
    <w:rsid w:val="008D400C"/>
    <w:rsid w:val="008D4F3B"/>
    <w:rsid w:val="008E1ACF"/>
    <w:rsid w:val="008E49A4"/>
    <w:rsid w:val="008E52B1"/>
    <w:rsid w:val="008F0355"/>
    <w:rsid w:val="008F1716"/>
    <w:rsid w:val="008F73BF"/>
    <w:rsid w:val="00902243"/>
    <w:rsid w:val="00903FC9"/>
    <w:rsid w:val="0091040B"/>
    <w:rsid w:val="00910ECE"/>
    <w:rsid w:val="0091424D"/>
    <w:rsid w:val="00916B39"/>
    <w:rsid w:val="009226B7"/>
    <w:rsid w:val="00925306"/>
    <w:rsid w:val="00927ADB"/>
    <w:rsid w:val="009316D1"/>
    <w:rsid w:val="00935BF3"/>
    <w:rsid w:val="00937EFB"/>
    <w:rsid w:val="009422A7"/>
    <w:rsid w:val="009427F9"/>
    <w:rsid w:val="00946989"/>
    <w:rsid w:val="0094714F"/>
    <w:rsid w:val="009476BA"/>
    <w:rsid w:val="00947BCB"/>
    <w:rsid w:val="00952C7E"/>
    <w:rsid w:val="00956637"/>
    <w:rsid w:val="0096579E"/>
    <w:rsid w:val="00966D04"/>
    <w:rsid w:val="0096777B"/>
    <w:rsid w:val="00971FC0"/>
    <w:rsid w:val="0097716B"/>
    <w:rsid w:val="009803C7"/>
    <w:rsid w:val="00993150"/>
    <w:rsid w:val="0099328E"/>
    <w:rsid w:val="00993530"/>
    <w:rsid w:val="00996D55"/>
    <w:rsid w:val="009970DB"/>
    <w:rsid w:val="00997809"/>
    <w:rsid w:val="00997AFD"/>
    <w:rsid w:val="009A0C55"/>
    <w:rsid w:val="009A0E54"/>
    <w:rsid w:val="009A1268"/>
    <w:rsid w:val="009A236C"/>
    <w:rsid w:val="009A7E11"/>
    <w:rsid w:val="009B06FA"/>
    <w:rsid w:val="009B1075"/>
    <w:rsid w:val="009B1144"/>
    <w:rsid w:val="009B2310"/>
    <w:rsid w:val="009B5D50"/>
    <w:rsid w:val="009B7766"/>
    <w:rsid w:val="009C063C"/>
    <w:rsid w:val="009C1440"/>
    <w:rsid w:val="009C144D"/>
    <w:rsid w:val="009C26DA"/>
    <w:rsid w:val="009C3FDB"/>
    <w:rsid w:val="009C4E37"/>
    <w:rsid w:val="009C76DB"/>
    <w:rsid w:val="009D081E"/>
    <w:rsid w:val="009D2D97"/>
    <w:rsid w:val="009D3E0C"/>
    <w:rsid w:val="009D3F2C"/>
    <w:rsid w:val="009D4736"/>
    <w:rsid w:val="009D5BF7"/>
    <w:rsid w:val="009D639D"/>
    <w:rsid w:val="009D69D4"/>
    <w:rsid w:val="009D7A4E"/>
    <w:rsid w:val="009E0D58"/>
    <w:rsid w:val="009E22D9"/>
    <w:rsid w:val="009E4A41"/>
    <w:rsid w:val="009E4E84"/>
    <w:rsid w:val="009E5190"/>
    <w:rsid w:val="009F16F9"/>
    <w:rsid w:val="009F183C"/>
    <w:rsid w:val="009F1F0B"/>
    <w:rsid w:val="009F3DFD"/>
    <w:rsid w:val="009F75C2"/>
    <w:rsid w:val="009F796E"/>
    <w:rsid w:val="00A03903"/>
    <w:rsid w:val="00A050A4"/>
    <w:rsid w:val="00A07BF8"/>
    <w:rsid w:val="00A116A7"/>
    <w:rsid w:val="00A12E2F"/>
    <w:rsid w:val="00A13E6E"/>
    <w:rsid w:val="00A1476A"/>
    <w:rsid w:val="00A16937"/>
    <w:rsid w:val="00A16BB2"/>
    <w:rsid w:val="00A17887"/>
    <w:rsid w:val="00A23402"/>
    <w:rsid w:val="00A30E0C"/>
    <w:rsid w:val="00A32EE1"/>
    <w:rsid w:val="00A330DE"/>
    <w:rsid w:val="00A35ABE"/>
    <w:rsid w:val="00A35D1C"/>
    <w:rsid w:val="00A4039E"/>
    <w:rsid w:val="00A419B0"/>
    <w:rsid w:val="00A479A9"/>
    <w:rsid w:val="00A526D2"/>
    <w:rsid w:val="00A54074"/>
    <w:rsid w:val="00A57D91"/>
    <w:rsid w:val="00A57E19"/>
    <w:rsid w:val="00A61E28"/>
    <w:rsid w:val="00A6735D"/>
    <w:rsid w:val="00A70081"/>
    <w:rsid w:val="00A705A4"/>
    <w:rsid w:val="00A706D4"/>
    <w:rsid w:val="00A72C71"/>
    <w:rsid w:val="00A732EB"/>
    <w:rsid w:val="00A7339E"/>
    <w:rsid w:val="00A75C88"/>
    <w:rsid w:val="00A764A9"/>
    <w:rsid w:val="00A803BF"/>
    <w:rsid w:val="00A826F1"/>
    <w:rsid w:val="00A82909"/>
    <w:rsid w:val="00A8406C"/>
    <w:rsid w:val="00A841B1"/>
    <w:rsid w:val="00A85BBB"/>
    <w:rsid w:val="00A86296"/>
    <w:rsid w:val="00A9059C"/>
    <w:rsid w:val="00A94805"/>
    <w:rsid w:val="00AA1623"/>
    <w:rsid w:val="00AA4C85"/>
    <w:rsid w:val="00AA6D08"/>
    <w:rsid w:val="00AB1AB6"/>
    <w:rsid w:val="00AB2F49"/>
    <w:rsid w:val="00AB3533"/>
    <w:rsid w:val="00AB3B87"/>
    <w:rsid w:val="00AB3F2B"/>
    <w:rsid w:val="00AB4183"/>
    <w:rsid w:val="00AB4C33"/>
    <w:rsid w:val="00AC2B9C"/>
    <w:rsid w:val="00AC5C6D"/>
    <w:rsid w:val="00AC605C"/>
    <w:rsid w:val="00AC6BA8"/>
    <w:rsid w:val="00AC73C1"/>
    <w:rsid w:val="00AD13F3"/>
    <w:rsid w:val="00AD24B4"/>
    <w:rsid w:val="00AE0FC4"/>
    <w:rsid w:val="00AE10BD"/>
    <w:rsid w:val="00AE1F59"/>
    <w:rsid w:val="00AE2031"/>
    <w:rsid w:val="00AE2183"/>
    <w:rsid w:val="00AE3A4C"/>
    <w:rsid w:val="00AE3F51"/>
    <w:rsid w:val="00AE7F6B"/>
    <w:rsid w:val="00AF09C1"/>
    <w:rsid w:val="00B0129B"/>
    <w:rsid w:val="00B023EC"/>
    <w:rsid w:val="00B067B4"/>
    <w:rsid w:val="00B069C7"/>
    <w:rsid w:val="00B104FB"/>
    <w:rsid w:val="00B12FB7"/>
    <w:rsid w:val="00B139DF"/>
    <w:rsid w:val="00B143B0"/>
    <w:rsid w:val="00B20B0B"/>
    <w:rsid w:val="00B23289"/>
    <w:rsid w:val="00B23B3D"/>
    <w:rsid w:val="00B26699"/>
    <w:rsid w:val="00B31850"/>
    <w:rsid w:val="00B323DA"/>
    <w:rsid w:val="00B35AD3"/>
    <w:rsid w:val="00B360B7"/>
    <w:rsid w:val="00B401B1"/>
    <w:rsid w:val="00B4040E"/>
    <w:rsid w:val="00B40DC0"/>
    <w:rsid w:val="00B457F4"/>
    <w:rsid w:val="00B50398"/>
    <w:rsid w:val="00B5776C"/>
    <w:rsid w:val="00B60F40"/>
    <w:rsid w:val="00B64573"/>
    <w:rsid w:val="00B65DCB"/>
    <w:rsid w:val="00B679C7"/>
    <w:rsid w:val="00B67FB7"/>
    <w:rsid w:val="00B70199"/>
    <w:rsid w:val="00B7146E"/>
    <w:rsid w:val="00B71948"/>
    <w:rsid w:val="00B74AF7"/>
    <w:rsid w:val="00B75751"/>
    <w:rsid w:val="00B76281"/>
    <w:rsid w:val="00B809F0"/>
    <w:rsid w:val="00B80C9C"/>
    <w:rsid w:val="00B858CE"/>
    <w:rsid w:val="00B8632A"/>
    <w:rsid w:val="00B86BAA"/>
    <w:rsid w:val="00B9015B"/>
    <w:rsid w:val="00B91AF7"/>
    <w:rsid w:val="00B93E62"/>
    <w:rsid w:val="00B955F0"/>
    <w:rsid w:val="00BA10D3"/>
    <w:rsid w:val="00BA13CB"/>
    <w:rsid w:val="00BA5566"/>
    <w:rsid w:val="00BA6DA5"/>
    <w:rsid w:val="00BA7EB2"/>
    <w:rsid w:val="00BB149C"/>
    <w:rsid w:val="00BB5BC3"/>
    <w:rsid w:val="00BB6AEB"/>
    <w:rsid w:val="00BB6F64"/>
    <w:rsid w:val="00BB7850"/>
    <w:rsid w:val="00BC17E0"/>
    <w:rsid w:val="00BC24C2"/>
    <w:rsid w:val="00BC4B55"/>
    <w:rsid w:val="00BD45AB"/>
    <w:rsid w:val="00BD6854"/>
    <w:rsid w:val="00BE3F17"/>
    <w:rsid w:val="00BE5BAF"/>
    <w:rsid w:val="00BF03E5"/>
    <w:rsid w:val="00BF38BE"/>
    <w:rsid w:val="00BF4CF7"/>
    <w:rsid w:val="00BF68E4"/>
    <w:rsid w:val="00BF695E"/>
    <w:rsid w:val="00BF7058"/>
    <w:rsid w:val="00C032AB"/>
    <w:rsid w:val="00C032B6"/>
    <w:rsid w:val="00C07B3F"/>
    <w:rsid w:val="00C12F49"/>
    <w:rsid w:val="00C136A6"/>
    <w:rsid w:val="00C14BD8"/>
    <w:rsid w:val="00C1553B"/>
    <w:rsid w:val="00C16ECE"/>
    <w:rsid w:val="00C179C1"/>
    <w:rsid w:val="00C20130"/>
    <w:rsid w:val="00C20AE1"/>
    <w:rsid w:val="00C23117"/>
    <w:rsid w:val="00C2408C"/>
    <w:rsid w:val="00C25BBB"/>
    <w:rsid w:val="00C31F83"/>
    <w:rsid w:val="00C325E8"/>
    <w:rsid w:val="00C344EE"/>
    <w:rsid w:val="00C346CB"/>
    <w:rsid w:val="00C42801"/>
    <w:rsid w:val="00C4296D"/>
    <w:rsid w:val="00C42B76"/>
    <w:rsid w:val="00C4353F"/>
    <w:rsid w:val="00C457FE"/>
    <w:rsid w:val="00C45BE2"/>
    <w:rsid w:val="00C502DE"/>
    <w:rsid w:val="00C5111F"/>
    <w:rsid w:val="00C51642"/>
    <w:rsid w:val="00C531B6"/>
    <w:rsid w:val="00C552E1"/>
    <w:rsid w:val="00C55767"/>
    <w:rsid w:val="00C56E2F"/>
    <w:rsid w:val="00C57004"/>
    <w:rsid w:val="00C57798"/>
    <w:rsid w:val="00C60CE5"/>
    <w:rsid w:val="00C6107D"/>
    <w:rsid w:val="00C61641"/>
    <w:rsid w:val="00C62FA4"/>
    <w:rsid w:val="00C670EC"/>
    <w:rsid w:val="00C67389"/>
    <w:rsid w:val="00C676FB"/>
    <w:rsid w:val="00C74887"/>
    <w:rsid w:val="00C80CF6"/>
    <w:rsid w:val="00C83FFF"/>
    <w:rsid w:val="00C869C2"/>
    <w:rsid w:val="00C874F6"/>
    <w:rsid w:val="00C87A36"/>
    <w:rsid w:val="00C90B82"/>
    <w:rsid w:val="00C90EF8"/>
    <w:rsid w:val="00C9309E"/>
    <w:rsid w:val="00C977CF"/>
    <w:rsid w:val="00CA1A36"/>
    <w:rsid w:val="00CA3884"/>
    <w:rsid w:val="00CA73A1"/>
    <w:rsid w:val="00CB16F3"/>
    <w:rsid w:val="00CB2D9E"/>
    <w:rsid w:val="00CD27C0"/>
    <w:rsid w:val="00CD5D20"/>
    <w:rsid w:val="00CD71BD"/>
    <w:rsid w:val="00CD7242"/>
    <w:rsid w:val="00CE0AB0"/>
    <w:rsid w:val="00CE1C9B"/>
    <w:rsid w:val="00CE2518"/>
    <w:rsid w:val="00CE2758"/>
    <w:rsid w:val="00CE670F"/>
    <w:rsid w:val="00CF2E39"/>
    <w:rsid w:val="00CF60EF"/>
    <w:rsid w:val="00D01FD4"/>
    <w:rsid w:val="00D023B9"/>
    <w:rsid w:val="00D0649B"/>
    <w:rsid w:val="00D068B1"/>
    <w:rsid w:val="00D06997"/>
    <w:rsid w:val="00D07DC1"/>
    <w:rsid w:val="00D14804"/>
    <w:rsid w:val="00D17542"/>
    <w:rsid w:val="00D21FF5"/>
    <w:rsid w:val="00D23C04"/>
    <w:rsid w:val="00D301DA"/>
    <w:rsid w:val="00D3055F"/>
    <w:rsid w:val="00D31647"/>
    <w:rsid w:val="00D31895"/>
    <w:rsid w:val="00D31AAA"/>
    <w:rsid w:val="00D31F07"/>
    <w:rsid w:val="00D320C2"/>
    <w:rsid w:val="00D3409B"/>
    <w:rsid w:val="00D35462"/>
    <w:rsid w:val="00D35A7E"/>
    <w:rsid w:val="00D3609B"/>
    <w:rsid w:val="00D36BF8"/>
    <w:rsid w:val="00D36C44"/>
    <w:rsid w:val="00D411EF"/>
    <w:rsid w:val="00D4382E"/>
    <w:rsid w:val="00D52282"/>
    <w:rsid w:val="00D544D5"/>
    <w:rsid w:val="00D54D06"/>
    <w:rsid w:val="00D57EFF"/>
    <w:rsid w:val="00D601BD"/>
    <w:rsid w:val="00D60DF5"/>
    <w:rsid w:val="00D61083"/>
    <w:rsid w:val="00D61F1A"/>
    <w:rsid w:val="00D6352A"/>
    <w:rsid w:val="00D640E5"/>
    <w:rsid w:val="00D66543"/>
    <w:rsid w:val="00D675CD"/>
    <w:rsid w:val="00D67AF1"/>
    <w:rsid w:val="00D7174D"/>
    <w:rsid w:val="00D72412"/>
    <w:rsid w:val="00D72613"/>
    <w:rsid w:val="00D73710"/>
    <w:rsid w:val="00D74E45"/>
    <w:rsid w:val="00D808F2"/>
    <w:rsid w:val="00D813F9"/>
    <w:rsid w:val="00D82434"/>
    <w:rsid w:val="00D828EA"/>
    <w:rsid w:val="00D82B8F"/>
    <w:rsid w:val="00D83165"/>
    <w:rsid w:val="00D86252"/>
    <w:rsid w:val="00D86F8D"/>
    <w:rsid w:val="00D87211"/>
    <w:rsid w:val="00D87510"/>
    <w:rsid w:val="00D90C5E"/>
    <w:rsid w:val="00D91E14"/>
    <w:rsid w:val="00D974A7"/>
    <w:rsid w:val="00DA4CDC"/>
    <w:rsid w:val="00DA61BC"/>
    <w:rsid w:val="00DB2032"/>
    <w:rsid w:val="00DB4453"/>
    <w:rsid w:val="00DC274D"/>
    <w:rsid w:val="00DC3471"/>
    <w:rsid w:val="00DC3F7C"/>
    <w:rsid w:val="00DC42D2"/>
    <w:rsid w:val="00DC6035"/>
    <w:rsid w:val="00DC6E85"/>
    <w:rsid w:val="00DC6EB9"/>
    <w:rsid w:val="00DD3288"/>
    <w:rsid w:val="00DD3EF4"/>
    <w:rsid w:val="00DD6602"/>
    <w:rsid w:val="00DE27E2"/>
    <w:rsid w:val="00DE2E46"/>
    <w:rsid w:val="00DE6249"/>
    <w:rsid w:val="00DF2B3E"/>
    <w:rsid w:val="00DF3880"/>
    <w:rsid w:val="00DF41B9"/>
    <w:rsid w:val="00DF4DE5"/>
    <w:rsid w:val="00DF569B"/>
    <w:rsid w:val="00DF6EFC"/>
    <w:rsid w:val="00E0136B"/>
    <w:rsid w:val="00E046FE"/>
    <w:rsid w:val="00E06629"/>
    <w:rsid w:val="00E07342"/>
    <w:rsid w:val="00E12DB6"/>
    <w:rsid w:val="00E14FD4"/>
    <w:rsid w:val="00E16394"/>
    <w:rsid w:val="00E2227E"/>
    <w:rsid w:val="00E316B2"/>
    <w:rsid w:val="00E31CFA"/>
    <w:rsid w:val="00E34735"/>
    <w:rsid w:val="00E36F36"/>
    <w:rsid w:val="00E3742F"/>
    <w:rsid w:val="00E40AF8"/>
    <w:rsid w:val="00E40BFE"/>
    <w:rsid w:val="00E41D33"/>
    <w:rsid w:val="00E435F1"/>
    <w:rsid w:val="00E54E8F"/>
    <w:rsid w:val="00E57213"/>
    <w:rsid w:val="00E6259C"/>
    <w:rsid w:val="00E62B41"/>
    <w:rsid w:val="00E62B6D"/>
    <w:rsid w:val="00E6459D"/>
    <w:rsid w:val="00E72608"/>
    <w:rsid w:val="00E730E7"/>
    <w:rsid w:val="00E7330F"/>
    <w:rsid w:val="00E749B2"/>
    <w:rsid w:val="00E752CD"/>
    <w:rsid w:val="00E83FB2"/>
    <w:rsid w:val="00E86B6D"/>
    <w:rsid w:val="00E875D3"/>
    <w:rsid w:val="00E91259"/>
    <w:rsid w:val="00E91344"/>
    <w:rsid w:val="00E9201A"/>
    <w:rsid w:val="00E93D20"/>
    <w:rsid w:val="00E942DF"/>
    <w:rsid w:val="00E96BDF"/>
    <w:rsid w:val="00E97E39"/>
    <w:rsid w:val="00EA0CC2"/>
    <w:rsid w:val="00EA0E45"/>
    <w:rsid w:val="00EA3B26"/>
    <w:rsid w:val="00EA46BE"/>
    <w:rsid w:val="00EA5422"/>
    <w:rsid w:val="00EA5755"/>
    <w:rsid w:val="00EA5C1D"/>
    <w:rsid w:val="00EA6600"/>
    <w:rsid w:val="00EA673D"/>
    <w:rsid w:val="00EA678C"/>
    <w:rsid w:val="00EA7A9E"/>
    <w:rsid w:val="00EB2A8A"/>
    <w:rsid w:val="00EB3382"/>
    <w:rsid w:val="00EB36B7"/>
    <w:rsid w:val="00EB51C2"/>
    <w:rsid w:val="00EB57CB"/>
    <w:rsid w:val="00EB6CAF"/>
    <w:rsid w:val="00EC30FE"/>
    <w:rsid w:val="00EC5FD7"/>
    <w:rsid w:val="00EC639C"/>
    <w:rsid w:val="00EC6B2A"/>
    <w:rsid w:val="00EC6C2B"/>
    <w:rsid w:val="00EC6E55"/>
    <w:rsid w:val="00EC7DC3"/>
    <w:rsid w:val="00ED04EC"/>
    <w:rsid w:val="00ED0D7E"/>
    <w:rsid w:val="00ED1A6C"/>
    <w:rsid w:val="00ED23AF"/>
    <w:rsid w:val="00ED6E3E"/>
    <w:rsid w:val="00ED7704"/>
    <w:rsid w:val="00EE11FD"/>
    <w:rsid w:val="00EE62E2"/>
    <w:rsid w:val="00EE6EAE"/>
    <w:rsid w:val="00EE7358"/>
    <w:rsid w:val="00EF0D5C"/>
    <w:rsid w:val="00EF4FE4"/>
    <w:rsid w:val="00EF6D4C"/>
    <w:rsid w:val="00F074E0"/>
    <w:rsid w:val="00F122B9"/>
    <w:rsid w:val="00F13801"/>
    <w:rsid w:val="00F147E9"/>
    <w:rsid w:val="00F14FC2"/>
    <w:rsid w:val="00F20532"/>
    <w:rsid w:val="00F2397F"/>
    <w:rsid w:val="00F260E9"/>
    <w:rsid w:val="00F328A4"/>
    <w:rsid w:val="00F3305C"/>
    <w:rsid w:val="00F34E6E"/>
    <w:rsid w:val="00F414F3"/>
    <w:rsid w:val="00F43AE0"/>
    <w:rsid w:val="00F4467F"/>
    <w:rsid w:val="00F46B40"/>
    <w:rsid w:val="00F46DA4"/>
    <w:rsid w:val="00F47873"/>
    <w:rsid w:val="00F47B69"/>
    <w:rsid w:val="00F50295"/>
    <w:rsid w:val="00F5304F"/>
    <w:rsid w:val="00F5501D"/>
    <w:rsid w:val="00F55AEA"/>
    <w:rsid w:val="00F5782A"/>
    <w:rsid w:val="00F62AB9"/>
    <w:rsid w:val="00F659B0"/>
    <w:rsid w:val="00F70246"/>
    <w:rsid w:val="00F75928"/>
    <w:rsid w:val="00F83CA0"/>
    <w:rsid w:val="00F84A39"/>
    <w:rsid w:val="00F86BE9"/>
    <w:rsid w:val="00F91D52"/>
    <w:rsid w:val="00F922F0"/>
    <w:rsid w:val="00F92310"/>
    <w:rsid w:val="00F93D18"/>
    <w:rsid w:val="00F972A3"/>
    <w:rsid w:val="00FA13EC"/>
    <w:rsid w:val="00FA28C4"/>
    <w:rsid w:val="00FA4A6B"/>
    <w:rsid w:val="00FA698D"/>
    <w:rsid w:val="00FB33A6"/>
    <w:rsid w:val="00FB478D"/>
    <w:rsid w:val="00FB7037"/>
    <w:rsid w:val="00FC1CE8"/>
    <w:rsid w:val="00FC4111"/>
    <w:rsid w:val="00FC4B46"/>
    <w:rsid w:val="00FC5DBB"/>
    <w:rsid w:val="00FD3E57"/>
    <w:rsid w:val="00FD48E6"/>
    <w:rsid w:val="00FD62CB"/>
    <w:rsid w:val="00FE01A0"/>
    <w:rsid w:val="00FE359F"/>
    <w:rsid w:val="00FE767F"/>
    <w:rsid w:val="00FF2629"/>
    <w:rsid w:val="00FF2CDB"/>
    <w:rsid w:val="00FF5BAF"/>
    <w:rsid w:val="00FF6EC9"/>
    <w:rsid w:val="00FF72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3648D5"/>
  <w15:chartTrackingRefBased/>
  <w15:docId w15:val="{FCF3CFD7-B3D3-478B-A286-86D760298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F47B69"/>
    <w:pPr>
      <w:keepNext/>
      <w:keepLines/>
      <w:spacing w:before="40" w:after="0"/>
      <w:outlineLvl w:val="1"/>
    </w:pPr>
    <w:rPr>
      <w:rFonts w:asciiTheme="majorHAnsi" w:eastAsiaTheme="majorEastAsia" w:hAnsiTheme="majorHAnsi" w:cstheme="majorBidi"/>
      <w:color w:val="2F5496" w:themeColor="accent1" w:themeShade="BF"/>
      <w:kern w:val="0"/>
      <w:sz w:val="26"/>
      <w:szCs w:val="26"/>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6F6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6F64"/>
  </w:style>
  <w:style w:type="paragraph" w:styleId="Footer">
    <w:name w:val="footer"/>
    <w:basedOn w:val="Normal"/>
    <w:link w:val="FooterChar"/>
    <w:uiPriority w:val="99"/>
    <w:unhideWhenUsed/>
    <w:rsid w:val="00BB6F6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6F64"/>
  </w:style>
  <w:style w:type="table" w:styleId="TableGrid">
    <w:name w:val="Table Grid"/>
    <w:basedOn w:val="TableNormal"/>
    <w:uiPriority w:val="39"/>
    <w:rsid w:val="00B023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2227E"/>
    <w:pPr>
      <w:ind w:left="720"/>
      <w:contextualSpacing/>
    </w:pPr>
  </w:style>
  <w:style w:type="paragraph" w:styleId="NoSpacing">
    <w:name w:val="No Spacing"/>
    <w:uiPriority w:val="1"/>
    <w:qFormat/>
    <w:rsid w:val="004A5E05"/>
    <w:pPr>
      <w:spacing w:after="0" w:line="240" w:lineRule="auto"/>
    </w:pPr>
    <w:rPr>
      <w:rFonts w:ascii="Times New Roman" w:eastAsia="Times New Roman" w:hAnsi="Times New Roman" w:cs="Times New Roman"/>
      <w:kern w:val="0"/>
      <w:sz w:val="24"/>
      <w:szCs w:val="24"/>
      <w14:ligatures w14:val="none"/>
    </w:rPr>
  </w:style>
  <w:style w:type="paragraph" w:styleId="Revision">
    <w:name w:val="Revision"/>
    <w:hidden/>
    <w:uiPriority w:val="99"/>
    <w:semiHidden/>
    <w:rsid w:val="00DA4CDC"/>
    <w:pPr>
      <w:spacing w:after="0" w:line="240" w:lineRule="auto"/>
    </w:pPr>
  </w:style>
  <w:style w:type="character" w:styleId="Hyperlink">
    <w:name w:val="Hyperlink"/>
    <w:basedOn w:val="DefaultParagraphFont"/>
    <w:uiPriority w:val="99"/>
    <w:unhideWhenUsed/>
    <w:rsid w:val="005D233D"/>
    <w:rPr>
      <w:color w:val="0000FF"/>
      <w:u w:val="single"/>
    </w:rPr>
  </w:style>
  <w:style w:type="paragraph" w:styleId="NormalWeb">
    <w:name w:val="Normal (Web)"/>
    <w:basedOn w:val="Normal"/>
    <w:uiPriority w:val="99"/>
    <w:semiHidden/>
    <w:unhideWhenUsed/>
    <w:rsid w:val="005D233D"/>
    <w:pPr>
      <w:spacing w:before="100" w:beforeAutospacing="1" w:after="100" w:afterAutospacing="1" w:line="240" w:lineRule="auto"/>
    </w:pPr>
    <w:rPr>
      <w:rFonts w:ascii="Calibri" w:hAnsi="Calibri" w:cs="Calibri"/>
      <w:kern w:val="0"/>
      <w:lang w:eastAsia="en-GB"/>
      <w14:ligatures w14:val="none"/>
    </w:rPr>
  </w:style>
  <w:style w:type="character" w:customStyle="1" w:styleId="apple-converted-space">
    <w:name w:val="apple-converted-space"/>
    <w:basedOn w:val="DefaultParagraphFont"/>
    <w:rsid w:val="005D233D"/>
  </w:style>
  <w:style w:type="character" w:styleId="PageNumber">
    <w:name w:val="page number"/>
    <w:basedOn w:val="DefaultParagraphFont"/>
    <w:uiPriority w:val="99"/>
    <w:semiHidden/>
    <w:unhideWhenUsed/>
    <w:rsid w:val="001418ED"/>
  </w:style>
  <w:style w:type="character" w:styleId="UnresolvedMention">
    <w:name w:val="Unresolved Mention"/>
    <w:basedOn w:val="DefaultParagraphFont"/>
    <w:uiPriority w:val="99"/>
    <w:semiHidden/>
    <w:unhideWhenUsed/>
    <w:rsid w:val="00A35D1C"/>
    <w:rPr>
      <w:color w:val="605E5C"/>
      <w:shd w:val="clear" w:color="auto" w:fill="E1DFDD"/>
    </w:rPr>
  </w:style>
  <w:style w:type="paragraph" w:styleId="FootnoteText">
    <w:name w:val="footnote text"/>
    <w:basedOn w:val="Normal"/>
    <w:link w:val="FootnoteTextChar"/>
    <w:uiPriority w:val="99"/>
    <w:semiHidden/>
    <w:unhideWhenUsed/>
    <w:rsid w:val="001A6C2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A6C2B"/>
    <w:rPr>
      <w:sz w:val="20"/>
      <w:szCs w:val="20"/>
    </w:rPr>
  </w:style>
  <w:style w:type="character" w:styleId="FootnoteReference">
    <w:name w:val="footnote reference"/>
    <w:basedOn w:val="DefaultParagraphFont"/>
    <w:uiPriority w:val="99"/>
    <w:semiHidden/>
    <w:unhideWhenUsed/>
    <w:rsid w:val="001A6C2B"/>
    <w:rPr>
      <w:vertAlign w:val="superscript"/>
    </w:rPr>
  </w:style>
  <w:style w:type="paragraph" w:customStyle="1" w:styleId="Default">
    <w:name w:val="Default"/>
    <w:rsid w:val="00667D69"/>
    <w:pPr>
      <w:autoSpaceDE w:val="0"/>
      <w:autoSpaceDN w:val="0"/>
      <w:adjustRightInd w:val="0"/>
      <w:spacing w:after="0" w:line="240" w:lineRule="auto"/>
    </w:pPr>
    <w:rPr>
      <w:rFonts w:ascii="Arial" w:hAnsi="Arial" w:cs="Arial"/>
      <w:color w:val="000000"/>
      <w:kern w:val="0"/>
      <w:sz w:val="24"/>
      <w:szCs w:val="24"/>
    </w:rPr>
  </w:style>
  <w:style w:type="paragraph" w:styleId="PlainText">
    <w:name w:val="Plain Text"/>
    <w:basedOn w:val="Normal"/>
    <w:link w:val="PlainTextChar"/>
    <w:uiPriority w:val="99"/>
    <w:unhideWhenUsed/>
    <w:rsid w:val="007E4375"/>
    <w:pPr>
      <w:spacing w:after="0" w:line="240" w:lineRule="auto"/>
    </w:pPr>
    <w:rPr>
      <w:rFonts w:ascii="Calibri" w:hAnsi="Calibri" w:cs="Calibri"/>
      <w:kern w:val="0"/>
      <w:lang w:eastAsia="en-GB"/>
      <w14:ligatures w14:val="none"/>
    </w:rPr>
  </w:style>
  <w:style w:type="character" w:customStyle="1" w:styleId="PlainTextChar">
    <w:name w:val="Plain Text Char"/>
    <w:basedOn w:val="DefaultParagraphFont"/>
    <w:link w:val="PlainText"/>
    <w:uiPriority w:val="99"/>
    <w:rsid w:val="007E4375"/>
    <w:rPr>
      <w:rFonts w:ascii="Calibri" w:hAnsi="Calibri" w:cs="Calibri"/>
      <w:kern w:val="0"/>
      <w:lang w:eastAsia="en-GB"/>
      <w14:ligatures w14:val="none"/>
    </w:rPr>
  </w:style>
  <w:style w:type="paragraph" w:styleId="EndnoteText">
    <w:name w:val="endnote text"/>
    <w:basedOn w:val="Normal"/>
    <w:link w:val="EndnoteTextChar"/>
    <w:uiPriority w:val="99"/>
    <w:semiHidden/>
    <w:unhideWhenUsed/>
    <w:rsid w:val="00E6459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6459D"/>
    <w:rPr>
      <w:sz w:val="20"/>
      <w:szCs w:val="20"/>
    </w:rPr>
  </w:style>
  <w:style w:type="character" w:styleId="EndnoteReference">
    <w:name w:val="endnote reference"/>
    <w:basedOn w:val="DefaultParagraphFont"/>
    <w:uiPriority w:val="99"/>
    <w:semiHidden/>
    <w:unhideWhenUsed/>
    <w:rsid w:val="00E6459D"/>
    <w:rPr>
      <w:vertAlign w:val="superscript"/>
    </w:rPr>
  </w:style>
  <w:style w:type="character" w:styleId="FollowedHyperlink">
    <w:name w:val="FollowedHyperlink"/>
    <w:basedOn w:val="DefaultParagraphFont"/>
    <w:uiPriority w:val="99"/>
    <w:semiHidden/>
    <w:unhideWhenUsed/>
    <w:rsid w:val="00BA10D3"/>
    <w:rPr>
      <w:color w:val="954F72" w:themeColor="followedHyperlink"/>
      <w:u w:val="single"/>
    </w:rPr>
  </w:style>
  <w:style w:type="character" w:customStyle="1" w:styleId="Heading2Char">
    <w:name w:val="Heading 2 Char"/>
    <w:basedOn w:val="DefaultParagraphFont"/>
    <w:link w:val="Heading2"/>
    <w:uiPriority w:val="9"/>
    <w:semiHidden/>
    <w:rsid w:val="00F47B69"/>
    <w:rPr>
      <w:rFonts w:asciiTheme="majorHAnsi" w:eastAsiaTheme="majorEastAsia" w:hAnsiTheme="majorHAnsi" w:cstheme="majorBidi"/>
      <w:color w:val="2F5496" w:themeColor="accent1" w:themeShade="BF"/>
      <w:kern w:val="0"/>
      <w:sz w:val="26"/>
      <w:szCs w:val="26"/>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787445">
      <w:bodyDiv w:val="1"/>
      <w:marLeft w:val="0"/>
      <w:marRight w:val="0"/>
      <w:marTop w:val="0"/>
      <w:marBottom w:val="0"/>
      <w:divBdr>
        <w:top w:val="none" w:sz="0" w:space="0" w:color="auto"/>
        <w:left w:val="none" w:sz="0" w:space="0" w:color="auto"/>
        <w:bottom w:val="none" w:sz="0" w:space="0" w:color="auto"/>
        <w:right w:val="none" w:sz="0" w:space="0" w:color="auto"/>
      </w:divBdr>
    </w:div>
    <w:div w:id="91053490">
      <w:bodyDiv w:val="1"/>
      <w:marLeft w:val="0"/>
      <w:marRight w:val="0"/>
      <w:marTop w:val="0"/>
      <w:marBottom w:val="0"/>
      <w:divBdr>
        <w:top w:val="none" w:sz="0" w:space="0" w:color="auto"/>
        <w:left w:val="none" w:sz="0" w:space="0" w:color="auto"/>
        <w:bottom w:val="none" w:sz="0" w:space="0" w:color="auto"/>
        <w:right w:val="none" w:sz="0" w:space="0" w:color="auto"/>
      </w:divBdr>
    </w:div>
    <w:div w:id="132333921">
      <w:bodyDiv w:val="1"/>
      <w:marLeft w:val="0"/>
      <w:marRight w:val="0"/>
      <w:marTop w:val="0"/>
      <w:marBottom w:val="0"/>
      <w:divBdr>
        <w:top w:val="none" w:sz="0" w:space="0" w:color="auto"/>
        <w:left w:val="none" w:sz="0" w:space="0" w:color="auto"/>
        <w:bottom w:val="none" w:sz="0" w:space="0" w:color="auto"/>
        <w:right w:val="none" w:sz="0" w:space="0" w:color="auto"/>
      </w:divBdr>
    </w:div>
    <w:div w:id="185028170">
      <w:bodyDiv w:val="1"/>
      <w:marLeft w:val="0"/>
      <w:marRight w:val="0"/>
      <w:marTop w:val="0"/>
      <w:marBottom w:val="0"/>
      <w:divBdr>
        <w:top w:val="none" w:sz="0" w:space="0" w:color="auto"/>
        <w:left w:val="none" w:sz="0" w:space="0" w:color="auto"/>
        <w:bottom w:val="none" w:sz="0" w:space="0" w:color="auto"/>
        <w:right w:val="none" w:sz="0" w:space="0" w:color="auto"/>
      </w:divBdr>
    </w:div>
    <w:div w:id="197746655">
      <w:bodyDiv w:val="1"/>
      <w:marLeft w:val="0"/>
      <w:marRight w:val="0"/>
      <w:marTop w:val="0"/>
      <w:marBottom w:val="0"/>
      <w:divBdr>
        <w:top w:val="none" w:sz="0" w:space="0" w:color="auto"/>
        <w:left w:val="none" w:sz="0" w:space="0" w:color="auto"/>
        <w:bottom w:val="none" w:sz="0" w:space="0" w:color="auto"/>
        <w:right w:val="none" w:sz="0" w:space="0" w:color="auto"/>
      </w:divBdr>
    </w:div>
    <w:div w:id="198469468">
      <w:bodyDiv w:val="1"/>
      <w:marLeft w:val="0"/>
      <w:marRight w:val="0"/>
      <w:marTop w:val="0"/>
      <w:marBottom w:val="0"/>
      <w:divBdr>
        <w:top w:val="none" w:sz="0" w:space="0" w:color="auto"/>
        <w:left w:val="none" w:sz="0" w:space="0" w:color="auto"/>
        <w:bottom w:val="none" w:sz="0" w:space="0" w:color="auto"/>
        <w:right w:val="none" w:sz="0" w:space="0" w:color="auto"/>
      </w:divBdr>
    </w:div>
    <w:div w:id="217476720">
      <w:bodyDiv w:val="1"/>
      <w:marLeft w:val="0"/>
      <w:marRight w:val="0"/>
      <w:marTop w:val="0"/>
      <w:marBottom w:val="0"/>
      <w:divBdr>
        <w:top w:val="none" w:sz="0" w:space="0" w:color="auto"/>
        <w:left w:val="none" w:sz="0" w:space="0" w:color="auto"/>
        <w:bottom w:val="none" w:sz="0" w:space="0" w:color="auto"/>
        <w:right w:val="none" w:sz="0" w:space="0" w:color="auto"/>
      </w:divBdr>
    </w:div>
    <w:div w:id="236789805">
      <w:bodyDiv w:val="1"/>
      <w:marLeft w:val="0"/>
      <w:marRight w:val="0"/>
      <w:marTop w:val="0"/>
      <w:marBottom w:val="0"/>
      <w:divBdr>
        <w:top w:val="none" w:sz="0" w:space="0" w:color="auto"/>
        <w:left w:val="none" w:sz="0" w:space="0" w:color="auto"/>
        <w:bottom w:val="none" w:sz="0" w:space="0" w:color="auto"/>
        <w:right w:val="none" w:sz="0" w:space="0" w:color="auto"/>
      </w:divBdr>
    </w:div>
    <w:div w:id="277681189">
      <w:bodyDiv w:val="1"/>
      <w:marLeft w:val="0"/>
      <w:marRight w:val="0"/>
      <w:marTop w:val="0"/>
      <w:marBottom w:val="0"/>
      <w:divBdr>
        <w:top w:val="none" w:sz="0" w:space="0" w:color="auto"/>
        <w:left w:val="none" w:sz="0" w:space="0" w:color="auto"/>
        <w:bottom w:val="none" w:sz="0" w:space="0" w:color="auto"/>
        <w:right w:val="none" w:sz="0" w:space="0" w:color="auto"/>
      </w:divBdr>
    </w:div>
    <w:div w:id="283737764">
      <w:bodyDiv w:val="1"/>
      <w:marLeft w:val="0"/>
      <w:marRight w:val="0"/>
      <w:marTop w:val="0"/>
      <w:marBottom w:val="0"/>
      <w:divBdr>
        <w:top w:val="none" w:sz="0" w:space="0" w:color="auto"/>
        <w:left w:val="none" w:sz="0" w:space="0" w:color="auto"/>
        <w:bottom w:val="none" w:sz="0" w:space="0" w:color="auto"/>
        <w:right w:val="none" w:sz="0" w:space="0" w:color="auto"/>
      </w:divBdr>
    </w:div>
    <w:div w:id="333192785">
      <w:bodyDiv w:val="1"/>
      <w:marLeft w:val="0"/>
      <w:marRight w:val="0"/>
      <w:marTop w:val="0"/>
      <w:marBottom w:val="0"/>
      <w:divBdr>
        <w:top w:val="none" w:sz="0" w:space="0" w:color="auto"/>
        <w:left w:val="none" w:sz="0" w:space="0" w:color="auto"/>
        <w:bottom w:val="none" w:sz="0" w:space="0" w:color="auto"/>
        <w:right w:val="none" w:sz="0" w:space="0" w:color="auto"/>
      </w:divBdr>
      <w:divsChild>
        <w:div w:id="2632470">
          <w:marLeft w:val="0"/>
          <w:marRight w:val="0"/>
          <w:marTop w:val="0"/>
          <w:marBottom w:val="0"/>
          <w:divBdr>
            <w:top w:val="none" w:sz="0" w:space="0" w:color="auto"/>
            <w:left w:val="none" w:sz="0" w:space="0" w:color="auto"/>
            <w:bottom w:val="none" w:sz="0" w:space="0" w:color="auto"/>
            <w:right w:val="none" w:sz="0" w:space="0" w:color="auto"/>
          </w:divBdr>
          <w:divsChild>
            <w:div w:id="1425225161">
              <w:marLeft w:val="0"/>
              <w:marRight w:val="0"/>
              <w:marTop w:val="0"/>
              <w:marBottom w:val="0"/>
              <w:divBdr>
                <w:top w:val="none" w:sz="0" w:space="0" w:color="auto"/>
                <w:left w:val="none" w:sz="0" w:space="0" w:color="auto"/>
                <w:bottom w:val="none" w:sz="0" w:space="0" w:color="auto"/>
                <w:right w:val="none" w:sz="0" w:space="0" w:color="auto"/>
              </w:divBdr>
              <w:divsChild>
                <w:div w:id="126669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538768">
          <w:marLeft w:val="0"/>
          <w:marRight w:val="0"/>
          <w:marTop w:val="0"/>
          <w:marBottom w:val="0"/>
          <w:divBdr>
            <w:top w:val="none" w:sz="0" w:space="0" w:color="auto"/>
            <w:left w:val="none" w:sz="0" w:space="0" w:color="auto"/>
            <w:bottom w:val="none" w:sz="0" w:space="0" w:color="auto"/>
            <w:right w:val="none" w:sz="0" w:space="0" w:color="auto"/>
          </w:divBdr>
          <w:divsChild>
            <w:div w:id="1439714118">
              <w:marLeft w:val="0"/>
              <w:marRight w:val="0"/>
              <w:marTop w:val="0"/>
              <w:marBottom w:val="0"/>
              <w:divBdr>
                <w:top w:val="none" w:sz="0" w:space="0" w:color="auto"/>
                <w:left w:val="none" w:sz="0" w:space="0" w:color="auto"/>
                <w:bottom w:val="none" w:sz="0" w:space="0" w:color="auto"/>
                <w:right w:val="none" w:sz="0" w:space="0" w:color="auto"/>
              </w:divBdr>
              <w:divsChild>
                <w:div w:id="313409856">
                  <w:marLeft w:val="0"/>
                  <w:marRight w:val="0"/>
                  <w:marTop w:val="0"/>
                  <w:marBottom w:val="0"/>
                  <w:divBdr>
                    <w:top w:val="none" w:sz="0" w:space="0" w:color="auto"/>
                    <w:left w:val="none" w:sz="0" w:space="0" w:color="auto"/>
                    <w:bottom w:val="none" w:sz="0" w:space="0" w:color="auto"/>
                    <w:right w:val="none" w:sz="0" w:space="0" w:color="auto"/>
                  </w:divBdr>
                </w:div>
              </w:divsChild>
            </w:div>
            <w:div w:id="986738487">
              <w:marLeft w:val="0"/>
              <w:marRight w:val="0"/>
              <w:marTop w:val="0"/>
              <w:marBottom w:val="0"/>
              <w:divBdr>
                <w:top w:val="none" w:sz="0" w:space="0" w:color="auto"/>
                <w:left w:val="none" w:sz="0" w:space="0" w:color="auto"/>
                <w:bottom w:val="none" w:sz="0" w:space="0" w:color="auto"/>
                <w:right w:val="none" w:sz="0" w:space="0" w:color="auto"/>
              </w:divBdr>
              <w:divsChild>
                <w:div w:id="1483304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574576">
      <w:bodyDiv w:val="1"/>
      <w:marLeft w:val="0"/>
      <w:marRight w:val="0"/>
      <w:marTop w:val="0"/>
      <w:marBottom w:val="0"/>
      <w:divBdr>
        <w:top w:val="none" w:sz="0" w:space="0" w:color="auto"/>
        <w:left w:val="none" w:sz="0" w:space="0" w:color="auto"/>
        <w:bottom w:val="none" w:sz="0" w:space="0" w:color="auto"/>
        <w:right w:val="none" w:sz="0" w:space="0" w:color="auto"/>
      </w:divBdr>
    </w:div>
    <w:div w:id="480653784">
      <w:bodyDiv w:val="1"/>
      <w:marLeft w:val="0"/>
      <w:marRight w:val="0"/>
      <w:marTop w:val="0"/>
      <w:marBottom w:val="0"/>
      <w:divBdr>
        <w:top w:val="none" w:sz="0" w:space="0" w:color="auto"/>
        <w:left w:val="none" w:sz="0" w:space="0" w:color="auto"/>
        <w:bottom w:val="none" w:sz="0" w:space="0" w:color="auto"/>
        <w:right w:val="none" w:sz="0" w:space="0" w:color="auto"/>
      </w:divBdr>
    </w:div>
    <w:div w:id="483816820">
      <w:bodyDiv w:val="1"/>
      <w:marLeft w:val="0"/>
      <w:marRight w:val="0"/>
      <w:marTop w:val="0"/>
      <w:marBottom w:val="0"/>
      <w:divBdr>
        <w:top w:val="none" w:sz="0" w:space="0" w:color="auto"/>
        <w:left w:val="none" w:sz="0" w:space="0" w:color="auto"/>
        <w:bottom w:val="none" w:sz="0" w:space="0" w:color="auto"/>
        <w:right w:val="none" w:sz="0" w:space="0" w:color="auto"/>
      </w:divBdr>
    </w:div>
    <w:div w:id="490294641">
      <w:bodyDiv w:val="1"/>
      <w:marLeft w:val="0"/>
      <w:marRight w:val="0"/>
      <w:marTop w:val="0"/>
      <w:marBottom w:val="0"/>
      <w:divBdr>
        <w:top w:val="none" w:sz="0" w:space="0" w:color="auto"/>
        <w:left w:val="none" w:sz="0" w:space="0" w:color="auto"/>
        <w:bottom w:val="none" w:sz="0" w:space="0" w:color="auto"/>
        <w:right w:val="none" w:sz="0" w:space="0" w:color="auto"/>
      </w:divBdr>
    </w:div>
    <w:div w:id="589047012">
      <w:bodyDiv w:val="1"/>
      <w:marLeft w:val="0"/>
      <w:marRight w:val="0"/>
      <w:marTop w:val="0"/>
      <w:marBottom w:val="0"/>
      <w:divBdr>
        <w:top w:val="none" w:sz="0" w:space="0" w:color="auto"/>
        <w:left w:val="none" w:sz="0" w:space="0" w:color="auto"/>
        <w:bottom w:val="none" w:sz="0" w:space="0" w:color="auto"/>
        <w:right w:val="none" w:sz="0" w:space="0" w:color="auto"/>
      </w:divBdr>
    </w:div>
    <w:div w:id="645551315">
      <w:bodyDiv w:val="1"/>
      <w:marLeft w:val="0"/>
      <w:marRight w:val="0"/>
      <w:marTop w:val="0"/>
      <w:marBottom w:val="0"/>
      <w:divBdr>
        <w:top w:val="none" w:sz="0" w:space="0" w:color="auto"/>
        <w:left w:val="none" w:sz="0" w:space="0" w:color="auto"/>
        <w:bottom w:val="none" w:sz="0" w:space="0" w:color="auto"/>
        <w:right w:val="none" w:sz="0" w:space="0" w:color="auto"/>
      </w:divBdr>
    </w:div>
    <w:div w:id="646208066">
      <w:bodyDiv w:val="1"/>
      <w:marLeft w:val="0"/>
      <w:marRight w:val="0"/>
      <w:marTop w:val="0"/>
      <w:marBottom w:val="0"/>
      <w:divBdr>
        <w:top w:val="none" w:sz="0" w:space="0" w:color="auto"/>
        <w:left w:val="none" w:sz="0" w:space="0" w:color="auto"/>
        <w:bottom w:val="none" w:sz="0" w:space="0" w:color="auto"/>
        <w:right w:val="none" w:sz="0" w:space="0" w:color="auto"/>
      </w:divBdr>
    </w:div>
    <w:div w:id="664938007">
      <w:bodyDiv w:val="1"/>
      <w:marLeft w:val="0"/>
      <w:marRight w:val="0"/>
      <w:marTop w:val="0"/>
      <w:marBottom w:val="0"/>
      <w:divBdr>
        <w:top w:val="none" w:sz="0" w:space="0" w:color="auto"/>
        <w:left w:val="none" w:sz="0" w:space="0" w:color="auto"/>
        <w:bottom w:val="none" w:sz="0" w:space="0" w:color="auto"/>
        <w:right w:val="none" w:sz="0" w:space="0" w:color="auto"/>
      </w:divBdr>
    </w:div>
    <w:div w:id="719983040">
      <w:bodyDiv w:val="1"/>
      <w:marLeft w:val="0"/>
      <w:marRight w:val="0"/>
      <w:marTop w:val="0"/>
      <w:marBottom w:val="0"/>
      <w:divBdr>
        <w:top w:val="none" w:sz="0" w:space="0" w:color="auto"/>
        <w:left w:val="none" w:sz="0" w:space="0" w:color="auto"/>
        <w:bottom w:val="none" w:sz="0" w:space="0" w:color="auto"/>
        <w:right w:val="none" w:sz="0" w:space="0" w:color="auto"/>
      </w:divBdr>
    </w:div>
    <w:div w:id="741030002">
      <w:bodyDiv w:val="1"/>
      <w:marLeft w:val="0"/>
      <w:marRight w:val="0"/>
      <w:marTop w:val="0"/>
      <w:marBottom w:val="0"/>
      <w:divBdr>
        <w:top w:val="none" w:sz="0" w:space="0" w:color="auto"/>
        <w:left w:val="none" w:sz="0" w:space="0" w:color="auto"/>
        <w:bottom w:val="none" w:sz="0" w:space="0" w:color="auto"/>
        <w:right w:val="none" w:sz="0" w:space="0" w:color="auto"/>
      </w:divBdr>
    </w:div>
    <w:div w:id="758715676">
      <w:bodyDiv w:val="1"/>
      <w:marLeft w:val="0"/>
      <w:marRight w:val="0"/>
      <w:marTop w:val="0"/>
      <w:marBottom w:val="0"/>
      <w:divBdr>
        <w:top w:val="none" w:sz="0" w:space="0" w:color="auto"/>
        <w:left w:val="none" w:sz="0" w:space="0" w:color="auto"/>
        <w:bottom w:val="none" w:sz="0" w:space="0" w:color="auto"/>
        <w:right w:val="none" w:sz="0" w:space="0" w:color="auto"/>
      </w:divBdr>
    </w:div>
    <w:div w:id="870606897">
      <w:bodyDiv w:val="1"/>
      <w:marLeft w:val="0"/>
      <w:marRight w:val="0"/>
      <w:marTop w:val="0"/>
      <w:marBottom w:val="0"/>
      <w:divBdr>
        <w:top w:val="none" w:sz="0" w:space="0" w:color="auto"/>
        <w:left w:val="none" w:sz="0" w:space="0" w:color="auto"/>
        <w:bottom w:val="none" w:sz="0" w:space="0" w:color="auto"/>
        <w:right w:val="none" w:sz="0" w:space="0" w:color="auto"/>
      </w:divBdr>
    </w:div>
    <w:div w:id="891384490">
      <w:bodyDiv w:val="1"/>
      <w:marLeft w:val="0"/>
      <w:marRight w:val="0"/>
      <w:marTop w:val="0"/>
      <w:marBottom w:val="0"/>
      <w:divBdr>
        <w:top w:val="none" w:sz="0" w:space="0" w:color="auto"/>
        <w:left w:val="none" w:sz="0" w:space="0" w:color="auto"/>
        <w:bottom w:val="none" w:sz="0" w:space="0" w:color="auto"/>
        <w:right w:val="none" w:sz="0" w:space="0" w:color="auto"/>
      </w:divBdr>
    </w:div>
    <w:div w:id="936715451">
      <w:bodyDiv w:val="1"/>
      <w:marLeft w:val="0"/>
      <w:marRight w:val="0"/>
      <w:marTop w:val="0"/>
      <w:marBottom w:val="0"/>
      <w:divBdr>
        <w:top w:val="none" w:sz="0" w:space="0" w:color="auto"/>
        <w:left w:val="none" w:sz="0" w:space="0" w:color="auto"/>
        <w:bottom w:val="none" w:sz="0" w:space="0" w:color="auto"/>
        <w:right w:val="none" w:sz="0" w:space="0" w:color="auto"/>
      </w:divBdr>
    </w:div>
    <w:div w:id="974605936">
      <w:bodyDiv w:val="1"/>
      <w:marLeft w:val="0"/>
      <w:marRight w:val="0"/>
      <w:marTop w:val="0"/>
      <w:marBottom w:val="0"/>
      <w:divBdr>
        <w:top w:val="none" w:sz="0" w:space="0" w:color="auto"/>
        <w:left w:val="none" w:sz="0" w:space="0" w:color="auto"/>
        <w:bottom w:val="none" w:sz="0" w:space="0" w:color="auto"/>
        <w:right w:val="none" w:sz="0" w:space="0" w:color="auto"/>
      </w:divBdr>
    </w:div>
    <w:div w:id="1008674892">
      <w:bodyDiv w:val="1"/>
      <w:marLeft w:val="0"/>
      <w:marRight w:val="0"/>
      <w:marTop w:val="0"/>
      <w:marBottom w:val="0"/>
      <w:divBdr>
        <w:top w:val="none" w:sz="0" w:space="0" w:color="auto"/>
        <w:left w:val="none" w:sz="0" w:space="0" w:color="auto"/>
        <w:bottom w:val="none" w:sz="0" w:space="0" w:color="auto"/>
        <w:right w:val="none" w:sz="0" w:space="0" w:color="auto"/>
      </w:divBdr>
    </w:div>
    <w:div w:id="1029524723">
      <w:bodyDiv w:val="1"/>
      <w:marLeft w:val="0"/>
      <w:marRight w:val="0"/>
      <w:marTop w:val="0"/>
      <w:marBottom w:val="0"/>
      <w:divBdr>
        <w:top w:val="none" w:sz="0" w:space="0" w:color="auto"/>
        <w:left w:val="none" w:sz="0" w:space="0" w:color="auto"/>
        <w:bottom w:val="none" w:sz="0" w:space="0" w:color="auto"/>
        <w:right w:val="none" w:sz="0" w:space="0" w:color="auto"/>
      </w:divBdr>
    </w:div>
    <w:div w:id="1087729312">
      <w:bodyDiv w:val="1"/>
      <w:marLeft w:val="0"/>
      <w:marRight w:val="0"/>
      <w:marTop w:val="0"/>
      <w:marBottom w:val="0"/>
      <w:divBdr>
        <w:top w:val="none" w:sz="0" w:space="0" w:color="auto"/>
        <w:left w:val="none" w:sz="0" w:space="0" w:color="auto"/>
        <w:bottom w:val="none" w:sz="0" w:space="0" w:color="auto"/>
        <w:right w:val="none" w:sz="0" w:space="0" w:color="auto"/>
      </w:divBdr>
    </w:div>
    <w:div w:id="1107697474">
      <w:bodyDiv w:val="1"/>
      <w:marLeft w:val="0"/>
      <w:marRight w:val="0"/>
      <w:marTop w:val="0"/>
      <w:marBottom w:val="0"/>
      <w:divBdr>
        <w:top w:val="none" w:sz="0" w:space="0" w:color="auto"/>
        <w:left w:val="none" w:sz="0" w:space="0" w:color="auto"/>
        <w:bottom w:val="none" w:sz="0" w:space="0" w:color="auto"/>
        <w:right w:val="none" w:sz="0" w:space="0" w:color="auto"/>
      </w:divBdr>
    </w:div>
    <w:div w:id="1135638085">
      <w:bodyDiv w:val="1"/>
      <w:marLeft w:val="0"/>
      <w:marRight w:val="0"/>
      <w:marTop w:val="0"/>
      <w:marBottom w:val="0"/>
      <w:divBdr>
        <w:top w:val="none" w:sz="0" w:space="0" w:color="auto"/>
        <w:left w:val="none" w:sz="0" w:space="0" w:color="auto"/>
        <w:bottom w:val="none" w:sz="0" w:space="0" w:color="auto"/>
        <w:right w:val="none" w:sz="0" w:space="0" w:color="auto"/>
      </w:divBdr>
    </w:div>
    <w:div w:id="1336030039">
      <w:bodyDiv w:val="1"/>
      <w:marLeft w:val="0"/>
      <w:marRight w:val="0"/>
      <w:marTop w:val="0"/>
      <w:marBottom w:val="0"/>
      <w:divBdr>
        <w:top w:val="none" w:sz="0" w:space="0" w:color="auto"/>
        <w:left w:val="none" w:sz="0" w:space="0" w:color="auto"/>
        <w:bottom w:val="none" w:sz="0" w:space="0" w:color="auto"/>
        <w:right w:val="none" w:sz="0" w:space="0" w:color="auto"/>
      </w:divBdr>
    </w:div>
    <w:div w:id="1406493126">
      <w:bodyDiv w:val="1"/>
      <w:marLeft w:val="0"/>
      <w:marRight w:val="0"/>
      <w:marTop w:val="0"/>
      <w:marBottom w:val="0"/>
      <w:divBdr>
        <w:top w:val="none" w:sz="0" w:space="0" w:color="auto"/>
        <w:left w:val="none" w:sz="0" w:space="0" w:color="auto"/>
        <w:bottom w:val="none" w:sz="0" w:space="0" w:color="auto"/>
        <w:right w:val="none" w:sz="0" w:space="0" w:color="auto"/>
      </w:divBdr>
    </w:div>
    <w:div w:id="1463957490">
      <w:bodyDiv w:val="1"/>
      <w:marLeft w:val="0"/>
      <w:marRight w:val="0"/>
      <w:marTop w:val="0"/>
      <w:marBottom w:val="0"/>
      <w:divBdr>
        <w:top w:val="none" w:sz="0" w:space="0" w:color="auto"/>
        <w:left w:val="none" w:sz="0" w:space="0" w:color="auto"/>
        <w:bottom w:val="none" w:sz="0" w:space="0" w:color="auto"/>
        <w:right w:val="none" w:sz="0" w:space="0" w:color="auto"/>
      </w:divBdr>
    </w:div>
    <w:div w:id="1472357235">
      <w:bodyDiv w:val="1"/>
      <w:marLeft w:val="0"/>
      <w:marRight w:val="0"/>
      <w:marTop w:val="0"/>
      <w:marBottom w:val="0"/>
      <w:divBdr>
        <w:top w:val="none" w:sz="0" w:space="0" w:color="auto"/>
        <w:left w:val="none" w:sz="0" w:space="0" w:color="auto"/>
        <w:bottom w:val="none" w:sz="0" w:space="0" w:color="auto"/>
        <w:right w:val="none" w:sz="0" w:space="0" w:color="auto"/>
      </w:divBdr>
    </w:div>
    <w:div w:id="1478493423">
      <w:bodyDiv w:val="1"/>
      <w:marLeft w:val="0"/>
      <w:marRight w:val="0"/>
      <w:marTop w:val="0"/>
      <w:marBottom w:val="0"/>
      <w:divBdr>
        <w:top w:val="none" w:sz="0" w:space="0" w:color="auto"/>
        <w:left w:val="none" w:sz="0" w:space="0" w:color="auto"/>
        <w:bottom w:val="none" w:sz="0" w:space="0" w:color="auto"/>
        <w:right w:val="none" w:sz="0" w:space="0" w:color="auto"/>
      </w:divBdr>
    </w:div>
    <w:div w:id="1509515237">
      <w:bodyDiv w:val="1"/>
      <w:marLeft w:val="0"/>
      <w:marRight w:val="0"/>
      <w:marTop w:val="0"/>
      <w:marBottom w:val="0"/>
      <w:divBdr>
        <w:top w:val="none" w:sz="0" w:space="0" w:color="auto"/>
        <w:left w:val="none" w:sz="0" w:space="0" w:color="auto"/>
        <w:bottom w:val="none" w:sz="0" w:space="0" w:color="auto"/>
        <w:right w:val="none" w:sz="0" w:space="0" w:color="auto"/>
      </w:divBdr>
    </w:div>
    <w:div w:id="1530486682">
      <w:bodyDiv w:val="1"/>
      <w:marLeft w:val="0"/>
      <w:marRight w:val="0"/>
      <w:marTop w:val="0"/>
      <w:marBottom w:val="0"/>
      <w:divBdr>
        <w:top w:val="none" w:sz="0" w:space="0" w:color="auto"/>
        <w:left w:val="none" w:sz="0" w:space="0" w:color="auto"/>
        <w:bottom w:val="none" w:sz="0" w:space="0" w:color="auto"/>
        <w:right w:val="none" w:sz="0" w:space="0" w:color="auto"/>
      </w:divBdr>
      <w:divsChild>
        <w:div w:id="716009764">
          <w:marLeft w:val="0"/>
          <w:marRight w:val="0"/>
          <w:marTop w:val="0"/>
          <w:marBottom w:val="0"/>
          <w:divBdr>
            <w:top w:val="none" w:sz="0" w:space="0" w:color="auto"/>
            <w:left w:val="none" w:sz="0" w:space="0" w:color="auto"/>
            <w:bottom w:val="none" w:sz="0" w:space="0" w:color="auto"/>
            <w:right w:val="none" w:sz="0" w:space="0" w:color="auto"/>
          </w:divBdr>
          <w:divsChild>
            <w:div w:id="806893676">
              <w:marLeft w:val="0"/>
              <w:marRight w:val="0"/>
              <w:marTop w:val="0"/>
              <w:marBottom w:val="0"/>
              <w:divBdr>
                <w:top w:val="none" w:sz="0" w:space="0" w:color="auto"/>
                <w:left w:val="none" w:sz="0" w:space="0" w:color="auto"/>
                <w:bottom w:val="none" w:sz="0" w:space="0" w:color="auto"/>
                <w:right w:val="none" w:sz="0" w:space="0" w:color="auto"/>
              </w:divBdr>
              <w:divsChild>
                <w:div w:id="1021513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986397">
          <w:marLeft w:val="0"/>
          <w:marRight w:val="0"/>
          <w:marTop w:val="0"/>
          <w:marBottom w:val="0"/>
          <w:divBdr>
            <w:top w:val="none" w:sz="0" w:space="0" w:color="auto"/>
            <w:left w:val="none" w:sz="0" w:space="0" w:color="auto"/>
            <w:bottom w:val="none" w:sz="0" w:space="0" w:color="auto"/>
            <w:right w:val="none" w:sz="0" w:space="0" w:color="auto"/>
          </w:divBdr>
          <w:divsChild>
            <w:div w:id="993415213">
              <w:marLeft w:val="0"/>
              <w:marRight w:val="0"/>
              <w:marTop w:val="0"/>
              <w:marBottom w:val="0"/>
              <w:divBdr>
                <w:top w:val="none" w:sz="0" w:space="0" w:color="auto"/>
                <w:left w:val="none" w:sz="0" w:space="0" w:color="auto"/>
                <w:bottom w:val="none" w:sz="0" w:space="0" w:color="auto"/>
                <w:right w:val="none" w:sz="0" w:space="0" w:color="auto"/>
              </w:divBdr>
              <w:divsChild>
                <w:div w:id="644552787">
                  <w:marLeft w:val="0"/>
                  <w:marRight w:val="0"/>
                  <w:marTop w:val="0"/>
                  <w:marBottom w:val="0"/>
                  <w:divBdr>
                    <w:top w:val="none" w:sz="0" w:space="0" w:color="auto"/>
                    <w:left w:val="none" w:sz="0" w:space="0" w:color="auto"/>
                    <w:bottom w:val="none" w:sz="0" w:space="0" w:color="auto"/>
                    <w:right w:val="none" w:sz="0" w:space="0" w:color="auto"/>
                  </w:divBdr>
                </w:div>
              </w:divsChild>
            </w:div>
            <w:div w:id="1595744680">
              <w:marLeft w:val="0"/>
              <w:marRight w:val="0"/>
              <w:marTop w:val="0"/>
              <w:marBottom w:val="0"/>
              <w:divBdr>
                <w:top w:val="none" w:sz="0" w:space="0" w:color="auto"/>
                <w:left w:val="none" w:sz="0" w:space="0" w:color="auto"/>
                <w:bottom w:val="none" w:sz="0" w:space="0" w:color="auto"/>
                <w:right w:val="none" w:sz="0" w:space="0" w:color="auto"/>
              </w:divBdr>
              <w:divsChild>
                <w:div w:id="1788769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351012">
      <w:bodyDiv w:val="1"/>
      <w:marLeft w:val="0"/>
      <w:marRight w:val="0"/>
      <w:marTop w:val="0"/>
      <w:marBottom w:val="0"/>
      <w:divBdr>
        <w:top w:val="none" w:sz="0" w:space="0" w:color="auto"/>
        <w:left w:val="none" w:sz="0" w:space="0" w:color="auto"/>
        <w:bottom w:val="none" w:sz="0" w:space="0" w:color="auto"/>
        <w:right w:val="none" w:sz="0" w:space="0" w:color="auto"/>
      </w:divBdr>
    </w:div>
    <w:div w:id="1614559860">
      <w:bodyDiv w:val="1"/>
      <w:marLeft w:val="0"/>
      <w:marRight w:val="0"/>
      <w:marTop w:val="0"/>
      <w:marBottom w:val="0"/>
      <w:divBdr>
        <w:top w:val="none" w:sz="0" w:space="0" w:color="auto"/>
        <w:left w:val="none" w:sz="0" w:space="0" w:color="auto"/>
        <w:bottom w:val="none" w:sz="0" w:space="0" w:color="auto"/>
        <w:right w:val="none" w:sz="0" w:space="0" w:color="auto"/>
      </w:divBdr>
    </w:div>
    <w:div w:id="1752504926">
      <w:bodyDiv w:val="1"/>
      <w:marLeft w:val="0"/>
      <w:marRight w:val="0"/>
      <w:marTop w:val="0"/>
      <w:marBottom w:val="0"/>
      <w:divBdr>
        <w:top w:val="none" w:sz="0" w:space="0" w:color="auto"/>
        <w:left w:val="none" w:sz="0" w:space="0" w:color="auto"/>
        <w:bottom w:val="none" w:sz="0" w:space="0" w:color="auto"/>
        <w:right w:val="none" w:sz="0" w:space="0" w:color="auto"/>
      </w:divBdr>
    </w:div>
    <w:div w:id="1785077536">
      <w:bodyDiv w:val="1"/>
      <w:marLeft w:val="0"/>
      <w:marRight w:val="0"/>
      <w:marTop w:val="0"/>
      <w:marBottom w:val="0"/>
      <w:divBdr>
        <w:top w:val="none" w:sz="0" w:space="0" w:color="auto"/>
        <w:left w:val="none" w:sz="0" w:space="0" w:color="auto"/>
        <w:bottom w:val="none" w:sz="0" w:space="0" w:color="auto"/>
        <w:right w:val="none" w:sz="0" w:space="0" w:color="auto"/>
      </w:divBdr>
    </w:div>
    <w:div w:id="1851722111">
      <w:bodyDiv w:val="1"/>
      <w:marLeft w:val="0"/>
      <w:marRight w:val="0"/>
      <w:marTop w:val="0"/>
      <w:marBottom w:val="0"/>
      <w:divBdr>
        <w:top w:val="none" w:sz="0" w:space="0" w:color="auto"/>
        <w:left w:val="none" w:sz="0" w:space="0" w:color="auto"/>
        <w:bottom w:val="none" w:sz="0" w:space="0" w:color="auto"/>
        <w:right w:val="none" w:sz="0" w:space="0" w:color="auto"/>
      </w:divBdr>
    </w:div>
    <w:div w:id="1866138210">
      <w:bodyDiv w:val="1"/>
      <w:marLeft w:val="0"/>
      <w:marRight w:val="0"/>
      <w:marTop w:val="0"/>
      <w:marBottom w:val="0"/>
      <w:divBdr>
        <w:top w:val="none" w:sz="0" w:space="0" w:color="auto"/>
        <w:left w:val="none" w:sz="0" w:space="0" w:color="auto"/>
        <w:bottom w:val="none" w:sz="0" w:space="0" w:color="auto"/>
        <w:right w:val="none" w:sz="0" w:space="0" w:color="auto"/>
      </w:divBdr>
    </w:div>
    <w:div w:id="2013872263">
      <w:bodyDiv w:val="1"/>
      <w:marLeft w:val="0"/>
      <w:marRight w:val="0"/>
      <w:marTop w:val="0"/>
      <w:marBottom w:val="0"/>
      <w:divBdr>
        <w:top w:val="none" w:sz="0" w:space="0" w:color="auto"/>
        <w:left w:val="none" w:sz="0" w:space="0" w:color="auto"/>
        <w:bottom w:val="none" w:sz="0" w:space="0" w:color="auto"/>
        <w:right w:val="none" w:sz="0" w:space="0" w:color="auto"/>
      </w:divBdr>
    </w:div>
    <w:div w:id="2021000847">
      <w:bodyDiv w:val="1"/>
      <w:marLeft w:val="0"/>
      <w:marRight w:val="0"/>
      <w:marTop w:val="0"/>
      <w:marBottom w:val="0"/>
      <w:divBdr>
        <w:top w:val="none" w:sz="0" w:space="0" w:color="auto"/>
        <w:left w:val="none" w:sz="0" w:space="0" w:color="auto"/>
        <w:bottom w:val="none" w:sz="0" w:space="0" w:color="auto"/>
        <w:right w:val="none" w:sz="0" w:space="0" w:color="auto"/>
      </w:divBdr>
    </w:div>
    <w:div w:id="2026394442">
      <w:bodyDiv w:val="1"/>
      <w:marLeft w:val="0"/>
      <w:marRight w:val="0"/>
      <w:marTop w:val="0"/>
      <w:marBottom w:val="0"/>
      <w:divBdr>
        <w:top w:val="none" w:sz="0" w:space="0" w:color="auto"/>
        <w:left w:val="none" w:sz="0" w:space="0" w:color="auto"/>
        <w:bottom w:val="none" w:sz="0" w:space="0" w:color="auto"/>
        <w:right w:val="none" w:sz="0" w:space="0" w:color="auto"/>
      </w:divBdr>
    </w:div>
    <w:div w:id="2080860022">
      <w:bodyDiv w:val="1"/>
      <w:marLeft w:val="0"/>
      <w:marRight w:val="0"/>
      <w:marTop w:val="0"/>
      <w:marBottom w:val="0"/>
      <w:divBdr>
        <w:top w:val="none" w:sz="0" w:space="0" w:color="auto"/>
        <w:left w:val="none" w:sz="0" w:space="0" w:color="auto"/>
        <w:bottom w:val="none" w:sz="0" w:space="0" w:color="auto"/>
        <w:right w:val="none" w:sz="0" w:space="0" w:color="auto"/>
      </w:divBdr>
    </w:div>
    <w:div w:id="2085880979">
      <w:bodyDiv w:val="1"/>
      <w:marLeft w:val="0"/>
      <w:marRight w:val="0"/>
      <w:marTop w:val="0"/>
      <w:marBottom w:val="0"/>
      <w:divBdr>
        <w:top w:val="none" w:sz="0" w:space="0" w:color="auto"/>
        <w:left w:val="none" w:sz="0" w:space="0" w:color="auto"/>
        <w:bottom w:val="none" w:sz="0" w:space="0" w:color="auto"/>
        <w:right w:val="none" w:sz="0" w:space="0" w:color="auto"/>
      </w:divBdr>
    </w:div>
    <w:div w:id="2087070171">
      <w:bodyDiv w:val="1"/>
      <w:marLeft w:val="0"/>
      <w:marRight w:val="0"/>
      <w:marTop w:val="0"/>
      <w:marBottom w:val="0"/>
      <w:divBdr>
        <w:top w:val="none" w:sz="0" w:space="0" w:color="auto"/>
        <w:left w:val="none" w:sz="0" w:space="0" w:color="auto"/>
        <w:bottom w:val="none" w:sz="0" w:space="0" w:color="auto"/>
        <w:right w:val="none" w:sz="0" w:space="0" w:color="auto"/>
      </w:divBdr>
    </w:div>
    <w:div w:id="2099934955">
      <w:bodyDiv w:val="1"/>
      <w:marLeft w:val="0"/>
      <w:marRight w:val="0"/>
      <w:marTop w:val="0"/>
      <w:marBottom w:val="0"/>
      <w:divBdr>
        <w:top w:val="none" w:sz="0" w:space="0" w:color="auto"/>
        <w:left w:val="none" w:sz="0" w:space="0" w:color="auto"/>
        <w:bottom w:val="none" w:sz="0" w:space="0" w:color="auto"/>
        <w:right w:val="none" w:sz="0" w:space="0" w:color="auto"/>
      </w:divBdr>
    </w:div>
    <w:div w:id="2132899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7B0717-66BA-2944-9542-5A9897E69A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3669</Words>
  <Characters>20918</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Nicki Watkins</dc:creator>
  <cp:keywords/>
  <dc:description/>
  <cp:lastModifiedBy>Nicki Watkins</cp:lastModifiedBy>
  <cp:revision>2</cp:revision>
  <cp:lastPrinted>2024-10-14T10:02:00Z</cp:lastPrinted>
  <dcterms:created xsi:type="dcterms:W3CDTF">2024-11-11T12:13:00Z</dcterms:created>
  <dcterms:modified xsi:type="dcterms:W3CDTF">2024-11-11T12:13:00Z</dcterms:modified>
</cp:coreProperties>
</file>