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C5BD0F" w14:textId="4C98CDDB" w:rsidR="00B26D85" w:rsidRPr="0087111E" w:rsidRDefault="00EB3D09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</w:t>
      </w:r>
      <w:r w:rsidR="00B26D85" w:rsidRPr="0087111E">
        <w:rPr>
          <w:rFonts w:eastAsia="Times New Roman" w:cstheme="minorHAnsi"/>
          <w:color w:val="000000"/>
          <w:lang w:eastAsia="en-GB"/>
        </w:rPr>
        <w:t>lerk: Mrs Kerry Lightfoot</w:t>
      </w:r>
    </w:p>
    <w:p w14:paraId="3FF2D4A5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Telephone: 07545 769328</w:t>
      </w:r>
    </w:p>
    <w:p w14:paraId="61D4A2DE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Email: </w:t>
      </w:r>
      <w:hyperlink r:id="rId7" w:history="1">
        <w:r w:rsidRPr="0087111E">
          <w:rPr>
            <w:rFonts w:eastAsia="Times New Roman" w:cstheme="minorHAnsi"/>
            <w:color w:val="1155CC"/>
            <w:u w:val="single"/>
            <w:lang w:eastAsia="en-GB"/>
          </w:rPr>
          <w:t>beltonparish@gmail.com</w:t>
        </w:r>
      </w:hyperlink>
    </w:p>
    <w:p w14:paraId="35791230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</w:p>
    <w:p w14:paraId="00BB98BA" w14:textId="3C6D1B8A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YOU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ARE HEREBY SUMMONED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to attend a MEETING of the BELTON PARISH COUNCIL, which will be held </w:t>
      </w:r>
      <w:r w:rsidR="007542B8" w:rsidRPr="0087111E">
        <w:rPr>
          <w:rFonts w:eastAsia="Times New Roman" w:cstheme="minorHAnsi"/>
          <w:color w:val="000000"/>
          <w:lang w:eastAsia="en-GB"/>
        </w:rPr>
        <w:t>remotely by Zoom App</w:t>
      </w:r>
      <w:r w:rsidR="006B4D8F" w:rsidRPr="0087111E">
        <w:rPr>
          <w:rFonts w:eastAsia="Times New Roman" w:cstheme="minorHAnsi"/>
          <w:color w:val="000000"/>
          <w:lang w:eastAsia="en-GB"/>
        </w:rPr>
        <w:t xml:space="preserve"> </w:t>
      </w:r>
      <w:r w:rsidR="006B4D8F" w:rsidRPr="0087111E">
        <w:rPr>
          <w:rFonts w:eastAsia="Times New Roman" w:cstheme="minorHAnsi"/>
          <w:b/>
          <w:color w:val="000000"/>
          <w:lang w:eastAsia="en-GB"/>
        </w:rPr>
        <w:t>Meeting ID</w:t>
      </w:r>
      <w:r w:rsidR="006B4D8F" w:rsidRPr="0087111E">
        <w:rPr>
          <w:rFonts w:eastAsia="Times New Roman" w:cstheme="minorHAnsi"/>
          <w:color w:val="000000"/>
          <w:lang w:eastAsia="en-GB"/>
        </w:rPr>
        <w:t xml:space="preserve"> </w:t>
      </w:r>
      <w:r w:rsidR="006B4D8F" w:rsidRPr="0087111E">
        <w:rPr>
          <w:rFonts w:eastAsia="Times New Roman" w:cstheme="minorHAnsi"/>
          <w:b/>
          <w:color w:val="000000"/>
          <w:lang w:eastAsia="en-GB"/>
        </w:rPr>
        <w:t>995285154 Passcode 012558</w:t>
      </w:r>
      <w:r w:rsidRPr="0087111E">
        <w:rPr>
          <w:rFonts w:eastAsia="Times New Roman" w:cstheme="minorHAnsi"/>
          <w:color w:val="000000"/>
          <w:lang w:eastAsia="en-GB"/>
        </w:rPr>
        <w:t xml:space="preserve">, on Tuesday </w:t>
      </w:r>
      <w:r w:rsidR="00AB22FA">
        <w:rPr>
          <w:rFonts w:eastAsia="Times New Roman" w:cstheme="minorHAnsi"/>
          <w:color w:val="000000"/>
          <w:lang w:eastAsia="en-GB"/>
        </w:rPr>
        <w:t>20</w:t>
      </w:r>
      <w:r w:rsidR="00AB22FA" w:rsidRPr="00AB22FA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AB22FA">
        <w:rPr>
          <w:rFonts w:eastAsia="Times New Roman" w:cstheme="minorHAnsi"/>
          <w:color w:val="000000"/>
          <w:lang w:eastAsia="en-GB"/>
        </w:rPr>
        <w:t xml:space="preserve"> April</w:t>
      </w:r>
      <w:r w:rsidR="00864EBB" w:rsidRPr="0087111E">
        <w:rPr>
          <w:rFonts w:eastAsia="Times New Roman" w:cstheme="minorHAnsi"/>
          <w:color w:val="000000"/>
          <w:lang w:eastAsia="en-GB"/>
        </w:rPr>
        <w:t xml:space="preserve"> </w:t>
      </w:r>
      <w:r w:rsidR="005F606B" w:rsidRPr="0087111E">
        <w:rPr>
          <w:rFonts w:eastAsia="Times New Roman" w:cstheme="minorHAnsi"/>
          <w:color w:val="000000"/>
          <w:lang w:eastAsia="en-GB"/>
        </w:rPr>
        <w:t>7pm. F</w:t>
      </w:r>
      <w:r w:rsidRPr="0087111E">
        <w:rPr>
          <w:rFonts w:eastAsia="Times New Roman" w:cstheme="minorHAnsi"/>
          <w:color w:val="000000"/>
          <w:lang w:eastAsia="en-GB"/>
        </w:rPr>
        <w:t>ollowing the public forum</w:t>
      </w:r>
      <w:r w:rsidR="00534DC7" w:rsidRPr="0087111E">
        <w:rPr>
          <w:rFonts w:eastAsia="Times New Roman" w:cstheme="minorHAnsi"/>
          <w:color w:val="000000"/>
          <w:lang w:eastAsia="en-GB"/>
        </w:rPr>
        <w:t>,</w:t>
      </w:r>
      <w:r w:rsidRPr="0087111E">
        <w:rPr>
          <w:rFonts w:eastAsia="Times New Roman" w:cstheme="minorHAnsi"/>
          <w:color w:val="000000"/>
          <w:lang w:eastAsia="en-GB"/>
        </w:rPr>
        <w:t xml:space="preserve"> the under-mentio</w:t>
      </w:r>
      <w:r w:rsidR="005F606B" w:rsidRPr="0087111E">
        <w:rPr>
          <w:rFonts w:eastAsia="Times New Roman" w:cstheme="minorHAnsi"/>
          <w:color w:val="000000"/>
          <w:lang w:eastAsia="en-GB"/>
        </w:rPr>
        <w:t xml:space="preserve">ned business </w:t>
      </w:r>
      <w:proofErr w:type="gramStart"/>
      <w:r w:rsidR="005F606B" w:rsidRPr="0087111E">
        <w:rPr>
          <w:rFonts w:eastAsia="Times New Roman" w:cstheme="minorHAnsi"/>
          <w:color w:val="000000"/>
          <w:lang w:eastAsia="en-GB"/>
        </w:rPr>
        <w:t>will be transacted</w:t>
      </w:r>
      <w:proofErr w:type="gramEnd"/>
      <w:r w:rsidR="005F606B" w:rsidRPr="0087111E">
        <w:rPr>
          <w:rFonts w:eastAsia="Times New Roman" w:cstheme="minorHAnsi"/>
          <w:color w:val="000000"/>
          <w:lang w:eastAsia="en-GB"/>
        </w:rPr>
        <w:t>.</w:t>
      </w:r>
    </w:p>
    <w:p w14:paraId="37DED084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Yours faithfully</w:t>
      </w:r>
    </w:p>
    <w:p w14:paraId="79F23397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Kerry Lightfoot</w:t>
      </w:r>
    </w:p>
    <w:p w14:paraId="5BB212C7" w14:textId="18977C1C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Clerk for the Belton Parish Council</w:t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="00234F49">
        <w:rPr>
          <w:rFonts w:eastAsia="Times New Roman" w:cstheme="minorHAnsi"/>
          <w:color w:val="000000"/>
          <w:lang w:eastAsia="en-GB"/>
        </w:rPr>
        <w:t>26</w:t>
      </w:r>
      <w:r w:rsidR="00234F49" w:rsidRPr="00234F49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234F49">
        <w:rPr>
          <w:rFonts w:eastAsia="Times New Roman" w:cstheme="minorHAnsi"/>
          <w:color w:val="000000"/>
          <w:lang w:eastAsia="en-GB"/>
        </w:rPr>
        <w:t xml:space="preserve"> April 2021</w:t>
      </w:r>
      <w:r w:rsidR="00C86D2B" w:rsidRPr="0087111E">
        <w:rPr>
          <w:rFonts w:eastAsia="Times New Roman" w:cstheme="minorHAnsi"/>
          <w:color w:val="000000"/>
          <w:lang w:eastAsia="en-GB"/>
        </w:rPr>
        <w:br/>
      </w:r>
    </w:p>
    <w:p w14:paraId="45226F5A" w14:textId="572CF9D2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b/>
          <w:bCs/>
          <w:color w:val="000000"/>
          <w:lang w:eastAsia="en-GB"/>
        </w:rPr>
        <w:t>PUBLIC FORUM</w:t>
      </w:r>
      <w:r w:rsidRPr="0087111E">
        <w:rPr>
          <w:rFonts w:eastAsia="Times New Roman" w:cstheme="minorHAnsi"/>
          <w:color w:val="000000"/>
          <w:lang w:eastAsia="en-GB"/>
        </w:rPr>
        <w:t xml:space="preserve">: members of the public are welcome to attend meetings of the council. Relevant statements on Council Business may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be</w:t>
      </w:r>
      <w:r w:rsidR="00AD3630">
        <w:rPr>
          <w:rFonts w:eastAsia="Times New Roman" w:cstheme="minorHAnsi"/>
          <w:color w:val="000000"/>
          <w:lang w:eastAsia="en-GB"/>
        </w:rPr>
        <w:t xml:space="preserve"> </w:t>
      </w:r>
      <w:r w:rsidRPr="0087111E">
        <w:rPr>
          <w:rFonts w:eastAsia="Times New Roman" w:cstheme="minorHAnsi"/>
          <w:color w:val="000000"/>
          <w:lang w:eastAsia="en-GB"/>
        </w:rPr>
        <w:t xml:space="preserve"> put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to the council during the Public Forum</w:t>
      </w:r>
      <w:r w:rsidR="005F606B" w:rsidRPr="0087111E">
        <w:rPr>
          <w:rFonts w:eastAsia="Times New Roman" w:cstheme="minorHAnsi"/>
          <w:color w:val="000000"/>
          <w:lang w:eastAsia="en-GB"/>
        </w:rPr>
        <w:t xml:space="preserve"> (which will be conducted at 7.00</w:t>
      </w:r>
      <w:r w:rsidRPr="0087111E">
        <w:rPr>
          <w:rFonts w:eastAsia="Times New Roman" w:cstheme="minorHAnsi"/>
          <w:color w:val="000000"/>
          <w:lang w:eastAsia="en-GB"/>
        </w:rPr>
        <w:t xml:space="preserve">pm before the parish council meeting), after this time members of the public must refrain from speaking. </w:t>
      </w:r>
      <w:r w:rsidR="002908C3" w:rsidRPr="0087111E">
        <w:rPr>
          <w:rFonts w:eastAsia="Times New Roman" w:cstheme="minorHAnsi"/>
          <w:color w:val="000000"/>
          <w:lang w:eastAsia="en-GB"/>
        </w:rPr>
        <w:t xml:space="preserve">Planning Applications </w:t>
      </w:r>
      <w:proofErr w:type="gramStart"/>
      <w:r w:rsidR="002908C3" w:rsidRPr="0087111E">
        <w:rPr>
          <w:rFonts w:eastAsia="Times New Roman" w:cstheme="minorHAnsi"/>
          <w:color w:val="000000"/>
          <w:lang w:eastAsia="en-GB"/>
        </w:rPr>
        <w:t>can be viewed</w:t>
      </w:r>
      <w:proofErr w:type="gramEnd"/>
      <w:r w:rsidR="002908C3" w:rsidRPr="0087111E">
        <w:rPr>
          <w:rFonts w:eastAsia="Times New Roman" w:cstheme="minorHAnsi"/>
          <w:color w:val="000000"/>
          <w:lang w:eastAsia="en-GB"/>
        </w:rPr>
        <w:t xml:space="preserve"> online through the North </w:t>
      </w:r>
      <w:proofErr w:type="spellStart"/>
      <w:r w:rsidR="002908C3" w:rsidRPr="0087111E">
        <w:rPr>
          <w:rFonts w:eastAsia="Times New Roman" w:cstheme="minorHAnsi"/>
          <w:color w:val="000000"/>
          <w:lang w:eastAsia="en-GB"/>
        </w:rPr>
        <w:t>Lincs</w:t>
      </w:r>
      <w:proofErr w:type="spellEnd"/>
      <w:r w:rsidR="002908C3" w:rsidRPr="0087111E">
        <w:rPr>
          <w:rFonts w:eastAsia="Times New Roman" w:cstheme="minorHAnsi"/>
          <w:color w:val="000000"/>
          <w:lang w:eastAsia="en-GB"/>
        </w:rPr>
        <w:t xml:space="preserve"> website.</w:t>
      </w:r>
    </w:p>
    <w:p w14:paraId="5516ACD5" w14:textId="77777777" w:rsidR="00B26D85" w:rsidRPr="0087111E" w:rsidRDefault="00B26D85" w:rsidP="00B26D85">
      <w:pPr>
        <w:spacing w:after="240" w:line="240" w:lineRule="auto"/>
        <w:rPr>
          <w:rFonts w:eastAsia="Times New Roman" w:cstheme="minorHAnsi"/>
          <w:lang w:eastAsia="en-GB"/>
        </w:rPr>
      </w:pPr>
    </w:p>
    <w:p w14:paraId="61F138C0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b/>
          <w:bCs/>
          <w:color w:val="000000"/>
          <w:u w:val="single"/>
          <w:lang w:eastAsia="en-GB"/>
        </w:rPr>
        <w:t>AGENDA</w:t>
      </w:r>
    </w:p>
    <w:p w14:paraId="7E1B01A0" w14:textId="40732221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Apologies for absence.</w:t>
      </w:r>
    </w:p>
    <w:p w14:paraId="0E8E306D" w14:textId="472F482C" w:rsidR="004B5987" w:rsidRPr="0087111E" w:rsidRDefault="00B26D85" w:rsidP="004B5987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Declarations of interest in accordance with the Code of Conduct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with regards to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items listed on the agenda: To record declarations of interest by any member of the council in respect of the agenda items listed below. Members declaring interests should identify the agenda item and type of interest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being declared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>.</w:t>
      </w:r>
    </w:p>
    <w:p w14:paraId="3D8904CC" w14:textId="7BF093E7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Ward Councillor - Tim Mitchell.</w:t>
      </w:r>
    </w:p>
    <w:p w14:paraId="4C89CD4A" w14:textId="505930C7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Approval and Signing from the minutes held on </w:t>
      </w:r>
      <w:r w:rsidR="00234F49">
        <w:rPr>
          <w:rFonts w:eastAsia="Times New Roman" w:cstheme="minorHAnsi"/>
          <w:color w:val="000000"/>
          <w:lang w:eastAsia="en-GB"/>
        </w:rPr>
        <w:t>20</w:t>
      </w:r>
      <w:r w:rsidR="00234F49" w:rsidRPr="00234F49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234F49">
        <w:rPr>
          <w:rFonts w:eastAsia="Times New Roman" w:cstheme="minorHAnsi"/>
          <w:color w:val="000000"/>
          <w:lang w:eastAsia="en-GB"/>
        </w:rPr>
        <w:t xml:space="preserve"> April</w:t>
      </w:r>
      <w:r w:rsidR="000B0F12" w:rsidRPr="0087111E">
        <w:rPr>
          <w:rFonts w:eastAsia="Times New Roman" w:cstheme="minorHAnsi"/>
          <w:color w:val="000000"/>
          <w:lang w:eastAsia="en-GB"/>
        </w:rPr>
        <w:t xml:space="preserve"> 2021</w:t>
      </w:r>
      <w:r w:rsidR="00724723" w:rsidRPr="0087111E">
        <w:rPr>
          <w:rFonts w:eastAsia="Times New Roman" w:cstheme="minorHAnsi"/>
          <w:color w:val="000000"/>
          <w:lang w:eastAsia="en-GB"/>
        </w:rPr>
        <w:t>.</w:t>
      </w:r>
      <w:r w:rsidRPr="0087111E">
        <w:rPr>
          <w:rFonts w:eastAsia="Times New Roman" w:cstheme="minorHAnsi"/>
          <w:color w:val="000000"/>
          <w:lang w:eastAsia="en-GB"/>
        </w:rPr>
        <w:t> </w:t>
      </w:r>
    </w:p>
    <w:p w14:paraId="5D957F26" w14:textId="179F07E0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Matters Arising from the minutes held on </w:t>
      </w:r>
      <w:r w:rsidR="00234F49">
        <w:rPr>
          <w:rFonts w:eastAsia="Times New Roman" w:cstheme="minorHAnsi"/>
          <w:color w:val="000000"/>
          <w:lang w:eastAsia="en-GB"/>
        </w:rPr>
        <w:t>20</w:t>
      </w:r>
      <w:r w:rsidR="00234F49" w:rsidRPr="00234F49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234F49">
        <w:rPr>
          <w:rFonts w:eastAsia="Times New Roman" w:cstheme="minorHAnsi"/>
          <w:color w:val="000000"/>
          <w:lang w:eastAsia="en-GB"/>
        </w:rPr>
        <w:t xml:space="preserve"> April</w:t>
      </w:r>
      <w:r w:rsidR="000B0F12" w:rsidRPr="0087111E">
        <w:rPr>
          <w:rFonts w:eastAsia="Times New Roman" w:cstheme="minorHAnsi"/>
          <w:color w:val="000000"/>
          <w:lang w:eastAsia="en-GB"/>
        </w:rPr>
        <w:t xml:space="preserve"> 2021</w:t>
      </w:r>
      <w:r w:rsidR="00724723" w:rsidRPr="0087111E">
        <w:rPr>
          <w:rFonts w:eastAsia="Times New Roman" w:cstheme="minorHAnsi"/>
          <w:color w:val="000000"/>
          <w:lang w:eastAsia="en-GB"/>
        </w:rPr>
        <w:t>.</w:t>
      </w:r>
      <w:r w:rsidR="002D61C7" w:rsidRPr="0087111E">
        <w:rPr>
          <w:rFonts w:eastAsia="Times New Roman" w:cstheme="minorHAnsi"/>
          <w:color w:val="000000"/>
          <w:lang w:eastAsia="en-GB"/>
        </w:rPr>
        <w:t> </w:t>
      </w:r>
    </w:p>
    <w:p w14:paraId="4B3BCAE4" w14:textId="77777777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Councillors and Clerk reports.</w:t>
      </w:r>
    </w:p>
    <w:p w14:paraId="4FE370DB" w14:textId="77777777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Police matters/</w:t>
      </w:r>
      <w:proofErr w:type="spellStart"/>
      <w:r w:rsidRPr="0087111E">
        <w:rPr>
          <w:rFonts w:eastAsia="Times New Roman" w:cstheme="minorHAnsi"/>
          <w:color w:val="000000"/>
          <w:lang w:eastAsia="en-GB"/>
        </w:rPr>
        <w:t>Anti Social</w:t>
      </w:r>
      <w:proofErr w:type="spellEnd"/>
      <w:r w:rsidRPr="0087111E">
        <w:rPr>
          <w:rFonts w:eastAsia="Times New Roman" w:cstheme="minorHAnsi"/>
          <w:color w:val="000000"/>
          <w:lang w:eastAsia="en-GB"/>
        </w:rPr>
        <w:t xml:space="preserve"> behaviour.</w:t>
      </w:r>
    </w:p>
    <w:p w14:paraId="2F2463AD" w14:textId="0C1E7D3E" w:rsidR="00691D8E" w:rsidRPr="0087111E" w:rsidRDefault="00B26D85" w:rsidP="00691D8E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Planning Applications for consent</w:t>
      </w:r>
      <w:r w:rsidR="002908C3" w:rsidRPr="0087111E">
        <w:rPr>
          <w:rFonts w:eastAsia="Times New Roman" w:cstheme="minorHAnsi"/>
          <w:color w:val="000000"/>
          <w:lang w:eastAsia="en-GB"/>
        </w:rPr>
        <w:t>;</w:t>
      </w:r>
    </w:p>
    <w:p w14:paraId="4A77981A" w14:textId="28B2907A" w:rsidR="00234F49" w:rsidRDefault="00DF42D2" w:rsidP="00234F49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PA/</w:t>
      </w:r>
      <w:r w:rsidR="002235B6">
        <w:rPr>
          <w:rFonts w:eastAsia="Times New Roman" w:cstheme="minorHAnsi"/>
          <w:color w:val="000000"/>
          <w:lang w:eastAsia="en-GB"/>
        </w:rPr>
        <w:t>2021/673</w:t>
      </w:r>
      <w:r w:rsidR="000D3469">
        <w:rPr>
          <w:rFonts w:eastAsia="Times New Roman" w:cstheme="minorHAnsi"/>
          <w:color w:val="000000"/>
          <w:lang w:eastAsia="en-GB"/>
        </w:rPr>
        <w:t xml:space="preserve"> –</w:t>
      </w:r>
      <w:r w:rsidR="002235B6">
        <w:rPr>
          <w:rFonts w:eastAsia="Times New Roman" w:cstheme="minorHAnsi"/>
          <w:color w:val="000000"/>
          <w:lang w:eastAsia="en-GB"/>
        </w:rPr>
        <w:t xml:space="preserve"> 2 Moorland Lane, </w:t>
      </w:r>
      <w:proofErr w:type="spellStart"/>
      <w:r w:rsidR="002235B6">
        <w:rPr>
          <w:rFonts w:eastAsia="Times New Roman" w:cstheme="minorHAnsi"/>
          <w:color w:val="000000"/>
          <w:lang w:eastAsia="en-GB"/>
        </w:rPr>
        <w:t>Beltoft</w:t>
      </w:r>
      <w:proofErr w:type="spellEnd"/>
      <w:r w:rsidR="002235B6">
        <w:rPr>
          <w:rFonts w:eastAsia="Times New Roman" w:cstheme="minorHAnsi"/>
          <w:color w:val="000000"/>
          <w:lang w:eastAsia="en-GB"/>
        </w:rPr>
        <w:t xml:space="preserve"> – Erect Garage</w:t>
      </w:r>
    </w:p>
    <w:p w14:paraId="7123CA32" w14:textId="050DF39C" w:rsidR="000D3469" w:rsidRDefault="00B857B8" w:rsidP="00AB22FA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PA/2021/469 – North Ferry Farm, </w:t>
      </w:r>
      <w:proofErr w:type="spellStart"/>
      <w:r>
        <w:rPr>
          <w:rFonts w:eastAsia="Times New Roman" w:cstheme="minorHAnsi"/>
          <w:color w:val="000000"/>
          <w:lang w:eastAsia="en-GB"/>
        </w:rPr>
        <w:t>Belshaw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– Erect a </w:t>
      </w:r>
      <w:proofErr w:type="spellStart"/>
      <w:r>
        <w:rPr>
          <w:rFonts w:eastAsia="Times New Roman" w:cstheme="minorHAnsi"/>
          <w:color w:val="000000"/>
          <w:lang w:eastAsia="en-GB"/>
        </w:rPr>
        <w:t>menage</w:t>
      </w:r>
      <w:proofErr w:type="spellEnd"/>
    </w:p>
    <w:p w14:paraId="034767AA" w14:textId="2A87D105" w:rsidR="00B700C7" w:rsidRPr="0087111E" w:rsidRDefault="00B700C7" w:rsidP="00AB22FA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PA/2021/739 – Little Hurst Farm A161 – Erect 2 storey rear extension</w:t>
      </w:r>
    </w:p>
    <w:p w14:paraId="703CDCEC" w14:textId="708811EB" w:rsidR="002D61C7" w:rsidRPr="0087111E" w:rsidRDefault="00B26D85" w:rsidP="00691D8E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Correspondence - to be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noted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or commented on.</w:t>
      </w:r>
    </w:p>
    <w:p w14:paraId="42A1E4A0" w14:textId="7D581FF1" w:rsidR="002D61C7" w:rsidRPr="0087111E" w:rsidRDefault="00B26D85" w:rsidP="002D61C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Accounts</w:t>
      </w:r>
      <w:r w:rsidR="004D2FE5" w:rsidRPr="0087111E">
        <w:rPr>
          <w:rFonts w:eastAsia="Times New Roman" w:cstheme="minorHAnsi"/>
          <w:color w:val="000000"/>
          <w:lang w:eastAsia="en-GB"/>
        </w:rPr>
        <w:t xml:space="preserve"> review and accounts</w:t>
      </w:r>
      <w:r w:rsidRPr="0087111E">
        <w:rPr>
          <w:rFonts w:eastAsia="Times New Roman" w:cstheme="minorHAnsi"/>
          <w:color w:val="000000"/>
          <w:lang w:eastAsia="en-GB"/>
        </w:rPr>
        <w:t xml:space="preserve"> for payment;</w:t>
      </w:r>
    </w:p>
    <w:p w14:paraId="2D48FB56" w14:textId="166A22AA" w:rsidR="009D1111" w:rsidRDefault="00B26D85" w:rsidP="00E13662">
      <w:pPr>
        <w:numPr>
          <w:ilvl w:val="1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Please see schedule of payments.</w:t>
      </w:r>
    </w:p>
    <w:p w14:paraId="00C08FEE" w14:textId="19290FD2" w:rsidR="00077367" w:rsidRDefault="00077367" w:rsidP="0007736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To discuss, resolve and vote on donation for the Isle Cat Rescue.</w:t>
      </w:r>
    </w:p>
    <w:p w14:paraId="634D087E" w14:textId="3224A3EC" w:rsidR="003D5E90" w:rsidRPr="00053D23" w:rsidRDefault="003D5E90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 xml:space="preserve">Cllr Morgan – To discuss </w:t>
      </w:r>
      <w:r w:rsidR="00234F49">
        <w:rPr>
          <w:rFonts w:cstheme="minorHAnsi"/>
          <w:color w:val="222222"/>
          <w:shd w:val="clear" w:color="auto" w:fill="FFFFFF"/>
        </w:rPr>
        <w:t>war memorial</w:t>
      </w:r>
      <w:r w:rsidR="00B700C7">
        <w:rPr>
          <w:rFonts w:cstheme="minorHAnsi"/>
          <w:color w:val="222222"/>
          <w:shd w:val="clear" w:color="auto" w:fill="FFFFFF"/>
        </w:rPr>
        <w:t>, approve advice from new stonemason and payment for works.</w:t>
      </w:r>
    </w:p>
    <w:p w14:paraId="42B162F6" w14:textId="700FA82E" w:rsidR="00053D23" w:rsidRPr="00B857B8" w:rsidRDefault="00053D23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>Cllr Morgan – Memorial Lampposts to discuss.</w:t>
      </w:r>
    </w:p>
    <w:p w14:paraId="45DB1963" w14:textId="4D716039" w:rsidR="00B857B8" w:rsidRPr="00234F49" w:rsidRDefault="00B857B8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>Cllr Waller – Railway Line – To discuss access for horse riders.</w:t>
      </w:r>
    </w:p>
    <w:p w14:paraId="43244BC2" w14:textId="1D52A002" w:rsidR="00234F49" w:rsidRPr="00E13662" w:rsidRDefault="00234F49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 xml:space="preserve">Cllr Warwick – Public </w:t>
      </w:r>
      <w:r w:rsidR="00B857B8">
        <w:rPr>
          <w:rFonts w:cstheme="minorHAnsi"/>
          <w:color w:val="222222"/>
          <w:shd w:val="clear" w:color="auto" w:fill="FFFFFF"/>
        </w:rPr>
        <w:t>Hall -</w:t>
      </w:r>
      <w:r>
        <w:rPr>
          <w:rFonts w:cstheme="minorHAnsi"/>
          <w:color w:val="222222"/>
          <w:shd w:val="clear" w:color="auto" w:fill="FFFFFF"/>
        </w:rPr>
        <w:t xml:space="preserve"> To vote on new solicitor to represent.</w:t>
      </w:r>
    </w:p>
    <w:p w14:paraId="63CE0272" w14:textId="27F26AC5" w:rsidR="00E13662" w:rsidRPr="00234F49" w:rsidRDefault="00234F49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 xml:space="preserve">Cllr Waller - </w:t>
      </w:r>
      <w:r w:rsidR="00E13662">
        <w:rPr>
          <w:rFonts w:cstheme="minorHAnsi"/>
          <w:color w:val="222222"/>
          <w:shd w:val="clear" w:color="auto" w:fill="FFFFFF"/>
        </w:rPr>
        <w:t>Community benches – Suggestions to discuss.</w:t>
      </w:r>
    </w:p>
    <w:p w14:paraId="19F6D5B8" w14:textId="5685E9C6" w:rsidR="00234F49" w:rsidRPr="00234F49" w:rsidRDefault="00234F49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>Cllr Waller – Community Awards – To discuss.</w:t>
      </w:r>
    </w:p>
    <w:p w14:paraId="73B21BE9" w14:textId="42473C01" w:rsidR="00234F49" w:rsidRPr="00E13662" w:rsidRDefault="00234F49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>Cllr Morgan – River Torne Bridge – To discuss.</w:t>
      </w:r>
    </w:p>
    <w:p w14:paraId="691C83FD" w14:textId="5A406129" w:rsidR="00E13662" w:rsidRPr="00E13662" w:rsidRDefault="00E13662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>Document Storage – To discuss.</w:t>
      </w:r>
    </w:p>
    <w:p w14:paraId="6C2E0501" w14:textId="77777777" w:rsidR="00B271E5" w:rsidRPr="0087111E" w:rsidRDefault="00B271E5" w:rsidP="00B271E5">
      <w:pPr>
        <w:spacing w:after="0" w:line="240" w:lineRule="auto"/>
        <w:ind w:left="720"/>
        <w:textAlignment w:val="baseline"/>
        <w:rPr>
          <w:rFonts w:eastAsia="Times New Roman" w:cstheme="minorHAnsi"/>
          <w:color w:val="000000"/>
          <w:lang w:eastAsia="en-GB"/>
        </w:rPr>
      </w:pPr>
    </w:p>
    <w:p w14:paraId="34DD7B81" w14:textId="5287DBDB" w:rsidR="004D2FE5" w:rsidRDefault="004D2FE5" w:rsidP="004D2FE5">
      <w:p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</w:p>
    <w:p w14:paraId="410A3C6C" w14:textId="77777777" w:rsidR="00DC1D62" w:rsidRPr="0087111E" w:rsidRDefault="00DC1D62" w:rsidP="004D2FE5">
      <w:p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bookmarkStart w:id="0" w:name="_GoBack"/>
      <w:bookmarkEnd w:id="0"/>
    </w:p>
    <w:p w14:paraId="2462A76E" w14:textId="1897D02E" w:rsidR="004D2FE5" w:rsidRPr="0087111E" w:rsidRDefault="004D2FE5" w:rsidP="004D2FE5">
      <w:pPr>
        <w:spacing w:after="0" w:line="240" w:lineRule="auto"/>
        <w:textAlignment w:val="baseline"/>
        <w:rPr>
          <w:rFonts w:eastAsia="Times New Roman" w:cstheme="minorHAnsi"/>
          <w:color w:val="000000"/>
          <w:u w:val="single"/>
          <w:lang w:eastAsia="en-GB"/>
        </w:rPr>
      </w:pPr>
      <w:r w:rsidRPr="0087111E">
        <w:rPr>
          <w:rFonts w:eastAsia="Times New Roman" w:cstheme="minorHAnsi"/>
          <w:color w:val="000000"/>
          <w:u w:val="single"/>
          <w:lang w:eastAsia="en-GB"/>
        </w:rPr>
        <w:t>Other Matters</w:t>
      </w:r>
    </w:p>
    <w:p w14:paraId="6F7184AC" w14:textId="6231D7F7" w:rsidR="004D2FE5" w:rsidRPr="0087111E" w:rsidRDefault="004D2FE5" w:rsidP="004D2FE5">
      <w:p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Neighbourhood Planning</w:t>
      </w:r>
    </w:p>
    <w:p w14:paraId="2D36F92C" w14:textId="2541B087" w:rsidR="004D2FE5" w:rsidRPr="0087111E" w:rsidRDefault="004D2FE5" w:rsidP="004D2FE5">
      <w:p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Parish Paths</w:t>
      </w:r>
    </w:p>
    <w:p w14:paraId="641DF4EC" w14:textId="0C629FC0" w:rsidR="004D2FE5" w:rsidRPr="0087111E" w:rsidRDefault="004D2FE5" w:rsidP="004D2FE5">
      <w:p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Emergency Plans</w:t>
      </w:r>
    </w:p>
    <w:sectPr w:rsidR="004D2FE5" w:rsidRPr="0087111E" w:rsidSect="00B26D85">
      <w:head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3B19DD" w14:textId="77777777" w:rsidR="00D36F73" w:rsidRDefault="00D36F73" w:rsidP="00B26D85">
      <w:pPr>
        <w:spacing w:after="0" w:line="240" w:lineRule="auto"/>
      </w:pPr>
      <w:r>
        <w:separator/>
      </w:r>
    </w:p>
  </w:endnote>
  <w:endnote w:type="continuationSeparator" w:id="0">
    <w:p w14:paraId="645F6E17" w14:textId="77777777" w:rsidR="00D36F73" w:rsidRDefault="00D36F73" w:rsidP="00B26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73AEB2" w14:textId="77777777" w:rsidR="00D36F73" w:rsidRDefault="00D36F73" w:rsidP="00B26D85">
      <w:pPr>
        <w:spacing w:after="0" w:line="240" w:lineRule="auto"/>
      </w:pPr>
      <w:r>
        <w:separator/>
      </w:r>
    </w:p>
  </w:footnote>
  <w:footnote w:type="continuationSeparator" w:id="0">
    <w:p w14:paraId="4FDCD930" w14:textId="77777777" w:rsidR="00D36F73" w:rsidRDefault="00D36F73" w:rsidP="00B26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9852CA" w14:textId="0A614924" w:rsidR="00B26D85" w:rsidRPr="00B26D85" w:rsidRDefault="00B26D85" w:rsidP="00B26D85">
    <w:pPr>
      <w:pStyle w:val="Header"/>
      <w:jc w:val="center"/>
      <w:rPr>
        <w:b/>
        <w:bCs/>
        <w:sz w:val="28"/>
        <w:szCs w:val="28"/>
        <w:u w:val="single"/>
      </w:rPr>
    </w:pPr>
    <w:r w:rsidRPr="00B26D85">
      <w:rPr>
        <w:b/>
        <w:bCs/>
        <w:sz w:val="28"/>
        <w:szCs w:val="28"/>
        <w:u w:val="single"/>
      </w:rPr>
      <w:t>BELTON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3">
    <w:abstractNumId w:val="0"/>
    <w:lvlOverride w:ilvl="1">
      <w:lvl w:ilvl="1">
        <w:numFmt w:val="lowerLetter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85"/>
    <w:rsid w:val="00016D34"/>
    <w:rsid w:val="00024BA4"/>
    <w:rsid w:val="00053D23"/>
    <w:rsid w:val="00060263"/>
    <w:rsid w:val="00077367"/>
    <w:rsid w:val="00083CA1"/>
    <w:rsid w:val="00083D31"/>
    <w:rsid w:val="000B0F12"/>
    <w:rsid w:val="000B29AC"/>
    <w:rsid w:val="000D3469"/>
    <w:rsid w:val="000F6E07"/>
    <w:rsid w:val="00137262"/>
    <w:rsid w:val="00144EAB"/>
    <w:rsid w:val="00146485"/>
    <w:rsid w:val="00167AFF"/>
    <w:rsid w:val="0017145D"/>
    <w:rsid w:val="002235B6"/>
    <w:rsid w:val="00234F49"/>
    <w:rsid w:val="00245D64"/>
    <w:rsid w:val="00275360"/>
    <w:rsid w:val="00287924"/>
    <w:rsid w:val="002908C3"/>
    <w:rsid w:val="002D61C7"/>
    <w:rsid w:val="002F5284"/>
    <w:rsid w:val="00306A96"/>
    <w:rsid w:val="00316959"/>
    <w:rsid w:val="0034083F"/>
    <w:rsid w:val="003446C9"/>
    <w:rsid w:val="0035625C"/>
    <w:rsid w:val="003569B5"/>
    <w:rsid w:val="003B4A06"/>
    <w:rsid w:val="003C60F7"/>
    <w:rsid w:val="003D5E90"/>
    <w:rsid w:val="00425F6D"/>
    <w:rsid w:val="004576EF"/>
    <w:rsid w:val="00474CB4"/>
    <w:rsid w:val="00477618"/>
    <w:rsid w:val="004879DA"/>
    <w:rsid w:val="00496DE2"/>
    <w:rsid w:val="004B5987"/>
    <w:rsid w:val="004D2FE5"/>
    <w:rsid w:val="004F131C"/>
    <w:rsid w:val="004F5343"/>
    <w:rsid w:val="00505B08"/>
    <w:rsid w:val="0052393C"/>
    <w:rsid w:val="00534DC7"/>
    <w:rsid w:val="00540676"/>
    <w:rsid w:val="005D7C19"/>
    <w:rsid w:val="005F606B"/>
    <w:rsid w:val="00624584"/>
    <w:rsid w:val="00624C7E"/>
    <w:rsid w:val="006330E9"/>
    <w:rsid w:val="00634459"/>
    <w:rsid w:val="00661A4C"/>
    <w:rsid w:val="006622F7"/>
    <w:rsid w:val="00691D8E"/>
    <w:rsid w:val="006B4D8F"/>
    <w:rsid w:val="006D112E"/>
    <w:rsid w:val="006D4368"/>
    <w:rsid w:val="00700BFC"/>
    <w:rsid w:val="00724723"/>
    <w:rsid w:val="007542B8"/>
    <w:rsid w:val="007603FE"/>
    <w:rsid w:val="00785A3B"/>
    <w:rsid w:val="007968BE"/>
    <w:rsid w:val="007A05DA"/>
    <w:rsid w:val="007E2AE7"/>
    <w:rsid w:val="00805A5C"/>
    <w:rsid w:val="00810B15"/>
    <w:rsid w:val="008117F8"/>
    <w:rsid w:val="00826FC4"/>
    <w:rsid w:val="00833604"/>
    <w:rsid w:val="00864EBB"/>
    <w:rsid w:val="00865866"/>
    <w:rsid w:val="0087111E"/>
    <w:rsid w:val="00897701"/>
    <w:rsid w:val="008B3CB9"/>
    <w:rsid w:val="008C44B4"/>
    <w:rsid w:val="008C67CF"/>
    <w:rsid w:val="008F1AE7"/>
    <w:rsid w:val="009076C5"/>
    <w:rsid w:val="00921B95"/>
    <w:rsid w:val="009372A9"/>
    <w:rsid w:val="009A51B2"/>
    <w:rsid w:val="009D1111"/>
    <w:rsid w:val="00A342A5"/>
    <w:rsid w:val="00A438EA"/>
    <w:rsid w:val="00A60CE3"/>
    <w:rsid w:val="00A710A2"/>
    <w:rsid w:val="00A91DB1"/>
    <w:rsid w:val="00A9723B"/>
    <w:rsid w:val="00AB22FA"/>
    <w:rsid w:val="00AD3630"/>
    <w:rsid w:val="00AE2EE3"/>
    <w:rsid w:val="00AE32A3"/>
    <w:rsid w:val="00AE5E4C"/>
    <w:rsid w:val="00AF20F9"/>
    <w:rsid w:val="00B01DCD"/>
    <w:rsid w:val="00B076DB"/>
    <w:rsid w:val="00B10271"/>
    <w:rsid w:val="00B26D85"/>
    <w:rsid w:val="00B271E5"/>
    <w:rsid w:val="00B3592F"/>
    <w:rsid w:val="00B43203"/>
    <w:rsid w:val="00B443E5"/>
    <w:rsid w:val="00B700C7"/>
    <w:rsid w:val="00B857B8"/>
    <w:rsid w:val="00B92912"/>
    <w:rsid w:val="00BE05D1"/>
    <w:rsid w:val="00BF07A5"/>
    <w:rsid w:val="00C03FB1"/>
    <w:rsid w:val="00C60A5D"/>
    <w:rsid w:val="00C86D2B"/>
    <w:rsid w:val="00C86FEB"/>
    <w:rsid w:val="00C95D9E"/>
    <w:rsid w:val="00CB6F2E"/>
    <w:rsid w:val="00CC568D"/>
    <w:rsid w:val="00CD506E"/>
    <w:rsid w:val="00CF0FC5"/>
    <w:rsid w:val="00D23622"/>
    <w:rsid w:val="00D36F73"/>
    <w:rsid w:val="00DA5C70"/>
    <w:rsid w:val="00DB344F"/>
    <w:rsid w:val="00DB75FF"/>
    <w:rsid w:val="00DC1D62"/>
    <w:rsid w:val="00DF42D2"/>
    <w:rsid w:val="00E13662"/>
    <w:rsid w:val="00E34A6A"/>
    <w:rsid w:val="00E35439"/>
    <w:rsid w:val="00E63AC6"/>
    <w:rsid w:val="00E850FC"/>
    <w:rsid w:val="00EB3D09"/>
    <w:rsid w:val="00ED2904"/>
    <w:rsid w:val="00ED3563"/>
    <w:rsid w:val="00F16CB9"/>
    <w:rsid w:val="00F25DF8"/>
    <w:rsid w:val="00F37DBA"/>
    <w:rsid w:val="00F4449E"/>
    <w:rsid w:val="00F569E6"/>
    <w:rsid w:val="00F73945"/>
    <w:rsid w:val="00F80702"/>
    <w:rsid w:val="00F81AFF"/>
    <w:rsid w:val="00FA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E7B7C"/>
  <w15:chartTrackingRefBased/>
  <w15:docId w15:val="{C466BA6D-489F-44B5-B48B-F058E63B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6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B26D85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B26D85"/>
  </w:style>
  <w:style w:type="paragraph" w:styleId="Header">
    <w:name w:val="header"/>
    <w:basedOn w:val="Normal"/>
    <w:link w:val="Head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D85"/>
  </w:style>
  <w:style w:type="paragraph" w:styleId="Footer">
    <w:name w:val="footer"/>
    <w:basedOn w:val="Normal"/>
    <w:link w:val="Foot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6D85"/>
  </w:style>
  <w:style w:type="paragraph" w:styleId="ListParagraph">
    <w:name w:val="List Paragraph"/>
    <w:basedOn w:val="Normal"/>
    <w:uiPriority w:val="34"/>
    <w:qFormat/>
    <w:rsid w:val="003569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7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6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0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ltonparish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1245</TotalTime>
  <Pages>1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6</cp:revision>
  <cp:lastPrinted>2021-04-15T14:54:00Z</cp:lastPrinted>
  <dcterms:created xsi:type="dcterms:W3CDTF">2021-04-27T16:59:00Z</dcterms:created>
  <dcterms:modified xsi:type="dcterms:W3CDTF">2021-04-28T15:34:00Z</dcterms:modified>
</cp:coreProperties>
</file>